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6208" w:rsidRPr="008442B9" w:rsidRDefault="009F4E12" w:rsidP="007C3617">
      <w:pPr>
        <w:pStyle w:val="Prosttext"/>
        <w:jc w:val="center"/>
        <w:outlineLvl w:val="0"/>
        <w:rPr>
          <w:rFonts w:ascii="Arial" w:hAnsi="Arial" w:cs="Arial"/>
          <w:b/>
        </w:rPr>
      </w:pPr>
      <w:r w:rsidRPr="008442B9">
        <w:rPr>
          <w:rFonts w:ascii="Arial" w:hAnsi="Arial" w:cs="Arial"/>
          <w:b/>
        </w:rPr>
        <w:t>Kupní smlouva</w:t>
      </w:r>
      <w:r w:rsidR="00F26208" w:rsidRPr="008442B9">
        <w:rPr>
          <w:rFonts w:ascii="Arial" w:hAnsi="Arial" w:cs="Arial"/>
          <w:b/>
        </w:rPr>
        <w:t xml:space="preserve"> </w:t>
      </w:r>
    </w:p>
    <w:p w:rsidR="00D766AF" w:rsidRPr="008442B9" w:rsidRDefault="00F26208" w:rsidP="007C3617">
      <w:pPr>
        <w:pStyle w:val="Prosttext"/>
        <w:jc w:val="center"/>
        <w:outlineLvl w:val="0"/>
        <w:rPr>
          <w:rFonts w:ascii="Arial" w:hAnsi="Arial" w:cs="Arial"/>
          <w:b/>
        </w:rPr>
      </w:pPr>
      <w:r w:rsidRPr="008442B9">
        <w:rPr>
          <w:rFonts w:ascii="Arial" w:hAnsi="Arial" w:cs="Arial"/>
          <w:b/>
        </w:rPr>
        <w:t xml:space="preserve">č. </w:t>
      </w:r>
      <w:bookmarkStart w:id="0" w:name="Text1"/>
      <w:r w:rsidR="0016478B" w:rsidRPr="008442B9">
        <w:rPr>
          <w:rFonts w:ascii="Arial" w:hAnsi="Arial" w:cs="Arial"/>
          <w:b/>
          <w:highlight w:val="yellow"/>
        </w:rPr>
        <w:fldChar w:fldCharType="begin">
          <w:ffData>
            <w:name w:val="Text1"/>
            <w:enabled/>
            <w:calcOnExit w:val="0"/>
            <w:textInput/>
          </w:ffData>
        </w:fldChar>
      </w:r>
      <w:r w:rsidR="0016478B" w:rsidRPr="008442B9">
        <w:rPr>
          <w:rFonts w:ascii="Arial" w:hAnsi="Arial" w:cs="Arial"/>
          <w:b/>
          <w:highlight w:val="yellow"/>
        </w:rPr>
        <w:instrText xml:space="preserve"> FORMTEXT </w:instrText>
      </w:r>
      <w:r w:rsidR="0016478B" w:rsidRPr="008442B9">
        <w:rPr>
          <w:rFonts w:ascii="Arial" w:hAnsi="Arial" w:cs="Arial"/>
          <w:b/>
          <w:highlight w:val="yellow"/>
        </w:rPr>
      </w:r>
      <w:r w:rsidR="0016478B" w:rsidRPr="008442B9">
        <w:rPr>
          <w:rFonts w:ascii="Arial" w:hAnsi="Arial" w:cs="Arial"/>
          <w:b/>
          <w:highlight w:val="yellow"/>
        </w:rPr>
        <w:fldChar w:fldCharType="separate"/>
      </w:r>
      <w:r w:rsidR="0016478B" w:rsidRPr="008442B9">
        <w:rPr>
          <w:rFonts w:ascii="Arial" w:hAnsi="Arial" w:cs="Arial"/>
          <w:b/>
          <w:noProof/>
          <w:highlight w:val="yellow"/>
        </w:rPr>
        <w:t> </w:t>
      </w:r>
      <w:r w:rsidR="0016478B" w:rsidRPr="008442B9">
        <w:rPr>
          <w:rFonts w:ascii="Arial" w:hAnsi="Arial" w:cs="Arial"/>
          <w:b/>
          <w:noProof/>
          <w:highlight w:val="yellow"/>
        </w:rPr>
        <w:t> </w:t>
      </w:r>
      <w:r w:rsidR="0016478B" w:rsidRPr="008442B9">
        <w:rPr>
          <w:rFonts w:ascii="Arial" w:hAnsi="Arial" w:cs="Arial"/>
          <w:b/>
          <w:noProof/>
          <w:highlight w:val="yellow"/>
        </w:rPr>
        <w:t> </w:t>
      </w:r>
      <w:r w:rsidR="0016478B" w:rsidRPr="008442B9">
        <w:rPr>
          <w:rFonts w:ascii="Arial" w:hAnsi="Arial" w:cs="Arial"/>
          <w:b/>
          <w:noProof/>
          <w:highlight w:val="yellow"/>
        </w:rPr>
        <w:t> </w:t>
      </w:r>
      <w:r w:rsidR="0016478B" w:rsidRPr="008442B9">
        <w:rPr>
          <w:rFonts w:ascii="Arial" w:hAnsi="Arial" w:cs="Arial"/>
          <w:b/>
          <w:noProof/>
          <w:highlight w:val="yellow"/>
        </w:rPr>
        <w:t> </w:t>
      </w:r>
      <w:r w:rsidR="0016478B" w:rsidRPr="008442B9">
        <w:rPr>
          <w:rFonts w:ascii="Arial" w:hAnsi="Arial" w:cs="Arial"/>
          <w:b/>
          <w:highlight w:val="yellow"/>
        </w:rPr>
        <w:fldChar w:fldCharType="end"/>
      </w:r>
      <w:bookmarkEnd w:id="0"/>
    </w:p>
    <w:p w:rsidR="009F4E12" w:rsidRPr="008442B9" w:rsidRDefault="009F4E12" w:rsidP="009F4E12">
      <w:pPr>
        <w:pStyle w:val="Prosttext"/>
        <w:ind w:left="284"/>
        <w:jc w:val="center"/>
        <w:rPr>
          <w:rFonts w:ascii="Arial" w:hAnsi="Arial" w:cs="Arial"/>
        </w:rPr>
      </w:pPr>
      <w:r w:rsidRPr="008442B9">
        <w:rPr>
          <w:rFonts w:ascii="Arial" w:hAnsi="Arial" w:cs="Arial"/>
        </w:rPr>
        <w:t xml:space="preserve">uzavřená dle </w:t>
      </w:r>
      <w:r w:rsidR="00AB0417" w:rsidRPr="008442B9">
        <w:rPr>
          <w:rFonts w:ascii="Arial" w:hAnsi="Arial" w:cs="Arial"/>
        </w:rPr>
        <w:t xml:space="preserve">ustanovení </w:t>
      </w:r>
      <w:r w:rsidRPr="008442B9">
        <w:rPr>
          <w:rFonts w:ascii="Arial" w:hAnsi="Arial" w:cs="Arial"/>
        </w:rPr>
        <w:t xml:space="preserve">§ </w:t>
      </w:r>
      <w:r w:rsidR="00A91040" w:rsidRPr="008442B9">
        <w:rPr>
          <w:rFonts w:ascii="Arial" w:hAnsi="Arial" w:cs="Arial"/>
        </w:rPr>
        <w:t>2079</w:t>
      </w:r>
      <w:r w:rsidRPr="008442B9">
        <w:rPr>
          <w:rFonts w:ascii="Arial" w:hAnsi="Arial" w:cs="Arial"/>
        </w:rPr>
        <w:t xml:space="preserve"> a násl. zákona č. </w:t>
      </w:r>
      <w:r w:rsidR="00A91040" w:rsidRPr="008442B9">
        <w:rPr>
          <w:rFonts w:ascii="Arial" w:hAnsi="Arial" w:cs="Arial"/>
        </w:rPr>
        <w:t>89/2012 Sb., občanský zákoník, v platném znění</w:t>
      </w:r>
      <w:r w:rsidRPr="008442B9">
        <w:rPr>
          <w:rFonts w:ascii="Arial" w:hAnsi="Arial" w:cs="Arial"/>
        </w:rPr>
        <w:t>, mezi</w:t>
      </w:r>
    </w:p>
    <w:p w:rsidR="009F4E12" w:rsidRPr="008442B9" w:rsidRDefault="009F4E12" w:rsidP="00D468A0">
      <w:pPr>
        <w:pStyle w:val="Prosttext"/>
        <w:tabs>
          <w:tab w:val="left" w:pos="284"/>
        </w:tabs>
        <w:spacing w:before="240"/>
        <w:ind w:left="284"/>
        <w:outlineLvl w:val="0"/>
        <w:rPr>
          <w:rFonts w:ascii="Arial" w:hAnsi="Arial" w:cs="Arial"/>
        </w:rPr>
      </w:pPr>
      <w:r w:rsidRPr="008442B9">
        <w:rPr>
          <w:rFonts w:ascii="Arial" w:hAnsi="Arial" w:cs="Arial"/>
          <w:b/>
        </w:rPr>
        <w:t>ČEPRO, a.s.</w:t>
      </w:r>
    </w:p>
    <w:p w:rsidR="009F4E12" w:rsidRPr="008442B9" w:rsidRDefault="006D5682" w:rsidP="00D468A0">
      <w:pPr>
        <w:pStyle w:val="Prosttext"/>
        <w:spacing w:before="0"/>
        <w:ind w:left="284"/>
        <w:rPr>
          <w:rFonts w:ascii="Arial" w:hAnsi="Arial" w:cs="Arial"/>
        </w:rPr>
      </w:pPr>
      <w:r w:rsidRPr="008442B9">
        <w:rPr>
          <w:rFonts w:ascii="Arial" w:hAnsi="Arial" w:cs="Arial"/>
        </w:rPr>
        <w:t>se sídlem:</w:t>
      </w:r>
      <w:r w:rsidRPr="008442B9">
        <w:rPr>
          <w:rFonts w:ascii="Arial" w:hAnsi="Arial" w:cs="Arial"/>
        </w:rPr>
        <w:tab/>
      </w:r>
      <w:r w:rsidRPr="008442B9">
        <w:rPr>
          <w:rFonts w:ascii="Arial" w:hAnsi="Arial" w:cs="Arial"/>
        </w:rPr>
        <w:tab/>
      </w:r>
      <w:r w:rsidR="009F4E12" w:rsidRPr="008442B9">
        <w:rPr>
          <w:rFonts w:ascii="Arial" w:hAnsi="Arial" w:cs="Arial"/>
        </w:rPr>
        <w:t>Praha 7</w:t>
      </w:r>
      <w:r w:rsidR="00290CFE">
        <w:rPr>
          <w:rFonts w:ascii="Arial" w:hAnsi="Arial" w:cs="Arial"/>
        </w:rPr>
        <w:t xml:space="preserve"> - Holešovice</w:t>
      </w:r>
      <w:r w:rsidR="009F4E12" w:rsidRPr="008442B9">
        <w:rPr>
          <w:rFonts w:ascii="Arial" w:hAnsi="Arial" w:cs="Arial"/>
        </w:rPr>
        <w:t>, Dělnická č.p. 213, č.or.12, PSČ 170 04</w:t>
      </w:r>
    </w:p>
    <w:p w:rsidR="009F4E12" w:rsidRPr="008442B9" w:rsidRDefault="009F4E12" w:rsidP="00D468A0">
      <w:pPr>
        <w:pStyle w:val="Prosttext"/>
        <w:spacing w:before="0"/>
        <w:ind w:left="284"/>
        <w:rPr>
          <w:rFonts w:ascii="Arial" w:hAnsi="Arial" w:cs="Arial"/>
        </w:rPr>
      </w:pPr>
      <w:r w:rsidRPr="008442B9">
        <w:rPr>
          <w:rFonts w:ascii="Arial" w:hAnsi="Arial" w:cs="Arial"/>
        </w:rPr>
        <w:t>IČ:</w:t>
      </w:r>
      <w:r w:rsidRPr="008442B9">
        <w:rPr>
          <w:rFonts w:ascii="Arial" w:hAnsi="Arial" w:cs="Arial"/>
        </w:rPr>
        <w:tab/>
      </w:r>
      <w:r w:rsidRPr="008442B9">
        <w:rPr>
          <w:rFonts w:ascii="Arial" w:hAnsi="Arial" w:cs="Arial"/>
        </w:rPr>
        <w:tab/>
      </w:r>
      <w:r w:rsidRPr="008442B9">
        <w:rPr>
          <w:rFonts w:ascii="Arial" w:hAnsi="Arial" w:cs="Arial"/>
        </w:rPr>
        <w:tab/>
        <w:t>60193531</w:t>
      </w:r>
    </w:p>
    <w:p w:rsidR="009F4E12" w:rsidRPr="008442B9" w:rsidRDefault="009F4E12" w:rsidP="00D468A0">
      <w:pPr>
        <w:pStyle w:val="Prosttext"/>
        <w:spacing w:before="0"/>
        <w:ind w:left="284"/>
        <w:rPr>
          <w:rFonts w:ascii="Arial" w:hAnsi="Arial" w:cs="Arial"/>
        </w:rPr>
      </w:pPr>
      <w:r w:rsidRPr="008442B9">
        <w:rPr>
          <w:rFonts w:ascii="Arial" w:hAnsi="Arial" w:cs="Arial"/>
        </w:rPr>
        <w:t>DIČ:</w:t>
      </w:r>
      <w:r w:rsidRPr="008442B9">
        <w:rPr>
          <w:rFonts w:ascii="Arial" w:hAnsi="Arial" w:cs="Arial"/>
        </w:rPr>
        <w:tab/>
      </w:r>
      <w:r w:rsidRPr="008442B9">
        <w:rPr>
          <w:rFonts w:ascii="Arial" w:hAnsi="Arial" w:cs="Arial"/>
        </w:rPr>
        <w:tab/>
      </w:r>
      <w:r w:rsidR="008442B9">
        <w:rPr>
          <w:rFonts w:ascii="Arial" w:hAnsi="Arial" w:cs="Arial"/>
        </w:rPr>
        <w:tab/>
      </w:r>
      <w:r w:rsidRPr="008442B9">
        <w:rPr>
          <w:rFonts w:ascii="Arial" w:hAnsi="Arial" w:cs="Arial"/>
        </w:rPr>
        <w:t>CZ60193531</w:t>
      </w:r>
    </w:p>
    <w:p w:rsidR="009F4E12" w:rsidRPr="008442B9" w:rsidRDefault="009F4E12" w:rsidP="00D468A0">
      <w:pPr>
        <w:pStyle w:val="Prosttext"/>
        <w:spacing w:before="0"/>
        <w:ind w:left="284"/>
        <w:rPr>
          <w:rFonts w:ascii="Arial" w:hAnsi="Arial" w:cs="Arial"/>
        </w:rPr>
      </w:pPr>
      <w:r w:rsidRPr="008442B9">
        <w:rPr>
          <w:rFonts w:ascii="Arial" w:hAnsi="Arial" w:cs="Arial"/>
        </w:rPr>
        <w:t>zapsaná:</w:t>
      </w:r>
      <w:r w:rsidR="006D5682" w:rsidRPr="008442B9">
        <w:rPr>
          <w:rFonts w:ascii="Arial" w:hAnsi="Arial" w:cs="Arial"/>
        </w:rPr>
        <w:tab/>
      </w:r>
      <w:r w:rsidR="006D5682" w:rsidRPr="008442B9">
        <w:rPr>
          <w:rFonts w:ascii="Arial" w:hAnsi="Arial" w:cs="Arial"/>
        </w:rPr>
        <w:tab/>
      </w:r>
      <w:r w:rsidRPr="008442B9">
        <w:rPr>
          <w:rFonts w:ascii="Arial" w:hAnsi="Arial" w:cs="Arial"/>
        </w:rPr>
        <w:t>v OR Městského soudu v Praze, oddíl B, vložka č. 2341</w:t>
      </w:r>
    </w:p>
    <w:p w:rsidR="009F4E12" w:rsidRPr="008442B9" w:rsidRDefault="00A91040" w:rsidP="00D468A0">
      <w:pPr>
        <w:pStyle w:val="Prosttext"/>
        <w:spacing w:before="0"/>
        <w:ind w:left="2124" w:hanging="1840"/>
        <w:jc w:val="left"/>
        <w:rPr>
          <w:rFonts w:ascii="Arial" w:hAnsi="Arial" w:cs="Arial"/>
        </w:rPr>
      </w:pPr>
      <w:r w:rsidRPr="008442B9">
        <w:rPr>
          <w:rFonts w:ascii="Arial" w:hAnsi="Arial" w:cs="Arial"/>
        </w:rPr>
        <w:t>zastoupena</w:t>
      </w:r>
      <w:r w:rsidR="009F4E12" w:rsidRPr="008442B9">
        <w:rPr>
          <w:rFonts w:ascii="Arial" w:hAnsi="Arial" w:cs="Arial"/>
        </w:rPr>
        <w:t>:</w:t>
      </w:r>
      <w:r w:rsidR="009F4E12" w:rsidRPr="008442B9">
        <w:rPr>
          <w:rFonts w:ascii="Arial" w:hAnsi="Arial" w:cs="Arial"/>
        </w:rPr>
        <w:tab/>
      </w:r>
      <w:r w:rsidRPr="008442B9">
        <w:rPr>
          <w:rFonts w:ascii="Arial" w:hAnsi="Arial" w:cs="Arial"/>
        </w:rPr>
        <w:t>Mgr. Jan Duspěva</w:t>
      </w:r>
      <w:r w:rsidR="009F4E12" w:rsidRPr="008442B9">
        <w:rPr>
          <w:rFonts w:ascii="Arial" w:hAnsi="Arial" w:cs="Arial"/>
        </w:rPr>
        <w:t>, předseda představenstva a</w:t>
      </w:r>
      <w:r w:rsidR="009F4E12" w:rsidRPr="008442B9">
        <w:rPr>
          <w:rFonts w:ascii="Arial" w:hAnsi="Arial" w:cs="Arial"/>
        </w:rPr>
        <w:br/>
        <w:t>Ing. Ladislav Staněk, člen představenstva</w:t>
      </w:r>
    </w:p>
    <w:p w:rsidR="009F4E12" w:rsidRPr="008442B9" w:rsidRDefault="009F4E12" w:rsidP="00D468A0">
      <w:pPr>
        <w:pStyle w:val="Prosttext"/>
        <w:spacing w:before="0"/>
        <w:ind w:left="284"/>
        <w:rPr>
          <w:rFonts w:ascii="Arial" w:hAnsi="Arial" w:cs="Arial"/>
        </w:rPr>
      </w:pPr>
      <w:bookmarkStart w:id="1" w:name="OLE_LINK1"/>
      <w:bookmarkStart w:id="2" w:name="OLE_LINK2"/>
      <w:r w:rsidRPr="008442B9">
        <w:rPr>
          <w:rFonts w:ascii="Arial" w:hAnsi="Arial" w:cs="Arial"/>
        </w:rPr>
        <w:t>oprávněn</w:t>
      </w:r>
      <w:r w:rsidR="00CC3610" w:rsidRPr="008442B9">
        <w:rPr>
          <w:rFonts w:ascii="Arial" w:hAnsi="Arial" w:cs="Arial"/>
        </w:rPr>
        <w:t xml:space="preserve"> </w:t>
      </w:r>
      <w:r w:rsidR="00873F64" w:rsidRPr="008442B9">
        <w:rPr>
          <w:rFonts w:ascii="Arial" w:hAnsi="Arial" w:cs="Arial"/>
        </w:rPr>
        <w:t xml:space="preserve">komunikovat </w:t>
      </w:r>
      <w:r w:rsidR="000D1C5E">
        <w:rPr>
          <w:rFonts w:ascii="Arial" w:hAnsi="Arial" w:cs="Arial"/>
        </w:rPr>
        <w:t xml:space="preserve">a jednat </w:t>
      </w:r>
      <w:r w:rsidR="00CC3610" w:rsidRPr="008442B9">
        <w:rPr>
          <w:rFonts w:ascii="Arial" w:hAnsi="Arial" w:cs="Arial"/>
        </w:rPr>
        <w:t>v rámci uzavřené smlouvy</w:t>
      </w:r>
      <w:r w:rsidR="000D1C5E">
        <w:rPr>
          <w:rFonts w:ascii="Arial" w:hAnsi="Arial" w:cs="Arial"/>
        </w:rPr>
        <w:t xml:space="preserve"> bez oprávnění k jejím změnám</w:t>
      </w:r>
      <w:bookmarkEnd w:id="1"/>
      <w:bookmarkEnd w:id="2"/>
      <w:r w:rsidR="0016478B" w:rsidRPr="008442B9">
        <w:rPr>
          <w:rFonts w:ascii="Arial" w:hAnsi="Arial" w:cs="Arial"/>
        </w:rPr>
        <w:t>:</w:t>
      </w:r>
    </w:p>
    <w:p w:rsidR="003D1F57" w:rsidRPr="008442B9" w:rsidRDefault="00644BF9" w:rsidP="003D1F57">
      <w:pPr>
        <w:pStyle w:val="Prosttext"/>
        <w:spacing w:before="0"/>
        <w:ind w:left="1700" w:firstLine="424"/>
        <w:rPr>
          <w:rFonts w:ascii="Arial" w:hAnsi="Arial" w:cs="Arial"/>
        </w:rPr>
      </w:pPr>
      <w:r w:rsidRPr="00644BF9">
        <w:rPr>
          <w:rFonts w:ascii="Arial" w:hAnsi="Arial" w:cs="Arial"/>
        </w:rPr>
        <w:t>Ing. Petr Čekal, petr.cekal@ceproas.cz, 739 240 675</w:t>
      </w:r>
    </w:p>
    <w:p w:rsidR="003B4026" w:rsidRPr="008442B9" w:rsidRDefault="003D1F57" w:rsidP="00D468A0">
      <w:pPr>
        <w:pStyle w:val="Prosttext"/>
        <w:spacing w:before="0"/>
        <w:ind w:left="284"/>
        <w:rPr>
          <w:rFonts w:ascii="Arial" w:hAnsi="Arial" w:cs="Arial"/>
        </w:rPr>
      </w:pPr>
      <w:r w:rsidRPr="008442B9">
        <w:rPr>
          <w:rFonts w:ascii="Arial" w:hAnsi="Arial" w:cs="Arial"/>
        </w:rPr>
        <w:t xml:space="preserve"> </w:t>
      </w:r>
      <w:r w:rsidR="009F4E12" w:rsidRPr="008442B9">
        <w:rPr>
          <w:rFonts w:ascii="Arial" w:hAnsi="Arial" w:cs="Arial"/>
        </w:rPr>
        <w:t>(dále jen „kupující“)</w:t>
      </w:r>
      <w:r w:rsidR="009F4E12" w:rsidRPr="008442B9">
        <w:rPr>
          <w:rFonts w:ascii="Arial" w:hAnsi="Arial" w:cs="Arial"/>
        </w:rPr>
        <w:cr/>
      </w:r>
    </w:p>
    <w:p w:rsidR="009F4E12" w:rsidRPr="008442B9" w:rsidRDefault="009F4E12" w:rsidP="00D468A0">
      <w:pPr>
        <w:spacing w:before="0"/>
        <w:jc w:val="center"/>
        <w:rPr>
          <w:rFonts w:cs="Arial"/>
        </w:rPr>
      </w:pPr>
      <w:r w:rsidRPr="008442B9">
        <w:rPr>
          <w:rFonts w:cs="Arial"/>
        </w:rPr>
        <w:t>a</w:t>
      </w:r>
    </w:p>
    <w:p w:rsidR="007C3617" w:rsidRPr="008442B9" w:rsidRDefault="009F4E12" w:rsidP="00D468A0">
      <w:pPr>
        <w:spacing w:before="0"/>
        <w:rPr>
          <w:rFonts w:cs="Arial"/>
        </w:rPr>
      </w:pPr>
      <w:r w:rsidRPr="008442B9">
        <w:rPr>
          <w:rFonts w:cs="Arial"/>
        </w:rPr>
        <w:t xml:space="preserve">    </w:t>
      </w:r>
    </w:p>
    <w:bookmarkStart w:id="3" w:name="Text2"/>
    <w:p w:rsidR="003B4026" w:rsidRPr="008442B9" w:rsidRDefault="003B4026" w:rsidP="00D468A0">
      <w:pPr>
        <w:pStyle w:val="Prosttext"/>
        <w:tabs>
          <w:tab w:val="left" w:pos="284"/>
        </w:tabs>
        <w:spacing w:before="0"/>
        <w:ind w:left="284"/>
        <w:outlineLvl w:val="0"/>
        <w:rPr>
          <w:rFonts w:ascii="Arial" w:hAnsi="Arial" w:cs="Arial"/>
        </w:rPr>
      </w:pPr>
      <w:r w:rsidRPr="008442B9">
        <w:rPr>
          <w:rFonts w:ascii="Arial" w:hAnsi="Arial" w:cs="Arial"/>
          <w:b/>
          <w:highlight w:val="yellow"/>
        </w:rPr>
        <w:fldChar w:fldCharType="begin">
          <w:ffData>
            <w:name w:val="Text2"/>
            <w:enabled/>
            <w:calcOnExit w:val="0"/>
            <w:textInput/>
          </w:ffData>
        </w:fldChar>
      </w:r>
      <w:r w:rsidRPr="008442B9">
        <w:rPr>
          <w:rFonts w:ascii="Arial" w:hAnsi="Arial" w:cs="Arial"/>
          <w:b/>
          <w:highlight w:val="yellow"/>
        </w:rPr>
        <w:instrText xml:space="preserve"> FORMTEXT </w:instrText>
      </w:r>
      <w:r w:rsidRPr="008442B9">
        <w:rPr>
          <w:rFonts w:ascii="Arial" w:hAnsi="Arial" w:cs="Arial"/>
          <w:b/>
          <w:highlight w:val="yellow"/>
        </w:rPr>
      </w:r>
      <w:r w:rsidRPr="008442B9">
        <w:rPr>
          <w:rFonts w:ascii="Arial" w:hAnsi="Arial" w:cs="Arial"/>
          <w:b/>
          <w:highlight w:val="yellow"/>
        </w:rPr>
        <w:fldChar w:fldCharType="separate"/>
      </w:r>
      <w:r w:rsidRPr="008442B9">
        <w:rPr>
          <w:rFonts w:ascii="Arial" w:hAnsi="Arial" w:cs="Arial"/>
          <w:b/>
          <w:noProof/>
          <w:highlight w:val="yellow"/>
        </w:rPr>
        <w:t> </w:t>
      </w:r>
      <w:r w:rsidRPr="008442B9">
        <w:rPr>
          <w:rFonts w:ascii="Arial" w:hAnsi="Arial" w:cs="Arial"/>
          <w:b/>
          <w:noProof/>
          <w:highlight w:val="yellow"/>
        </w:rPr>
        <w:t> </w:t>
      </w:r>
      <w:r w:rsidRPr="008442B9">
        <w:rPr>
          <w:rFonts w:ascii="Arial" w:hAnsi="Arial" w:cs="Arial"/>
          <w:b/>
          <w:noProof/>
          <w:highlight w:val="yellow"/>
        </w:rPr>
        <w:t> </w:t>
      </w:r>
      <w:r w:rsidRPr="008442B9">
        <w:rPr>
          <w:rFonts w:ascii="Arial" w:hAnsi="Arial" w:cs="Arial"/>
          <w:b/>
          <w:noProof/>
          <w:highlight w:val="yellow"/>
        </w:rPr>
        <w:t> </w:t>
      </w:r>
      <w:r w:rsidRPr="008442B9">
        <w:rPr>
          <w:rFonts w:ascii="Arial" w:hAnsi="Arial" w:cs="Arial"/>
          <w:b/>
          <w:noProof/>
          <w:highlight w:val="yellow"/>
        </w:rPr>
        <w:t> </w:t>
      </w:r>
      <w:r w:rsidRPr="008442B9">
        <w:rPr>
          <w:rFonts w:ascii="Arial" w:hAnsi="Arial" w:cs="Arial"/>
          <w:b/>
          <w:highlight w:val="yellow"/>
        </w:rPr>
        <w:fldChar w:fldCharType="end"/>
      </w:r>
      <w:bookmarkEnd w:id="3"/>
    </w:p>
    <w:p w:rsidR="003B4026" w:rsidRPr="008442B9" w:rsidRDefault="003B4026" w:rsidP="00D468A0">
      <w:pPr>
        <w:pStyle w:val="Prosttext"/>
        <w:spacing w:before="0"/>
        <w:ind w:left="284"/>
        <w:rPr>
          <w:rFonts w:ascii="Arial" w:hAnsi="Arial" w:cs="Arial"/>
        </w:rPr>
      </w:pPr>
      <w:r w:rsidRPr="008442B9">
        <w:rPr>
          <w:rFonts w:ascii="Arial" w:hAnsi="Arial" w:cs="Arial"/>
        </w:rPr>
        <w:t>se sídlem:</w:t>
      </w:r>
      <w:r w:rsidRPr="008442B9">
        <w:rPr>
          <w:rFonts w:ascii="Arial" w:hAnsi="Arial" w:cs="Arial"/>
        </w:rPr>
        <w:tab/>
      </w:r>
      <w:r w:rsidRPr="008442B9">
        <w:rPr>
          <w:rFonts w:ascii="Arial" w:hAnsi="Arial" w:cs="Arial"/>
        </w:rPr>
        <w:tab/>
      </w:r>
      <w:bookmarkStart w:id="4" w:name="Text3"/>
      <w:r w:rsidRPr="008442B9">
        <w:rPr>
          <w:rFonts w:ascii="Arial" w:hAnsi="Arial" w:cs="Arial"/>
          <w:highlight w:val="yellow"/>
        </w:rPr>
        <w:fldChar w:fldCharType="begin">
          <w:ffData>
            <w:name w:val="Text3"/>
            <w:enabled/>
            <w:calcOnExit w:val="0"/>
            <w:textInput/>
          </w:ffData>
        </w:fldChar>
      </w:r>
      <w:r w:rsidRPr="008442B9">
        <w:rPr>
          <w:rFonts w:ascii="Arial" w:hAnsi="Arial" w:cs="Arial"/>
          <w:highlight w:val="yellow"/>
        </w:rPr>
        <w:instrText xml:space="preserve"> FORMTEXT </w:instrText>
      </w:r>
      <w:r w:rsidRPr="008442B9">
        <w:rPr>
          <w:rFonts w:ascii="Arial" w:hAnsi="Arial" w:cs="Arial"/>
          <w:highlight w:val="yellow"/>
        </w:rPr>
      </w:r>
      <w:r w:rsidRPr="008442B9">
        <w:rPr>
          <w:rFonts w:ascii="Arial" w:hAnsi="Arial" w:cs="Arial"/>
          <w:highlight w:val="yellow"/>
        </w:rPr>
        <w:fldChar w:fldCharType="separate"/>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highlight w:val="yellow"/>
        </w:rPr>
        <w:fldChar w:fldCharType="end"/>
      </w:r>
      <w:bookmarkEnd w:id="4"/>
    </w:p>
    <w:p w:rsidR="003B4026" w:rsidRPr="008442B9" w:rsidRDefault="003B4026" w:rsidP="00D468A0">
      <w:pPr>
        <w:pStyle w:val="Prosttext"/>
        <w:spacing w:before="0"/>
        <w:ind w:left="284"/>
        <w:rPr>
          <w:rFonts w:ascii="Arial" w:hAnsi="Arial" w:cs="Arial"/>
        </w:rPr>
      </w:pPr>
      <w:r w:rsidRPr="008442B9">
        <w:rPr>
          <w:rFonts w:ascii="Arial" w:hAnsi="Arial" w:cs="Arial"/>
        </w:rPr>
        <w:t>IČ:</w:t>
      </w:r>
      <w:r w:rsidRPr="008442B9">
        <w:rPr>
          <w:rFonts w:ascii="Arial" w:hAnsi="Arial" w:cs="Arial"/>
        </w:rPr>
        <w:tab/>
      </w:r>
      <w:r w:rsidRPr="008442B9">
        <w:rPr>
          <w:rFonts w:ascii="Arial" w:hAnsi="Arial" w:cs="Arial"/>
        </w:rPr>
        <w:tab/>
      </w:r>
      <w:r w:rsidRPr="008442B9">
        <w:rPr>
          <w:rFonts w:ascii="Arial" w:hAnsi="Arial" w:cs="Arial"/>
        </w:rPr>
        <w:tab/>
      </w:r>
      <w:bookmarkStart w:id="5" w:name="Text4"/>
      <w:r w:rsidRPr="008442B9">
        <w:rPr>
          <w:rFonts w:ascii="Arial" w:hAnsi="Arial" w:cs="Arial"/>
          <w:highlight w:val="yellow"/>
        </w:rPr>
        <w:fldChar w:fldCharType="begin">
          <w:ffData>
            <w:name w:val="Text4"/>
            <w:enabled/>
            <w:calcOnExit w:val="0"/>
            <w:textInput/>
          </w:ffData>
        </w:fldChar>
      </w:r>
      <w:r w:rsidRPr="008442B9">
        <w:rPr>
          <w:rFonts w:ascii="Arial" w:hAnsi="Arial" w:cs="Arial"/>
          <w:highlight w:val="yellow"/>
        </w:rPr>
        <w:instrText xml:space="preserve"> FORMTEXT </w:instrText>
      </w:r>
      <w:r w:rsidRPr="008442B9">
        <w:rPr>
          <w:rFonts w:ascii="Arial" w:hAnsi="Arial" w:cs="Arial"/>
          <w:highlight w:val="yellow"/>
        </w:rPr>
      </w:r>
      <w:r w:rsidRPr="008442B9">
        <w:rPr>
          <w:rFonts w:ascii="Arial" w:hAnsi="Arial" w:cs="Arial"/>
          <w:highlight w:val="yellow"/>
        </w:rPr>
        <w:fldChar w:fldCharType="separate"/>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highlight w:val="yellow"/>
        </w:rPr>
        <w:fldChar w:fldCharType="end"/>
      </w:r>
      <w:bookmarkEnd w:id="5"/>
    </w:p>
    <w:p w:rsidR="003B4026" w:rsidRPr="008442B9" w:rsidRDefault="003B4026" w:rsidP="00D468A0">
      <w:pPr>
        <w:pStyle w:val="Prosttext"/>
        <w:spacing w:before="0"/>
        <w:ind w:left="284"/>
        <w:rPr>
          <w:rFonts w:ascii="Arial" w:hAnsi="Arial" w:cs="Arial"/>
        </w:rPr>
      </w:pPr>
      <w:r w:rsidRPr="008442B9">
        <w:rPr>
          <w:rFonts w:ascii="Arial" w:hAnsi="Arial" w:cs="Arial"/>
        </w:rPr>
        <w:t>DIČ:</w:t>
      </w:r>
      <w:r w:rsidRPr="008442B9">
        <w:rPr>
          <w:rFonts w:ascii="Arial" w:hAnsi="Arial" w:cs="Arial"/>
        </w:rPr>
        <w:tab/>
      </w:r>
      <w:r w:rsidRPr="008442B9">
        <w:rPr>
          <w:rFonts w:ascii="Arial" w:hAnsi="Arial" w:cs="Arial"/>
        </w:rPr>
        <w:tab/>
      </w:r>
      <w:bookmarkStart w:id="6" w:name="Text5"/>
      <w:r w:rsidR="00B32D40">
        <w:rPr>
          <w:rFonts w:ascii="Arial" w:hAnsi="Arial" w:cs="Arial"/>
        </w:rPr>
        <w:tab/>
      </w:r>
      <w:r w:rsidRPr="008442B9">
        <w:rPr>
          <w:rFonts w:ascii="Arial" w:hAnsi="Arial" w:cs="Arial"/>
          <w:highlight w:val="yellow"/>
        </w:rPr>
        <w:fldChar w:fldCharType="begin">
          <w:ffData>
            <w:name w:val="Text5"/>
            <w:enabled/>
            <w:calcOnExit w:val="0"/>
            <w:textInput/>
          </w:ffData>
        </w:fldChar>
      </w:r>
      <w:r w:rsidRPr="008442B9">
        <w:rPr>
          <w:rFonts w:ascii="Arial" w:hAnsi="Arial" w:cs="Arial"/>
          <w:highlight w:val="yellow"/>
        </w:rPr>
        <w:instrText xml:space="preserve"> FORMTEXT </w:instrText>
      </w:r>
      <w:r w:rsidRPr="008442B9">
        <w:rPr>
          <w:rFonts w:ascii="Arial" w:hAnsi="Arial" w:cs="Arial"/>
          <w:highlight w:val="yellow"/>
        </w:rPr>
      </w:r>
      <w:r w:rsidRPr="008442B9">
        <w:rPr>
          <w:rFonts w:ascii="Arial" w:hAnsi="Arial" w:cs="Arial"/>
          <w:highlight w:val="yellow"/>
        </w:rPr>
        <w:fldChar w:fldCharType="separate"/>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highlight w:val="yellow"/>
        </w:rPr>
        <w:fldChar w:fldCharType="end"/>
      </w:r>
      <w:bookmarkEnd w:id="6"/>
    </w:p>
    <w:p w:rsidR="003B4026" w:rsidRPr="008442B9" w:rsidRDefault="003B4026" w:rsidP="00D468A0">
      <w:pPr>
        <w:pStyle w:val="Prosttext"/>
        <w:spacing w:before="0"/>
        <w:ind w:left="284"/>
        <w:rPr>
          <w:rFonts w:ascii="Arial" w:hAnsi="Arial" w:cs="Arial"/>
        </w:rPr>
      </w:pPr>
      <w:r w:rsidRPr="008442B9">
        <w:rPr>
          <w:rFonts w:ascii="Arial" w:hAnsi="Arial" w:cs="Arial"/>
        </w:rPr>
        <w:t>zapsaná:</w:t>
      </w:r>
      <w:bookmarkStart w:id="7" w:name="Text6"/>
      <w:r w:rsidRPr="008442B9">
        <w:rPr>
          <w:rFonts w:ascii="Arial" w:hAnsi="Arial" w:cs="Arial"/>
        </w:rPr>
        <w:tab/>
      </w:r>
      <w:r w:rsidRPr="008442B9">
        <w:rPr>
          <w:rFonts w:ascii="Arial" w:hAnsi="Arial" w:cs="Arial"/>
        </w:rPr>
        <w:tab/>
      </w:r>
      <w:r w:rsidRPr="008442B9">
        <w:rPr>
          <w:rFonts w:ascii="Arial" w:hAnsi="Arial" w:cs="Arial"/>
          <w:highlight w:val="yellow"/>
        </w:rPr>
        <w:fldChar w:fldCharType="begin">
          <w:ffData>
            <w:name w:val="Text6"/>
            <w:enabled/>
            <w:calcOnExit w:val="0"/>
            <w:textInput/>
          </w:ffData>
        </w:fldChar>
      </w:r>
      <w:r w:rsidRPr="008442B9">
        <w:rPr>
          <w:rFonts w:ascii="Arial" w:hAnsi="Arial" w:cs="Arial"/>
          <w:highlight w:val="yellow"/>
        </w:rPr>
        <w:instrText xml:space="preserve"> FORMTEXT </w:instrText>
      </w:r>
      <w:r w:rsidRPr="008442B9">
        <w:rPr>
          <w:rFonts w:ascii="Arial" w:hAnsi="Arial" w:cs="Arial"/>
          <w:highlight w:val="yellow"/>
        </w:rPr>
      </w:r>
      <w:r w:rsidRPr="008442B9">
        <w:rPr>
          <w:rFonts w:ascii="Arial" w:hAnsi="Arial" w:cs="Arial"/>
          <w:highlight w:val="yellow"/>
        </w:rPr>
        <w:fldChar w:fldCharType="separate"/>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highlight w:val="yellow"/>
        </w:rPr>
        <w:fldChar w:fldCharType="end"/>
      </w:r>
      <w:bookmarkEnd w:id="7"/>
    </w:p>
    <w:p w:rsidR="003B4026" w:rsidRPr="008442B9" w:rsidRDefault="003B4026" w:rsidP="00D468A0">
      <w:pPr>
        <w:pStyle w:val="Prosttext"/>
        <w:spacing w:before="0"/>
        <w:ind w:left="2124" w:hanging="1840"/>
        <w:jc w:val="left"/>
        <w:rPr>
          <w:rFonts w:ascii="Arial" w:hAnsi="Arial" w:cs="Arial"/>
        </w:rPr>
      </w:pPr>
      <w:r w:rsidRPr="008442B9">
        <w:rPr>
          <w:rFonts w:ascii="Arial" w:hAnsi="Arial" w:cs="Arial"/>
        </w:rPr>
        <w:t>zastoupena:</w:t>
      </w:r>
      <w:r w:rsidRPr="008442B9">
        <w:rPr>
          <w:rFonts w:ascii="Arial" w:hAnsi="Arial" w:cs="Arial"/>
        </w:rPr>
        <w:tab/>
      </w:r>
      <w:bookmarkStart w:id="8" w:name="Text7"/>
      <w:r w:rsidRPr="008442B9">
        <w:rPr>
          <w:rFonts w:ascii="Arial" w:hAnsi="Arial" w:cs="Arial"/>
          <w:highlight w:val="yellow"/>
        </w:rPr>
        <w:fldChar w:fldCharType="begin">
          <w:ffData>
            <w:name w:val="Text7"/>
            <w:enabled/>
            <w:calcOnExit w:val="0"/>
            <w:textInput/>
          </w:ffData>
        </w:fldChar>
      </w:r>
      <w:r w:rsidRPr="008442B9">
        <w:rPr>
          <w:rFonts w:ascii="Arial" w:hAnsi="Arial" w:cs="Arial"/>
          <w:highlight w:val="yellow"/>
        </w:rPr>
        <w:instrText xml:space="preserve"> FORMTEXT </w:instrText>
      </w:r>
      <w:r w:rsidRPr="008442B9">
        <w:rPr>
          <w:rFonts w:ascii="Arial" w:hAnsi="Arial" w:cs="Arial"/>
          <w:highlight w:val="yellow"/>
        </w:rPr>
      </w:r>
      <w:r w:rsidRPr="008442B9">
        <w:rPr>
          <w:rFonts w:ascii="Arial" w:hAnsi="Arial" w:cs="Arial"/>
          <w:highlight w:val="yellow"/>
        </w:rPr>
        <w:fldChar w:fldCharType="separate"/>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highlight w:val="yellow"/>
        </w:rPr>
        <w:fldChar w:fldCharType="end"/>
      </w:r>
      <w:bookmarkEnd w:id="8"/>
      <w:r w:rsidRPr="008442B9">
        <w:rPr>
          <w:rFonts w:ascii="Arial" w:hAnsi="Arial" w:cs="Arial"/>
        </w:rPr>
        <w:br/>
      </w:r>
      <w:bookmarkStart w:id="9" w:name="Text8"/>
      <w:r w:rsidRPr="008442B9">
        <w:rPr>
          <w:rFonts w:ascii="Arial" w:hAnsi="Arial" w:cs="Arial"/>
          <w:highlight w:val="yellow"/>
        </w:rPr>
        <w:fldChar w:fldCharType="begin">
          <w:ffData>
            <w:name w:val="Text8"/>
            <w:enabled/>
            <w:calcOnExit w:val="0"/>
            <w:textInput/>
          </w:ffData>
        </w:fldChar>
      </w:r>
      <w:r w:rsidRPr="008442B9">
        <w:rPr>
          <w:rFonts w:ascii="Arial" w:hAnsi="Arial" w:cs="Arial"/>
          <w:highlight w:val="yellow"/>
        </w:rPr>
        <w:instrText xml:space="preserve"> FORMTEXT </w:instrText>
      </w:r>
      <w:r w:rsidRPr="008442B9">
        <w:rPr>
          <w:rFonts w:ascii="Arial" w:hAnsi="Arial" w:cs="Arial"/>
          <w:highlight w:val="yellow"/>
        </w:rPr>
      </w:r>
      <w:r w:rsidRPr="008442B9">
        <w:rPr>
          <w:rFonts w:ascii="Arial" w:hAnsi="Arial" w:cs="Arial"/>
          <w:highlight w:val="yellow"/>
        </w:rPr>
        <w:fldChar w:fldCharType="separate"/>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highlight w:val="yellow"/>
        </w:rPr>
        <w:fldChar w:fldCharType="end"/>
      </w:r>
      <w:bookmarkEnd w:id="9"/>
    </w:p>
    <w:p w:rsidR="003B4026" w:rsidRPr="008442B9" w:rsidRDefault="003B4026" w:rsidP="00D468A0">
      <w:pPr>
        <w:pStyle w:val="Prosttext"/>
        <w:spacing w:before="0"/>
        <w:ind w:left="284"/>
        <w:rPr>
          <w:rFonts w:ascii="Arial" w:hAnsi="Arial" w:cs="Arial"/>
        </w:rPr>
      </w:pPr>
      <w:r w:rsidRPr="008442B9">
        <w:rPr>
          <w:rFonts w:ascii="Arial" w:hAnsi="Arial" w:cs="Arial"/>
        </w:rPr>
        <w:t>oprávněn komunikovat v rámci uzavřené smlouvy jednat:</w:t>
      </w:r>
    </w:p>
    <w:bookmarkStart w:id="10" w:name="Text9"/>
    <w:p w:rsidR="003B4026" w:rsidRPr="008442B9" w:rsidRDefault="003B4026" w:rsidP="00D468A0">
      <w:pPr>
        <w:pStyle w:val="Prosttext"/>
        <w:spacing w:before="0"/>
        <w:ind w:left="1700" w:firstLine="424"/>
        <w:rPr>
          <w:rFonts w:ascii="Arial" w:hAnsi="Arial" w:cs="Arial"/>
        </w:rPr>
      </w:pPr>
      <w:r w:rsidRPr="008442B9">
        <w:rPr>
          <w:rFonts w:ascii="Arial" w:hAnsi="Arial" w:cs="Arial"/>
          <w:highlight w:val="yellow"/>
        </w:rPr>
        <w:fldChar w:fldCharType="begin">
          <w:ffData>
            <w:name w:val="Text9"/>
            <w:enabled/>
            <w:calcOnExit w:val="0"/>
            <w:textInput/>
          </w:ffData>
        </w:fldChar>
      </w:r>
      <w:r w:rsidRPr="008442B9">
        <w:rPr>
          <w:rFonts w:ascii="Arial" w:hAnsi="Arial" w:cs="Arial"/>
          <w:highlight w:val="yellow"/>
        </w:rPr>
        <w:instrText xml:space="preserve"> FORMTEXT </w:instrText>
      </w:r>
      <w:r w:rsidRPr="008442B9">
        <w:rPr>
          <w:rFonts w:ascii="Arial" w:hAnsi="Arial" w:cs="Arial"/>
          <w:highlight w:val="yellow"/>
        </w:rPr>
      </w:r>
      <w:r w:rsidRPr="008442B9">
        <w:rPr>
          <w:rFonts w:ascii="Arial" w:hAnsi="Arial" w:cs="Arial"/>
          <w:highlight w:val="yellow"/>
        </w:rPr>
        <w:fldChar w:fldCharType="separate"/>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highlight w:val="yellow"/>
        </w:rPr>
        <w:fldChar w:fldCharType="end"/>
      </w:r>
      <w:bookmarkEnd w:id="10"/>
    </w:p>
    <w:p w:rsidR="00C3309E" w:rsidRPr="008442B9" w:rsidRDefault="00C3309E" w:rsidP="00C3309E">
      <w:pPr>
        <w:pStyle w:val="Prosttext"/>
        <w:spacing w:before="0"/>
        <w:ind w:left="284"/>
        <w:rPr>
          <w:rFonts w:ascii="Arial" w:hAnsi="Arial" w:cs="Arial"/>
        </w:rPr>
      </w:pPr>
      <w:r w:rsidRPr="008442B9">
        <w:rPr>
          <w:rFonts w:ascii="Arial" w:hAnsi="Arial" w:cs="Arial"/>
        </w:rPr>
        <w:t>(dále jen „prodávající“)</w:t>
      </w:r>
      <w:r w:rsidRPr="008442B9">
        <w:rPr>
          <w:rFonts w:ascii="Arial" w:hAnsi="Arial" w:cs="Arial"/>
        </w:rPr>
        <w:cr/>
      </w:r>
    </w:p>
    <w:p w:rsidR="009F4E12" w:rsidRPr="008442B9" w:rsidRDefault="009F4E12" w:rsidP="009F4E12">
      <w:pPr>
        <w:rPr>
          <w:rFonts w:cs="Arial"/>
          <w:b/>
        </w:rPr>
      </w:pPr>
      <w:r w:rsidRPr="008442B9">
        <w:rPr>
          <w:rFonts w:cs="Arial"/>
        </w:rPr>
        <w:t>Kupující a prodávající (dále též „smluvní strany“) níže uve</w:t>
      </w:r>
      <w:r w:rsidR="00F26208" w:rsidRPr="008442B9">
        <w:rPr>
          <w:rFonts w:cs="Arial"/>
        </w:rPr>
        <w:t xml:space="preserve">deného dne, měsíce a roku uzavírají na základě </w:t>
      </w:r>
      <w:r w:rsidR="00A91040" w:rsidRPr="008442B9">
        <w:rPr>
          <w:rFonts w:cs="Arial"/>
        </w:rPr>
        <w:t xml:space="preserve">výběrového </w:t>
      </w:r>
      <w:r w:rsidR="00F26208" w:rsidRPr="008442B9">
        <w:rPr>
          <w:rFonts w:cs="Arial"/>
        </w:rPr>
        <w:t xml:space="preserve">řízení vyhlášeného kupujícím dne </w:t>
      </w:r>
      <w:bookmarkStart w:id="11" w:name="Text10"/>
      <w:r w:rsidR="00D468A0" w:rsidRPr="008442B9">
        <w:rPr>
          <w:rFonts w:cs="Arial"/>
          <w:highlight w:val="yellow"/>
        </w:rPr>
        <w:fldChar w:fldCharType="begin">
          <w:ffData>
            <w:name w:val="Text10"/>
            <w:enabled/>
            <w:calcOnExit w:val="0"/>
            <w:textInput/>
          </w:ffData>
        </w:fldChar>
      </w:r>
      <w:r w:rsidR="00D468A0" w:rsidRPr="008442B9">
        <w:rPr>
          <w:rFonts w:cs="Arial"/>
          <w:highlight w:val="yellow"/>
        </w:rPr>
        <w:instrText xml:space="preserve"> FORMTEXT </w:instrText>
      </w:r>
      <w:r w:rsidR="00D468A0" w:rsidRPr="008442B9">
        <w:rPr>
          <w:rFonts w:cs="Arial"/>
          <w:highlight w:val="yellow"/>
        </w:rPr>
      </w:r>
      <w:r w:rsidR="00D468A0" w:rsidRPr="008442B9">
        <w:rPr>
          <w:rFonts w:cs="Arial"/>
          <w:highlight w:val="yellow"/>
        </w:rPr>
        <w:fldChar w:fldCharType="separate"/>
      </w:r>
      <w:r w:rsidR="00D468A0" w:rsidRPr="008442B9">
        <w:rPr>
          <w:rFonts w:cs="Arial"/>
          <w:noProof/>
          <w:highlight w:val="yellow"/>
        </w:rPr>
        <w:t> </w:t>
      </w:r>
      <w:r w:rsidR="00D468A0" w:rsidRPr="008442B9">
        <w:rPr>
          <w:rFonts w:cs="Arial"/>
          <w:noProof/>
          <w:highlight w:val="yellow"/>
        </w:rPr>
        <w:t> </w:t>
      </w:r>
      <w:r w:rsidR="00D468A0" w:rsidRPr="008442B9">
        <w:rPr>
          <w:rFonts w:cs="Arial"/>
          <w:noProof/>
          <w:highlight w:val="yellow"/>
        </w:rPr>
        <w:t> </w:t>
      </w:r>
      <w:r w:rsidR="00D468A0" w:rsidRPr="008442B9">
        <w:rPr>
          <w:rFonts w:cs="Arial"/>
          <w:noProof/>
          <w:highlight w:val="yellow"/>
        </w:rPr>
        <w:t> </w:t>
      </w:r>
      <w:r w:rsidR="00D468A0" w:rsidRPr="008442B9">
        <w:rPr>
          <w:rFonts w:cs="Arial"/>
          <w:noProof/>
          <w:highlight w:val="yellow"/>
        </w:rPr>
        <w:t> </w:t>
      </w:r>
      <w:r w:rsidR="00D468A0" w:rsidRPr="008442B9">
        <w:rPr>
          <w:rFonts w:cs="Arial"/>
          <w:highlight w:val="yellow"/>
        </w:rPr>
        <w:fldChar w:fldCharType="end"/>
      </w:r>
      <w:bookmarkEnd w:id="11"/>
      <w:r w:rsidR="00D468A0" w:rsidRPr="008442B9">
        <w:rPr>
          <w:rFonts w:cs="Arial"/>
        </w:rPr>
        <w:t xml:space="preserve"> </w:t>
      </w:r>
      <w:r w:rsidR="00F26208" w:rsidRPr="008442B9">
        <w:rPr>
          <w:rFonts w:cs="Arial"/>
        </w:rPr>
        <w:t>pod ev. č.</w:t>
      </w:r>
      <w:r w:rsidR="003D1F57">
        <w:rPr>
          <w:rFonts w:cs="Arial"/>
        </w:rPr>
        <w:t xml:space="preserve"> </w:t>
      </w:r>
      <w:r w:rsidR="00644BF9">
        <w:rPr>
          <w:rFonts w:cs="Arial"/>
        </w:rPr>
        <w:t>248</w:t>
      </w:r>
      <w:r w:rsidR="00D468A0" w:rsidRPr="008442B9">
        <w:rPr>
          <w:rFonts w:cs="Arial"/>
        </w:rPr>
        <w:t>/14/OCN</w:t>
      </w:r>
      <w:r w:rsidR="00F26208" w:rsidRPr="008442B9">
        <w:rPr>
          <w:rFonts w:cs="Arial"/>
        </w:rPr>
        <w:t xml:space="preserve">  tu</w:t>
      </w:r>
      <w:r w:rsidRPr="008442B9">
        <w:rPr>
          <w:rFonts w:cs="Arial"/>
        </w:rPr>
        <w:t>to kupní s</w:t>
      </w:r>
      <w:r w:rsidR="00F26208" w:rsidRPr="008442B9">
        <w:rPr>
          <w:rFonts w:cs="Arial"/>
        </w:rPr>
        <w:t>mlouvu</w:t>
      </w:r>
      <w:r w:rsidR="00CC3610" w:rsidRPr="008442B9">
        <w:rPr>
          <w:rFonts w:cs="Arial"/>
        </w:rPr>
        <w:t xml:space="preserve"> (dále též jen „smlouva“)</w:t>
      </w:r>
      <w:r w:rsidRPr="008442B9">
        <w:rPr>
          <w:rFonts w:cs="Arial"/>
        </w:rPr>
        <w:t>:</w:t>
      </w:r>
    </w:p>
    <w:p w:rsidR="009F4E12" w:rsidRPr="008442B9" w:rsidRDefault="009F4E12" w:rsidP="002314E0">
      <w:pPr>
        <w:pStyle w:val="01-L"/>
        <w:rPr>
          <w:rFonts w:cs="Arial"/>
          <w:sz w:val="20"/>
        </w:rPr>
      </w:pPr>
      <w:bookmarkStart w:id="12" w:name="_Ref140902883"/>
      <w:r w:rsidRPr="008442B9">
        <w:rPr>
          <w:rFonts w:cs="Arial"/>
          <w:sz w:val="20"/>
        </w:rPr>
        <w:t>Předmět plnění</w:t>
      </w:r>
      <w:bookmarkEnd w:id="12"/>
      <w:r w:rsidR="00913FE1" w:rsidRPr="008442B9">
        <w:rPr>
          <w:rFonts w:cs="Arial"/>
          <w:sz w:val="20"/>
        </w:rPr>
        <w:t>, práva a povinnosti smluvních stran</w:t>
      </w:r>
    </w:p>
    <w:p w:rsidR="009F4E12" w:rsidRPr="008442B9" w:rsidRDefault="009F4E12" w:rsidP="002314E0">
      <w:pPr>
        <w:pStyle w:val="02-ODST-2"/>
        <w:rPr>
          <w:rFonts w:cs="Arial"/>
        </w:rPr>
      </w:pPr>
      <w:r w:rsidRPr="008442B9">
        <w:rPr>
          <w:rFonts w:cs="Arial"/>
        </w:rPr>
        <w:t xml:space="preserve">Prodávající se </w:t>
      </w:r>
      <w:r w:rsidR="00A91040" w:rsidRPr="008442B9">
        <w:rPr>
          <w:rFonts w:cs="Arial"/>
        </w:rPr>
        <w:t xml:space="preserve">touto </w:t>
      </w:r>
      <w:r w:rsidRPr="008442B9">
        <w:rPr>
          <w:rFonts w:cs="Arial"/>
        </w:rPr>
        <w:t>kupní smlouv</w:t>
      </w:r>
      <w:r w:rsidR="00A91040" w:rsidRPr="008442B9">
        <w:rPr>
          <w:rFonts w:cs="Arial"/>
        </w:rPr>
        <w:t>ou</w:t>
      </w:r>
      <w:r w:rsidRPr="008442B9">
        <w:rPr>
          <w:rFonts w:cs="Arial"/>
        </w:rPr>
        <w:t xml:space="preserve"> zavazuje dodat kupujícímu předmět plnění uvedený v bodě </w:t>
      </w:r>
      <w:r w:rsidRPr="008442B9">
        <w:rPr>
          <w:rFonts w:cs="Arial"/>
        </w:rPr>
        <w:fldChar w:fldCharType="begin"/>
      </w:r>
      <w:r w:rsidRPr="008442B9">
        <w:rPr>
          <w:rFonts w:cs="Arial"/>
        </w:rPr>
        <w:instrText xml:space="preserve"> REF _Ref140902766 \r \h  \* MERGEFORMAT </w:instrText>
      </w:r>
      <w:r w:rsidRPr="008442B9">
        <w:rPr>
          <w:rFonts w:cs="Arial"/>
        </w:rPr>
      </w:r>
      <w:r w:rsidRPr="008442B9">
        <w:rPr>
          <w:rFonts w:cs="Arial"/>
        </w:rPr>
        <w:fldChar w:fldCharType="separate"/>
      </w:r>
      <w:r w:rsidR="00CE0DD1">
        <w:rPr>
          <w:rFonts w:cs="Arial"/>
        </w:rPr>
        <w:t>1.2</w:t>
      </w:r>
      <w:r w:rsidRPr="008442B9">
        <w:rPr>
          <w:rFonts w:cs="Arial"/>
        </w:rPr>
        <w:fldChar w:fldCharType="end"/>
      </w:r>
      <w:r w:rsidRPr="008442B9">
        <w:rPr>
          <w:rFonts w:cs="Arial"/>
        </w:rPr>
        <w:t xml:space="preserve"> této smlouvy</w:t>
      </w:r>
      <w:r w:rsidR="00A91040" w:rsidRPr="008442B9">
        <w:rPr>
          <w:rFonts w:cs="Arial"/>
        </w:rPr>
        <w:t xml:space="preserve"> – předmět koupě</w:t>
      </w:r>
      <w:r w:rsidRPr="008442B9">
        <w:rPr>
          <w:rFonts w:cs="Arial"/>
        </w:rPr>
        <w:t xml:space="preserve">, </w:t>
      </w:r>
      <w:r w:rsidR="002314E0" w:rsidRPr="008442B9">
        <w:rPr>
          <w:rFonts w:cs="Arial"/>
        </w:rPr>
        <w:t>v čase plnění</w:t>
      </w:r>
      <w:r w:rsidR="00913FE1" w:rsidRPr="008442B9">
        <w:rPr>
          <w:rFonts w:cs="Arial"/>
        </w:rPr>
        <w:t xml:space="preserve"> </w:t>
      </w:r>
      <w:r w:rsidRPr="008442B9">
        <w:rPr>
          <w:rFonts w:cs="Arial"/>
        </w:rPr>
        <w:t xml:space="preserve">dle článku </w:t>
      </w:r>
      <w:r w:rsidRPr="008442B9">
        <w:rPr>
          <w:rFonts w:cs="Arial"/>
        </w:rPr>
        <w:fldChar w:fldCharType="begin"/>
      </w:r>
      <w:r w:rsidRPr="008442B9">
        <w:rPr>
          <w:rFonts w:cs="Arial"/>
        </w:rPr>
        <w:instrText xml:space="preserve"> REF _Ref140902254 \r \h  \* MERGEFORMAT </w:instrText>
      </w:r>
      <w:r w:rsidRPr="008442B9">
        <w:rPr>
          <w:rFonts w:cs="Arial"/>
        </w:rPr>
      </w:r>
      <w:r w:rsidRPr="008442B9">
        <w:rPr>
          <w:rFonts w:cs="Arial"/>
        </w:rPr>
        <w:fldChar w:fldCharType="separate"/>
      </w:r>
      <w:r w:rsidR="00CE0DD1">
        <w:rPr>
          <w:rFonts w:cs="Arial"/>
        </w:rPr>
        <w:t>Čl. 2</w:t>
      </w:r>
      <w:r w:rsidRPr="008442B9">
        <w:rPr>
          <w:rFonts w:cs="Arial"/>
        </w:rPr>
        <w:fldChar w:fldCharType="end"/>
      </w:r>
      <w:r w:rsidRPr="008442B9">
        <w:rPr>
          <w:rFonts w:cs="Arial"/>
        </w:rPr>
        <w:t xml:space="preserve"> této smlouvy a </w:t>
      </w:r>
      <w:r w:rsidR="00A91040" w:rsidRPr="008442B9">
        <w:rPr>
          <w:rFonts w:cs="Arial"/>
        </w:rPr>
        <w:t>umožní</w:t>
      </w:r>
      <w:r w:rsidRPr="008442B9">
        <w:rPr>
          <w:rFonts w:cs="Arial"/>
        </w:rPr>
        <w:t xml:space="preserve"> kupující</w:t>
      </w:r>
      <w:r w:rsidR="00A91040" w:rsidRPr="008442B9">
        <w:rPr>
          <w:rFonts w:cs="Arial"/>
        </w:rPr>
        <w:t>mu</w:t>
      </w:r>
      <w:r w:rsidRPr="008442B9">
        <w:rPr>
          <w:rFonts w:cs="Arial"/>
        </w:rPr>
        <w:t xml:space="preserve"> </w:t>
      </w:r>
      <w:r w:rsidR="00A91040" w:rsidRPr="008442B9">
        <w:rPr>
          <w:rFonts w:cs="Arial"/>
        </w:rPr>
        <w:t xml:space="preserve">nabýt </w:t>
      </w:r>
      <w:r w:rsidRPr="008442B9">
        <w:rPr>
          <w:rFonts w:cs="Arial"/>
        </w:rPr>
        <w:t xml:space="preserve">vlastnické právo k tomuto předmětu plnění. Kupující se zavazuje </w:t>
      </w:r>
      <w:r w:rsidR="00237B0A" w:rsidRPr="008442B9">
        <w:rPr>
          <w:rFonts w:cs="Arial"/>
        </w:rPr>
        <w:t xml:space="preserve">převzít </w:t>
      </w:r>
      <w:r w:rsidRPr="008442B9">
        <w:rPr>
          <w:rFonts w:cs="Arial"/>
        </w:rPr>
        <w:t xml:space="preserve">předmět plnění dle této smlouvy a zaplatit prodávajícímu za řádně dodaný předmět plnění sjednanou kupní cenu dle článku </w:t>
      </w:r>
      <w:r w:rsidRPr="008442B9">
        <w:rPr>
          <w:rFonts w:cs="Arial"/>
        </w:rPr>
        <w:fldChar w:fldCharType="begin"/>
      </w:r>
      <w:r w:rsidRPr="008442B9">
        <w:rPr>
          <w:rFonts w:cs="Arial"/>
        </w:rPr>
        <w:instrText xml:space="preserve"> REF _Ref156973614 \r \h  \* MERGEFORMAT </w:instrText>
      </w:r>
      <w:r w:rsidRPr="008442B9">
        <w:rPr>
          <w:rFonts w:cs="Arial"/>
        </w:rPr>
      </w:r>
      <w:r w:rsidRPr="008442B9">
        <w:rPr>
          <w:rFonts w:cs="Arial"/>
        </w:rPr>
        <w:fldChar w:fldCharType="separate"/>
      </w:r>
      <w:r w:rsidR="00CE0DD1">
        <w:rPr>
          <w:rFonts w:cs="Arial"/>
        </w:rPr>
        <w:t>Čl. 3</w:t>
      </w:r>
      <w:r w:rsidRPr="008442B9">
        <w:rPr>
          <w:rFonts w:cs="Arial"/>
        </w:rPr>
        <w:fldChar w:fldCharType="end"/>
      </w:r>
      <w:r w:rsidRPr="008442B9">
        <w:rPr>
          <w:rFonts w:cs="Arial"/>
        </w:rPr>
        <w:t xml:space="preserve"> této smlouvy.</w:t>
      </w:r>
    </w:p>
    <w:p w:rsidR="009F4E12" w:rsidRPr="008442B9" w:rsidRDefault="009F4E12" w:rsidP="002314E0">
      <w:pPr>
        <w:pStyle w:val="02-ODST-2"/>
        <w:rPr>
          <w:rFonts w:cs="Arial"/>
          <w:u w:val="single"/>
        </w:rPr>
      </w:pPr>
      <w:bookmarkStart w:id="13" w:name="_Ref140902766"/>
      <w:r w:rsidRPr="008442B9">
        <w:rPr>
          <w:rFonts w:cs="Arial"/>
          <w:u w:val="single"/>
        </w:rPr>
        <w:t>Specifikace předmětu plnění:</w:t>
      </w:r>
      <w:bookmarkEnd w:id="13"/>
      <w:r w:rsidRPr="008442B9">
        <w:rPr>
          <w:rFonts w:cs="Arial"/>
          <w:u w:val="single"/>
        </w:rPr>
        <w:t xml:space="preserve"> </w:t>
      </w:r>
    </w:p>
    <w:p w:rsidR="00DA76EE" w:rsidRDefault="009F4E12" w:rsidP="002314E0">
      <w:pPr>
        <w:pStyle w:val="02-ODST-2"/>
        <w:numPr>
          <w:ilvl w:val="0"/>
          <w:numId w:val="0"/>
        </w:numPr>
        <w:ind w:left="567"/>
        <w:rPr>
          <w:rFonts w:cs="Arial"/>
        </w:rPr>
      </w:pPr>
      <w:r w:rsidRPr="008442B9">
        <w:rPr>
          <w:rFonts w:cs="Arial"/>
        </w:rPr>
        <w:t>Prodávající se zavazuje dodat předmět plnění v množství, jakosti a provedení, jež je určeno touto smlouvou</w:t>
      </w:r>
      <w:bookmarkStart w:id="14" w:name="Text23"/>
      <w:r w:rsidR="00BA6B9A">
        <w:rPr>
          <w:rFonts w:cs="Arial"/>
        </w:rPr>
        <w:t xml:space="preserve">. Předmětem plnění </w:t>
      </w:r>
      <w:r w:rsidR="00C24082">
        <w:rPr>
          <w:rFonts w:cs="Arial"/>
        </w:rPr>
        <w:t xml:space="preserve">je </w:t>
      </w:r>
      <w:bookmarkEnd w:id="14"/>
      <w:r w:rsidR="00644BF9">
        <w:rPr>
          <w:rFonts w:cs="Arial"/>
        </w:rPr>
        <w:t xml:space="preserve">potrubí DN 300 PN 63, 8 ks à 12 m a potrubí DN 200 PN 63, 12 ks à 12 m, dále </w:t>
      </w:r>
      <w:r w:rsidR="00834F3C">
        <w:rPr>
          <w:rFonts w:cs="Arial"/>
        </w:rPr>
        <w:t>specifikovan</w:t>
      </w:r>
      <w:r w:rsidR="00644BF9">
        <w:rPr>
          <w:rFonts w:cs="Arial"/>
        </w:rPr>
        <w:t>é</w:t>
      </w:r>
      <w:r w:rsidR="00834F3C">
        <w:rPr>
          <w:rFonts w:cs="Arial"/>
        </w:rPr>
        <w:t xml:space="preserve"> v příloze č. 1 – Nabídka č. </w:t>
      </w:r>
      <w:r w:rsidR="00834F3C" w:rsidRPr="00834F3C">
        <w:rPr>
          <w:rFonts w:cs="Arial"/>
          <w:highlight w:val="yellow"/>
        </w:rPr>
        <w:fldChar w:fldCharType="begin">
          <w:ffData>
            <w:name w:val="Text26"/>
            <w:enabled/>
            <w:calcOnExit w:val="0"/>
            <w:textInput/>
          </w:ffData>
        </w:fldChar>
      </w:r>
      <w:bookmarkStart w:id="15" w:name="Text26"/>
      <w:r w:rsidR="00834F3C" w:rsidRPr="00834F3C">
        <w:rPr>
          <w:rFonts w:cs="Arial"/>
          <w:highlight w:val="yellow"/>
        </w:rPr>
        <w:instrText xml:space="preserve"> FORMTEXT </w:instrText>
      </w:r>
      <w:r w:rsidR="00834F3C" w:rsidRPr="00834F3C">
        <w:rPr>
          <w:rFonts w:cs="Arial"/>
          <w:highlight w:val="yellow"/>
        </w:rPr>
      </w:r>
      <w:r w:rsidR="00834F3C" w:rsidRPr="00834F3C">
        <w:rPr>
          <w:rFonts w:cs="Arial"/>
          <w:highlight w:val="yellow"/>
        </w:rPr>
        <w:fldChar w:fldCharType="separate"/>
      </w:r>
      <w:r w:rsidR="00834F3C" w:rsidRPr="00834F3C">
        <w:rPr>
          <w:rFonts w:cs="Arial"/>
          <w:noProof/>
          <w:highlight w:val="yellow"/>
        </w:rPr>
        <w:t> </w:t>
      </w:r>
      <w:r w:rsidR="00834F3C" w:rsidRPr="00834F3C">
        <w:rPr>
          <w:rFonts w:cs="Arial"/>
          <w:noProof/>
          <w:highlight w:val="yellow"/>
        </w:rPr>
        <w:t> </w:t>
      </w:r>
      <w:r w:rsidR="00834F3C" w:rsidRPr="00834F3C">
        <w:rPr>
          <w:rFonts w:cs="Arial"/>
          <w:noProof/>
          <w:highlight w:val="yellow"/>
        </w:rPr>
        <w:t> </w:t>
      </w:r>
      <w:r w:rsidR="00834F3C" w:rsidRPr="00834F3C">
        <w:rPr>
          <w:rFonts w:cs="Arial"/>
          <w:noProof/>
          <w:highlight w:val="yellow"/>
        </w:rPr>
        <w:t> </w:t>
      </w:r>
      <w:r w:rsidR="00834F3C" w:rsidRPr="00834F3C">
        <w:rPr>
          <w:rFonts w:cs="Arial"/>
          <w:noProof/>
          <w:highlight w:val="yellow"/>
        </w:rPr>
        <w:t> </w:t>
      </w:r>
      <w:r w:rsidR="00834F3C" w:rsidRPr="00834F3C">
        <w:rPr>
          <w:rFonts w:cs="Arial"/>
          <w:highlight w:val="yellow"/>
        </w:rPr>
        <w:fldChar w:fldCharType="end"/>
      </w:r>
      <w:bookmarkEnd w:id="15"/>
      <w:r w:rsidR="00290CFE">
        <w:rPr>
          <w:rFonts w:cs="Arial"/>
        </w:rPr>
        <w:t xml:space="preserve"> - technická část</w:t>
      </w:r>
      <w:r w:rsidR="001215B4">
        <w:rPr>
          <w:rFonts w:cs="Arial"/>
        </w:rPr>
        <w:t xml:space="preserve"> (dále též jen „předmět koupě“ nebo „předmět plnění“)</w:t>
      </w:r>
      <w:r w:rsidR="005D3FCB">
        <w:rPr>
          <w:rFonts w:cs="Arial"/>
        </w:rPr>
        <w:t>.</w:t>
      </w:r>
      <w:r w:rsidR="00BA6B9A">
        <w:rPr>
          <w:rFonts w:cs="Arial"/>
        </w:rPr>
        <w:t xml:space="preserve"> </w:t>
      </w:r>
      <w:r w:rsidR="00644BF9">
        <w:rPr>
          <w:rFonts w:cs="Arial"/>
        </w:rPr>
        <w:t>Předmět koupě</w:t>
      </w:r>
      <w:r w:rsidR="00BA6B9A" w:rsidRPr="008442B9">
        <w:rPr>
          <w:rFonts w:cs="Arial"/>
        </w:rPr>
        <w:t xml:space="preserve"> bude nov</w:t>
      </w:r>
      <w:r w:rsidR="00644BF9">
        <w:rPr>
          <w:rFonts w:cs="Arial"/>
        </w:rPr>
        <w:t>ý</w:t>
      </w:r>
      <w:r w:rsidR="00BA6B9A" w:rsidRPr="008442B9">
        <w:rPr>
          <w:rFonts w:cs="Arial"/>
        </w:rPr>
        <w:t>, nepoužit</w:t>
      </w:r>
      <w:r w:rsidR="00644BF9">
        <w:rPr>
          <w:rFonts w:cs="Arial"/>
        </w:rPr>
        <w:t>ý</w:t>
      </w:r>
      <w:r w:rsidR="00BA6B9A">
        <w:rPr>
          <w:rFonts w:cs="Arial"/>
        </w:rPr>
        <w:t>.</w:t>
      </w:r>
      <w:r w:rsidR="00290CFE">
        <w:rPr>
          <w:rFonts w:cs="Arial"/>
        </w:rPr>
        <w:t xml:space="preserve"> </w:t>
      </w:r>
    </w:p>
    <w:p w:rsidR="00BF7BB4" w:rsidRPr="008442B9" w:rsidRDefault="00BF7BB4" w:rsidP="0078670A">
      <w:pPr>
        <w:pStyle w:val="02-ODST-2"/>
        <w:rPr>
          <w:rFonts w:cs="Arial"/>
        </w:rPr>
      </w:pPr>
      <w:r w:rsidRPr="008442B9">
        <w:rPr>
          <w:rFonts w:cs="Arial"/>
        </w:rPr>
        <w:t xml:space="preserve">Prodávající </w:t>
      </w:r>
      <w:r w:rsidR="00A91040" w:rsidRPr="008442B9">
        <w:rPr>
          <w:rFonts w:cs="Arial"/>
        </w:rPr>
        <w:t>je povinen odevzdat kupujícímu věc</w:t>
      </w:r>
      <w:r w:rsidR="002314E0" w:rsidRPr="008442B9">
        <w:rPr>
          <w:rFonts w:cs="Arial"/>
        </w:rPr>
        <w:t xml:space="preserve"> – předmět koupě</w:t>
      </w:r>
      <w:r w:rsidR="00A91040" w:rsidRPr="008442B9">
        <w:rPr>
          <w:rFonts w:cs="Arial"/>
        </w:rPr>
        <w:t>, jakož i doklady, které se k předmětu koupě vztahují. Dokumentace</w:t>
      </w:r>
      <w:r w:rsidR="00CD0195" w:rsidRPr="008442B9">
        <w:rPr>
          <w:rFonts w:cs="Arial"/>
        </w:rPr>
        <w:t xml:space="preserve"> </w:t>
      </w:r>
      <w:r w:rsidRPr="008442B9">
        <w:rPr>
          <w:rFonts w:cs="Arial"/>
        </w:rPr>
        <w:t>nutn</w:t>
      </w:r>
      <w:r w:rsidR="00A91040" w:rsidRPr="008442B9">
        <w:rPr>
          <w:rFonts w:cs="Arial"/>
        </w:rPr>
        <w:t>á</w:t>
      </w:r>
      <w:r w:rsidRPr="008442B9">
        <w:rPr>
          <w:rFonts w:cs="Arial"/>
        </w:rPr>
        <w:t xml:space="preserve"> k převzetí a užívání předmětu plnění </w:t>
      </w:r>
      <w:r w:rsidR="00A91040" w:rsidRPr="008442B9">
        <w:rPr>
          <w:rFonts w:cs="Arial"/>
        </w:rPr>
        <w:t>je</w:t>
      </w:r>
      <w:r w:rsidRPr="008442B9">
        <w:rPr>
          <w:rFonts w:cs="Arial"/>
        </w:rPr>
        <w:t xml:space="preserve"> specifikov</w:t>
      </w:r>
      <w:r w:rsidR="002314E0" w:rsidRPr="008442B9">
        <w:rPr>
          <w:rFonts w:cs="Arial"/>
        </w:rPr>
        <w:t>ána dále zejmé</w:t>
      </w:r>
      <w:r w:rsidR="00A91040" w:rsidRPr="008442B9">
        <w:rPr>
          <w:rFonts w:cs="Arial"/>
        </w:rPr>
        <w:t>na</w:t>
      </w:r>
      <w:r w:rsidRPr="008442B9">
        <w:rPr>
          <w:rFonts w:cs="Arial"/>
        </w:rPr>
        <w:t xml:space="preserve"> v </w:t>
      </w:r>
      <w:r w:rsidR="00485347" w:rsidRPr="008442B9">
        <w:rPr>
          <w:rFonts w:cs="Arial"/>
        </w:rPr>
        <w:t xml:space="preserve">bodu </w:t>
      </w:r>
      <w:r w:rsidR="00306A22" w:rsidRPr="008442B9">
        <w:rPr>
          <w:rFonts w:cs="Arial"/>
        </w:rPr>
        <w:fldChar w:fldCharType="begin"/>
      </w:r>
      <w:r w:rsidR="00306A22" w:rsidRPr="008442B9">
        <w:rPr>
          <w:rFonts w:cs="Arial"/>
        </w:rPr>
        <w:instrText xml:space="preserve"> REF _Ref370463401 \r \h </w:instrText>
      </w:r>
      <w:r w:rsidR="00C3309E" w:rsidRPr="008442B9">
        <w:rPr>
          <w:rFonts w:cs="Arial"/>
        </w:rPr>
        <w:instrText xml:space="preserve"> \* MERGEFORMAT </w:instrText>
      </w:r>
      <w:r w:rsidR="00306A22" w:rsidRPr="008442B9">
        <w:rPr>
          <w:rFonts w:cs="Arial"/>
        </w:rPr>
      </w:r>
      <w:r w:rsidR="00306A22" w:rsidRPr="008442B9">
        <w:rPr>
          <w:rFonts w:cs="Arial"/>
        </w:rPr>
        <w:fldChar w:fldCharType="separate"/>
      </w:r>
      <w:r w:rsidR="00CE0DD1">
        <w:rPr>
          <w:rFonts w:cs="Arial"/>
        </w:rPr>
        <w:t>7.5</w:t>
      </w:r>
      <w:r w:rsidR="00306A22" w:rsidRPr="008442B9">
        <w:rPr>
          <w:rFonts w:cs="Arial"/>
        </w:rPr>
        <w:fldChar w:fldCharType="end"/>
      </w:r>
      <w:r w:rsidR="00CD0195" w:rsidRPr="008442B9">
        <w:rPr>
          <w:rFonts w:cs="Arial"/>
        </w:rPr>
        <w:t xml:space="preserve"> </w:t>
      </w:r>
      <w:r w:rsidRPr="008442B9">
        <w:rPr>
          <w:rFonts w:cs="Arial"/>
        </w:rPr>
        <w:t xml:space="preserve">této smlouvy. </w:t>
      </w:r>
    </w:p>
    <w:p w:rsidR="0078670A" w:rsidRPr="008442B9" w:rsidRDefault="0078670A" w:rsidP="002314E0">
      <w:pPr>
        <w:pStyle w:val="02-ODST-2"/>
        <w:rPr>
          <w:rFonts w:cs="Arial"/>
        </w:rPr>
      </w:pPr>
      <w:r w:rsidRPr="008442B9">
        <w:rPr>
          <w:rFonts w:cs="Arial"/>
        </w:rPr>
        <w:t>Účelem této smlouvy je</w:t>
      </w:r>
      <w:r w:rsidR="00E37F60" w:rsidRPr="008442B9">
        <w:rPr>
          <w:rFonts w:cs="Arial"/>
        </w:rPr>
        <w:t xml:space="preserve"> získat </w:t>
      </w:r>
      <w:r w:rsidR="00517533">
        <w:rPr>
          <w:rFonts w:cs="Arial"/>
        </w:rPr>
        <w:t xml:space="preserve">pro potřeby </w:t>
      </w:r>
      <w:r w:rsidR="00644BF9">
        <w:rPr>
          <w:rFonts w:cs="Arial"/>
        </w:rPr>
        <w:t>kupujícího potrubí na opravy produktovodu.</w:t>
      </w:r>
      <w:r w:rsidR="00C24082">
        <w:rPr>
          <w:rFonts w:cs="Arial"/>
        </w:rPr>
        <w:t xml:space="preserve"> </w:t>
      </w:r>
    </w:p>
    <w:p w:rsidR="002314E0" w:rsidRPr="008442B9" w:rsidRDefault="002314E0" w:rsidP="002314E0">
      <w:pPr>
        <w:pStyle w:val="02-ODST-2"/>
        <w:rPr>
          <w:rFonts w:cs="Arial"/>
        </w:rPr>
      </w:pPr>
      <w:r w:rsidRPr="008442B9">
        <w:rPr>
          <w:rFonts w:cs="Arial"/>
        </w:rPr>
        <w:t>Prodávající prohlašuje, že má zajištěna veškerá oprávnění potřebná k řádnému splnění této smlouvy.</w:t>
      </w:r>
    </w:p>
    <w:p w:rsidR="002314E0" w:rsidRPr="008442B9" w:rsidRDefault="002314E0" w:rsidP="002314E0">
      <w:pPr>
        <w:pStyle w:val="02-ODST-2"/>
        <w:rPr>
          <w:rFonts w:cs="Arial"/>
        </w:rPr>
      </w:pPr>
      <w:r w:rsidRPr="008442B9">
        <w:rPr>
          <w:rFonts w:cs="Arial"/>
        </w:rPr>
        <w:t>Kupující výslovně prodávajícího upozorňuje, že nemá zájem na jakém</w:t>
      </w:r>
      <w:r w:rsidR="00193197">
        <w:rPr>
          <w:rFonts w:cs="Arial"/>
        </w:rPr>
        <w:t>koliv vadném plnění, a </w:t>
      </w:r>
      <w:r w:rsidRPr="008442B9">
        <w:rPr>
          <w:rFonts w:cs="Arial"/>
        </w:rPr>
        <w:t>proto prodávající výslovně kupujícího ujišťuje, že předmět plnění bude vždy bez vad.</w:t>
      </w:r>
    </w:p>
    <w:p w:rsidR="00F06564" w:rsidRPr="008442B9" w:rsidRDefault="00F06564" w:rsidP="00CD0195">
      <w:pPr>
        <w:pStyle w:val="05-ODST-3"/>
        <w:rPr>
          <w:rFonts w:cs="Arial"/>
        </w:rPr>
      </w:pPr>
      <w:r w:rsidRPr="008442B9">
        <w:rPr>
          <w:rFonts w:cs="Arial"/>
        </w:rPr>
        <w:lastRenderedPageBreak/>
        <w:t>Vadné plnění prodávajícího, v jehož důsledku nelze řádně a bez obtíží užívat předmět plnění nebo jeho jednotlivou část, se považuje za podstatné porušení této smlouvy, z něhož plyne rovněž právo kupujícího jednostranně ukončit tuto smlouvu.</w:t>
      </w:r>
    </w:p>
    <w:p w:rsidR="00913FE1" w:rsidRPr="008442B9" w:rsidRDefault="002314E0" w:rsidP="002314E0">
      <w:pPr>
        <w:pStyle w:val="02-ODST-2"/>
        <w:rPr>
          <w:rFonts w:cs="Arial"/>
        </w:rPr>
      </w:pPr>
      <w:r w:rsidRPr="008442B9">
        <w:rPr>
          <w:rFonts w:cs="Arial"/>
        </w:rPr>
        <w:t>Prodávající je povinen dodat kupujícímu předmět koupě výhradně splňující všechny podmínky stanovené touto smlouvou a jejími nedílnými součástmi a rovněž splňující povinné podmínky</w:t>
      </w:r>
      <w:r w:rsidR="00EF130E" w:rsidRPr="008442B9">
        <w:rPr>
          <w:rFonts w:cs="Arial"/>
        </w:rPr>
        <w:t xml:space="preserve"> prodeje </w:t>
      </w:r>
      <w:r w:rsidRPr="008442B9">
        <w:rPr>
          <w:rFonts w:cs="Arial"/>
        </w:rPr>
        <w:t>(zejména název zboží, EAN,</w:t>
      </w:r>
      <w:r w:rsidR="00913FE1" w:rsidRPr="008442B9">
        <w:rPr>
          <w:rFonts w:cs="Arial"/>
        </w:rPr>
        <w:t xml:space="preserve"> a další povinné údaje dle povahy předmětu koupě).</w:t>
      </w:r>
    </w:p>
    <w:p w:rsidR="00546CFE" w:rsidRDefault="00546CFE" w:rsidP="002314E0">
      <w:pPr>
        <w:pStyle w:val="02-ODST-2"/>
        <w:rPr>
          <w:rFonts w:cs="Arial"/>
        </w:rPr>
      </w:pPr>
      <w:bookmarkStart w:id="16" w:name="_Ref370462987"/>
      <w:r w:rsidRPr="008442B9">
        <w:rPr>
          <w:rFonts w:cs="Arial"/>
        </w:rPr>
        <w:t>Prodávají</w:t>
      </w:r>
      <w:r w:rsidR="00EF130E" w:rsidRPr="008442B9">
        <w:rPr>
          <w:rFonts w:cs="Arial"/>
        </w:rPr>
        <w:t>cí</w:t>
      </w:r>
      <w:r w:rsidRPr="008442B9">
        <w:rPr>
          <w:rFonts w:cs="Arial"/>
        </w:rPr>
        <w:t xml:space="preserve"> se zavazuje dodat kupujícímu předmět plnění v jakosti a množství určeném touto smlouvou.</w:t>
      </w:r>
      <w:r w:rsidR="003F6C60">
        <w:rPr>
          <w:rFonts w:cs="Arial"/>
        </w:rPr>
        <w:t xml:space="preserve"> Prodávající kupujícímu zaručuje, že </w:t>
      </w:r>
      <w:r w:rsidR="00810F85">
        <w:rPr>
          <w:rFonts w:cs="Arial"/>
        </w:rPr>
        <w:t>předmět koupě</w:t>
      </w:r>
      <w:r w:rsidR="003F6C60">
        <w:rPr>
          <w:rFonts w:cs="Arial"/>
        </w:rPr>
        <w:t xml:space="preserve"> specifikovan</w:t>
      </w:r>
      <w:r w:rsidR="00810F85">
        <w:rPr>
          <w:rFonts w:cs="Arial"/>
        </w:rPr>
        <w:t>ý</w:t>
      </w:r>
      <w:r w:rsidR="003F6C60">
        <w:rPr>
          <w:rFonts w:cs="Arial"/>
        </w:rPr>
        <w:t xml:space="preserve"> v bodu </w:t>
      </w:r>
      <w:r w:rsidR="003F6C60">
        <w:rPr>
          <w:rFonts w:cs="Arial"/>
        </w:rPr>
        <w:fldChar w:fldCharType="begin"/>
      </w:r>
      <w:r w:rsidR="003F6C60">
        <w:rPr>
          <w:rFonts w:cs="Arial"/>
        </w:rPr>
        <w:instrText xml:space="preserve"> REF _Ref140902766 \r \h </w:instrText>
      </w:r>
      <w:r w:rsidR="003F6C60">
        <w:rPr>
          <w:rFonts w:cs="Arial"/>
        </w:rPr>
      </w:r>
      <w:r w:rsidR="003F6C60">
        <w:rPr>
          <w:rFonts w:cs="Arial"/>
        </w:rPr>
        <w:fldChar w:fldCharType="separate"/>
      </w:r>
      <w:r w:rsidR="00CE0DD1">
        <w:rPr>
          <w:rFonts w:cs="Arial"/>
        </w:rPr>
        <w:t>1.2</w:t>
      </w:r>
      <w:r w:rsidR="003F6C60">
        <w:rPr>
          <w:rFonts w:cs="Arial"/>
        </w:rPr>
        <w:fldChar w:fldCharType="end"/>
      </w:r>
      <w:r w:rsidR="00193197">
        <w:rPr>
          <w:rFonts w:cs="Arial"/>
        </w:rPr>
        <w:t xml:space="preserve"> této smlouvy a </w:t>
      </w:r>
      <w:r w:rsidR="003F6C60">
        <w:rPr>
          <w:rFonts w:cs="Arial"/>
        </w:rPr>
        <w:t>v příloze č. 1 smlouvy je určen pro český trh.</w:t>
      </w:r>
    </w:p>
    <w:p w:rsidR="00CE5C52" w:rsidRPr="008442B9" w:rsidRDefault="00CE5C52" w:rsidP="002314E0">
      <w:pPr>
        <w:pStyle w:val="02-ODST-2"/>
        <w:rPr>
          <w:rFonts w:cs="Arial"/>
        </w:rPr>
      </w:pPr>
      <w:bookmarkStart w:id="17" w:name="_Ref370463837"/>
      <w:r w:rsidRPr="008442B9">
        <w:rPr>
          <w:rFonts w:cs="Arial"/>
        </w:rPr>
        <w:t xml:space="preserve">Kupující se zavazuje řádně dodaný předmět plnění převzít, rozpozná-li však </w:t>
      </w:r>
      <w:r w:rsidR="00EF130E" w:rsidRPr="008442B9">
        <w:rPr>
          <w:rFonts w:cs="Arial"/>
        </w:rPr>
        <w:t xml:space="preserve">kupující vadu </w:t>
      </w:r>
      <w:r w:rsidRPr="008442B9">
        <w:rPr>
          <w:rFonts w:cs="Arial"/>
        </w:rPr>
        <w:t>(včetně vady v dokladech nutných pro užívání věci</w:t>
      </w:r>
      <w:r w:rsidR="00546CFE" w:rsidRPr="008442B9">
        <w:rPr>
          <w:rFonts w:cs="Arial"/>
        </w:rPr>
        <w:t xml:space="preserve"> či v množství</w:t>
      </w:r>
      <w:r w:rsidRPr="008442B9">
        <w:rPr>
          <w:rFonts w:cs="Arial"/>
        </w:rPr>
        <w:t>), nemá kupující povinnost předmět plnění převzít.</w:t>
      </w:r>
      <w:bookmarkEnd w:id="16"/>
      <w:bookmarkEnd w:id="17"/>
    </w:p>
    <w:p w:rsidR="0048526D" w:rsidRDefault="00913FE1" w:rsidP="00BF7BB4">
      <w:pPr>
        <w:pStyle w:val="02-ODST-2"/>
        <w:rPr>
          <w:rFonts w:cs="Arial"/>
        </w:rPr>
      </w:pPr>
      <w:r w:rsidRPr="008442B9">
        <w:rPr>
          <w:rFonts w:cs="Arial"/>
        </w:rPr>
        <w:t>Smluvní strany se dohodly, že na vztah založený touto smlouvou se neuplatní § 21</w:t>
      </w:r>
      <w:r w:rsidR="00EF130E" w:rsidRPr="008442B9">
        <w:rPr>
          <w:rFonts w:cs="Arial"/>
        </w:rPr>
        <w:t>26 zákona č. </w:t>
      </w:r>
      <w:r w:rsidRPr="008442B9">
        <w:rPr>
          <w:rFonts w:cs="Arial"/>
        </w:rPr>
        <w:t xml:space="preserve">89/2012 Sb., občanský zákoník, v platném znění, týkající se svépomocného prodeje, tj. smluvní strany sjednávají, že v případě prodlení </w:t>
      </w:r>
      <w:r w:rsidR="00EF130E" w:rsidRPr="008442B9">
        <w:rPr>
          <w:rFonts w:cs="Arial"/>
        </w:rPr>
        <w:t xml:space="preserve">jedné </w:t>
      </w:r>
      <w:r w:rsidRPr="008442B9">
        <w:rPr>
          <w:rFonts w:cs="Arial"/>
        </w:rPr>
        <w:t xml:space="preserve">strany s převzetím předmětu plnění </w:t>
      </w:r>
      <w:r w:rsidR="00CE5C52" w:rsidRPr="008442B9">
        <w:rPr>
          <w:rFonts w:cs="Arial"/>
        </w:rPr>
        <w:t xml:space="preserve">či s placením za předmět plnění </w:t>
      </w:r>
      <w:r w:rsidRPr="008442B9">
        <w:rPr>
          <w:rFonts w:cs="Arial"/>
        </w:rPr>
        <w:t xml:space="preserve">nevzniká druhé smluvní straně právo tuto věc </w:t>
      </w:r>
      <w:r w:rsidR="00CE5C52" w:rsidRPr="008442B9">
        <w:rPr>
          <w:rFonts w:cs="Arial"/>
        </w:rPr>
        <w:t xml:space="preserve">po předchozím upozornění na účet prodlévající strany </w:t>
      </w:r>
      <w:r w:rsidRPr="008442B9">
        <w:rPr>
          <w:rFonts w:cs="Arial"/>
        </w:rPr>
        <w:t>prodat</w:t>
      </w:r>
      <w:r w:rsidR="00CE5C52" w:rsidRPr="008442B9">
        <w:rPr>
          <w:rFonts w:cs="Arial"/>
        </w:rPr>
        <w:t>.</w:t>
      </w:r>
      <w:r w:rsidR="006B0748" w:rsidRPr="008442B9">
        <w:rPr>
          <w:rFonts w:cs="Arial"/>
        </w:rPr>
        <w:t xml:space="preserve"> Smluvní strany se dále dohodly, že na vztah založený touto smlouvou se neuplatní § 2093 zákona č. 89/2012 Sb., občanský zákoník, v platném znění, tj. dodá-li prodávající kupujícímu na základě této smlouvy větší množství </w:t>
      </w:r>
      <w:r w:rsidR="001215B4">
        <w:rPr>
          <w:rFonts w:cs="Arial"/>
        </w:rPr>
        <w:t>předmětu koupě</w:t>
      </w:r>
      <w:r w:rsidR="006B0748" w:rsidRPr="008442B9">
        <w:rPr>
          <w:rFonts w:cs="Arial"/>
        </w:rPr>
        <w:t xml:space="preserve">, než bylo ujednáno, není tím kupní smlouva na toto větší množství </w:t>
      </w:r>
      <w:r w:rsidR="001215B4">
        <w:rPr>
          <w:rFonts w:cs="Arial"/>
        </w:rPr>
        <w:t>předmětu koupě</w:t>
      </w:r>
      <w:r w:rsidR="001215B4" w:rsidRPr="008442B9">
        <w:rPr>
          <w:rFonts w:cs="Arial"/>
        </w:rPr>
        <w:t xml:space="preserve"> </w:t>
      </w:r>
      <w:r w:rsidR="006B0748" w:rsidRPr="008442B9">
        <w:rPr>
          <w:rFonts w:cs="Arial"/>
        </w:rPr>
        <w:t>uzavřena.</w:t>
      </w:r>
    </w:p>
    <w:p w:rsidR="00BF7BB4" w:rsidRPr="008442B9" w:rsidRDefault="006C14B8" w:rsidP="00CE5C52">
      <w:pPr>
        <w:pStyle w:val="01-L"/>
        <w:rPr>
          <w:rFonts w:cs="Arial"/>
          <w:sz w:val="20"/>
        </w:rPr>
      </w:pPr>
      <w:bookmarkStart w:id="18" w:name="_Ref140902254"/>
      <w:r w:rsidRPr="008442B9">
        <w:rPr>
          <w:rFonts w:cs="Arial"/>
          <w:sz w:val="20"/>
        </w:rPr>
        <w:t>Doba</w:t>
      </w:r>
      <w:r w:rsidR="00BF7BB4" w:rsidRPr="008442B9">
        <w:rPr>
          <w:rFonts w:cs="Arial"/>
          <w:sz w:val="20"/>
        </w:rPr>
        <w:t xml:space="preserve"> a místo plnění</w:t>
      </w:r>
      <w:bookmarkEnd w:id="18"/>
    </w:p>
    <w:p w:rsidR="00BF7BB4" w:rsidRPr="004716CD" w:rsidRDefault="00CE5C52" w:rsidP="00CE5C52">
      <w:pPr>
        <w:pStyle w:val="02-ODST-2"/>
        <w:rPr>
          <w:rFonts w:cs="Arial"/>
        </w:rPr>
      </w:pPr>
      <w:r w:rsidRPr="004716CD">
        <w:rPr>
          <w:rFonts w:cs="Arial"/>
        </w:rPr>
        <w:t xml:space="preserve">Prodávající je povinen </w:t>
      </w:r>
      <w:r w:rsidR="00BF7BB4" w:rsidRPr="004716CD">
        <w:rPr>
          <w:rFonts w:cs="Arial"/>
        </w:rPr>
        <w:t>dodání předmětu plnění</w:t>
      </w:r>
      <w:r w:rsidR="00117A7D">
        <w:rPr>
          <w:rFonts w:cs="Arial"/>
        </w:rPr>
        <w:t xml:space="preserve"> </w:t>
      </w:r>
      <w:r w:rsidR="00C96955">
        <w:rPr>
          <w:rFonts w:cs="Arial"/>
        </w:rPr>
        <w:t xml:space="preserve">včetně nezbytných dokladů </w:t>
      </w:r>
      <w:r w:rsidRPr="004716CD">
        <w:rPr>
          <w:rFonts w:cs="Arial"/>
        </w:rPr>
        <w:t xml:space="preserve">uskutečnit nejpozději do </w:t>
      </w:r>
      <w:r w:rsidR="004716CD" w:rsidRPr="004716CD">
        <w:rPr>
          <w:rFonts w:cs="Arial"/>
          <w:highlight w:val="yellow"/>
        </w:rPr>
        <w:fldChar w:fldCharType="begin">
          <w:ffData>
            <w:name w:val="Text11"/>
            <w:enabled/>
            <w:calcOnExit w:val="0"/>
            <w:textInput/>
          </w:ffData>
        </w:fldChar>
      </w:r>
      <w:bookmarkStart w:id="19" w:name="Text11"/>
      <w:r w:rsidR="004716CD" w:rsidRPr="004716CD">
        <w:rPr>
          <w:rFonts w:cs="Arial"/>
          <w:highlight w:val="yellow"/>
        </w:rPr>
        <w:instrText xml:space="preserve"> FORMTEXT </w:instrText>
      </w:r>
      <w:r w:rsidR="004716CD" w:rsidRPr="004716CD">
        <w:rPr>
          <w:rFonts w:cs="Arial"/>
          <w:highlight w:val="yellow"/>
        </w:rPr>
      </w:r>
      <w:r w:rsidR="004716CD" w:rsidRPr="004716CD">
        <w:rPr>
          <w:rFonts w:cs="Arial"/>
          <w:highlight w:val="yellow"/>
        </w:rPr>
        <w:fldChar w:fldCharType="separate"/>
      </w:r>
      <w:r w:rsidR="004716CD" w:rsidRPr="004716CD">
        <w:rPr>
          <w:rFonts w:cs="Arial"/>
          <w:noProof/>
          <w:highlight w:val="yellow"/>
        </w:rPr>
        <w:t> </w:t>
      </w:r>
      <w:r w:rsidR="004716CD" w:rsidRPr="004716CD">
        <w:rPr>
          <w:rFonts w:cs="Arial"/>
          <w:noProof/>
          <w:highlight w:val="yellow"/>
        </w:rPr>
        <w:t> </w:t>
      </w:r>
      <w:r w:rsidR="004716CD" w:rsidRPr="004716CD">
        <w:rPr>
          <w:rFonts w:cs="Arial"/>
          <w:noProof/>
          <w:highlight w:val="yellow"/>
        </w:rPr>
        <w:t> </w:t>
      </w:r>
      <w:r w:rsidR="004716CD" w:rsidRPr="004716CD">
        <w:rPr>
          <w:rFonts w:cs="Arial"/>
          <w:noProof/>
          <w:highlight w:val="yellow"/>
        </w:rPr>
        <w:t> </w:t>
      </w:r>
      <w:r w:rsidR="004716CD" w:rsidRPr="004716CD">
        <w:rPr>
          <w:rFonts w:cs="Arial"/>
          <w:noProof/>
          <w:highlight w:val="yellow"/>
        </w:rPr>
        <w:t> </w:t>
      </w:r>
      <w:r w:rsidR="004716CD" w:rsidRPr="004716CD">
        <w:rPr>
          <w:rFonts w:cs="Arial"/>
          <w:highlight w:val="yellow"/>
        </w:rPr>
        <w:fldChar w:fldCharType="end"/>
      </w:r>
      <w:bookmarkEnd w:id="19"/>
      <w:r w:rsidR="004716CD" w:rsidRPr="004716CD">
        <w:rPr>
          <w:rFonts w:cs="Arial"/>
        </w:rPr>
        <w:t xml:space="preserve"> dní po podpisu této smlouvy. </w:t>
      </w:r>
      <w:r w:rsidR="00BF7BB4" w:rsidRPr="004716CD">
        <w:rPr>
          <w:rFonts w:cs="Arial"/>
          <w:b/>
        </w:rPr>
        <w:t xml:space="preserve"> </w:t>
      </w:r>
      <w:r w:rsidR="00BF7BB4" w:rsidRPr="004716CD">
        <w:rPr>
          <w:rFonts w:cs="Arial"/>
        </w:rPr>
        <w:t xml:space="preserve">Kupující musí být před dodáním předmětu plnění upozorněn </w:t>
      </w:r>
      <w:r w:rsidR="004716CD">
        <w:rPr>
          <w:rFonts w:cs="Arial"/>
        </w:rPr>
        <w:t>nejméně</w:t>
      </w:r>
      <w:r w:rsidR="00EE0C8F">
        <w:rPr>
          <w:rFonts w:cs="Arial"/>
        </w:rPr>
        <w:t xml:space="preserve"> 2 pracovní dny předem</w:t>
      </w:r>
      <w:r w:rsidR="004716CD">
        <w:rPr>
          <w:rFonts w:cs="Arial"/>
        </w:rPr>
        <w:t xml:space="preserve">, </w:t>
      </w:r>
      <w:r w:rsidR="00BF7BB4" w:rsidRPr="004716CD">
        <w:rPr>
          <w:rFonts w:cs="Arial"/>
        </w:rPr>
        <w:t>oznámením učiněným elektronicky na adresu osoby oprávněné jednat ve věcech</w:t>
      </w:r>
      <w:r w:rsidR="00EE0C8F" w:rsidRPr="00EE0C8F">
        <w:rPr>
          <w:rFonts w:cs="Arial"/>
        </w:rPr>
        <w:t xml:space="preserve"> </w:t>
      </w:r>
      <w:r w:rsidR="00EE0C8F">
        <w:rPr>
          <w:rFonts w:cs="Arial"/>
        </w:rPr>
        <w:t>smlouvy</w:t>
      </w:r>
      <w:r w:rsidR="00BF7BB4" w:rsidRPr="004716CD">
        <w:rPr>
          <w:rFonts w:cs="Arial"/>
        </w:rPr>
        <w:t>.</w:t>
      </w:r>
    </w:p>
    <w:p w:rsidR="007C3617" w:rsidRPr="004716CD" w:rsidRDefault="00BF7BB4" w:rsidP="003D1F57">
      <w:pPr>
        <w:pStyle w:val="02-ODST-2"/>
      </w:pPr>
      <w:bookmarkStart w:id="20" w:name="_Ref161633737"/>
      <w:bookmarkStart w:id="21" w:name="_Ref382980243"/>
      <w:r w:rsidRPr="004716CD">
        <w:t xml:space="preserve">Místem plnění smlouvy </w:t>
      </w:r>
      <w:bookmarkEnd w:id="20"/>
      <w:r w:rsidR="003D1F57">
        <w:t>je</w:t>
      </w:r>
      <w:bookmarkEnd w:id="21"/>
      <w:r w:rsidR="003D1F57">
        <w:t xml:space="preserve"> </w:t>
      </w:r>
      <w:r w:rsidR="00646737">
        <w:t>sklad</w:t>
      </w:r>
      <w:r w:rsidR="005D3FCB">
        <w:t xml:space="preserve"> </w:t>
      </w:r>
      <w:r w:rsidR="005D3FCB" w:rsidRPr="00C84BCC">
        <w:t>ČEPRO, a. s.</w:t>
      </w:r>
      <w:r w:rsidR="005D3FCB">
        <w:t xml:space="preserve">, </w:t>
      </w:r>
      <w:r w:rsidR="00117A7D">
        <w:t>Hněvice</w:t>
      </w:r>
      <w:r w:rsidR="003D1F57">
        <w:rPr>
          <w:rFonts w:cs="Arial"/>
        </w:rPr>
        <w:t>.</w:t>
      </w:r>
      <w:r w:rsidR="003D1F57">
        <w:t xml:space="preserve"> </w:t>
      </w:r>
      <w:r w:rsidR="003D1F57" w:rsidRPr="004716CD">
        <w:t>Míst</w:t>
      </w:r>
      <w:r w:rsidR="003D1F57">
        <w:t xml:space="preserve">o plnění je </w:t>
      </w:r>
      <w:r w:rsidR="003D1F57" w:rsidRPr="004716CD">
        <w:t>zároveň míst</w:t>
      </w:r>
      <w:r w:rsidR="003D1F57">
        <w:t>em</w:t>
      </w:r>
      <w:r w:rsidR="003D1F57" w:rsidRPr="004716CD">
        <w:t xml:space="preserve"> předání a převzetí předmětu plnění</w:t>
      </w:r>
      <w:r w:rsidR="003D1F57">
        <w:t xml:space="preserve">. </w:t>
      </w:r>
      <w:r w:rsidR="003D1F57" w:rsidRPr="004716CD">
        <w:t xml:space="preserve">Za kupujícího </w:t>
      </w:r>
      <w:r w:rsidR="003D1F57">
        <w:t>je oprávněna</w:t>
      </w:r>
      <w:r w:rsidR="003D1F57" w:rsidRPr="00D17BBA">
        <w:t xml:space="preserve"> </w:t>
      </w:r>
      <w:r w:rsidR="003D1F57" w:rsidRPr="004716CD">
        <w:t>potvrdit dodací list</w:t>
      </w:r>
      <w:r w:rsidR="003D1F57">
        <w:t xml:space="preserve"> </w:t>
      </w:r>
      <w:r w:rsidR="003D1F57" w:rsidRPr="004716CD">
        <w:t xml:space="preserve">a převzetí předmětu plnění pro účel fakturace podpisem </w:t>
      </w:r>
      <w:r w:rsidR="003F6C60">
        <w:t xml:space="preserve">předávacího </w:t>
      </w:r>
      <w:r w:rsidR="003D1F57" w:rsidRPr="004716CD">
        <w:t xml:space="preserve">protokolu o převzetí předmětu plnění </w:t>
      </w:r>
      <w:r w:rsidR="003D1F57">
        <w:t>osoba pověřená jednat ve věcech smlouvy, uvedená v záhlaví.</w:t>
      </w:r>
    </w:p>
    <w:p w:rsidR="00BF7BB4" w:rsidRPr="008442B9" w:rsidRDefault="00BF7BB4" w:rsidP="00055C80">
      <w:pPr>
        <w:pStyle w:val="01-L"/>
        <w:rPr>
          <w:rFonts w:cs="Arial"/>
          <w:sz w:val="20"/>
        </w:rPr>
      </w:pPr>
      <w:bookmarkStart w:id="22" w:name="_Ref156973614"/>
      <w:r w:rsidRPr="008442B9">
        <w:rPr>
          <w:rFonts w:cs="Arial"/>
          <w:sz w:val="20"/>
        </w:rPr>
        <w:t>Kupní cena</w:t>
      </w:r>
      <w:bookmarkEnd w:id="22"/>
    </w:p>
    <w:p w:rsidR="0075423E" w:rsidRDefault="00055C80" w:rsidP="0075423E">
      <w:pPr>
        <w:pStyle w:val="02-ODST-2"/>
        <w:rPr>
          <w:rFonts w:cs="Arial"/>
        </w:rPr>
      </w:pPr>
      <w:r w:rsidRPr="00617812">
        <w:rPr>
          <w:rFonts w:cs="Arial"/>
        </w:rPr>
        <w:t xml:space="preserve">Kupující se zavazuje uhradit prodávajícímu za řádně dodaný sjednaný předmět plnění </w:t>
      </w:r>
      <w:r w:rsidR="001215B4">
        <w:rPr>
          <w:rFonts w:cs="Arial"/>
        </w:rPr>
        <w:t xml:space="preserve">celkovou kupní </w:t>
      </w:r>
      <w:r w:rsidRPr="00617812">
        <w:rPr>
          <w:rFonts w:cs="Arial"/>
        </w:rPr>
        <w:t xml:space="preserve">cenu ve výši </w:t>
      </w:r>
      <w:bookmarkStart w:id="23" w:name="Text12"/>
      <w:r w:rsidR="00617812" w:rsidRPr="00617812">
        <w:rPr>
          <w:rFonts w:cs="Arial"/>
          <w:highlight w:val="yellow"/>
        </w:rPr>
        <w:fldChar w:fldCharType="begin">
          <w:ffData>
            <w:name w:val="Text12"/>
            <w:enabled/>
            <w:calcOnExit w:val="0"/>
            <w:textInput/>
          </w:ffData>
        </w:fldChar>
      </w:r>
      <w:r w:rsidR="00617812" w:rsidRPr="00617812">
        <w:rPr>
          <w:rFonts w:cs="Arial"/>
          <w:highlight w:val="yellow"/>
        </w:rPr>
        <w:instrText xml:space="preserve"> FORMTEXT </w:instrText>
      </w:r>
      <w:r w:rsidR="00617812" w:rsidRPr="00617812">
        <w:rPr>
          <w:rFonts w:cs="Arial"/>
          <w:highlight w:val="yellow"/>
        </w:rPr>
      </w:r>
      <w:r w:rsidR="00617812" w:rsidRPr="00617812">
        <w:rPr>
          <w:rFonts w:cs="Arial"/>
          <w:highlight w:val="yellow"/>
        </w:rPr>
        <w:fldChar w:fldCharType="separate"/>
      </w:r>
      <w:r w:rsidR="00617812" w:rsidRPr="00617812">
        <w:rPr>
          <w:rFonts w:cs="Arial"/>
          <w:noProof/>
          <w:highlight w:val="yellow"/>
        </w:rPr>
        <w:t> </w:t>
      </w:r>
      <w:r w:rsidR="00617812" w:rsidRPr="00617812">
        <w:rPr>
          <w:rFonts w:cs="Arial"/>
          <w:noProof/>
          <w:highlight w:val="yellow"/>
        </w:rPr>
        <w:t> </w:t>
      </w:r>
      <w:r w:rsidR="00617812" w:rsidRPr="00617812">
        <w:rPr>
          <w:rFonts w:cs="Arial"/>
          <w:noProof/>
          <w:highlight w:val="yellow"/>
        </w:rPr>
        <w:t> </w:t>
      </w:r>
      <w:r w:rsidR="00617812" w:rsidRPr="00617812">
        <w:rPr>
          <w:rFonts w:cs="Arial"/>
          <w:noProof/>
          <w:highlight w:val="yellow"/>
        </w:rPr>
        <w:t> </w:t>
      </w:r>
      <w:r w:rsidR="00617812" w:rsidRPr="00617812">
        <w:rPr>
          <w:rFonts w:cs="Arial"/>
          <w:noProof/>
          <w:highlight w:val="yellow"/>
        </w:rPr>
        <w:t> </w:t>
      </w:r>
      <w:r w:rsidR="00617812" w:rsidRPr="00617812">
        <w:rPr>
          <w:rFonts w:cs="Arial"/>
          <w:highlight w:val="yellow"/>
        </w:rPr>
        <w:fldChar w:fldCharType="end"/>
      </w:r>
      <w:bookmarkEnd w:id="23"/>
      <w:r w:rsidR="00BF7BB4" w:rsidRPr="00617812">
        <w:rPr>
          <w:rFonts w:cs="Arial"/>
          <w:b/>
        </w:rPr>
        <w:t xml:space="preserve">,- </w:t>
      </w:r>
      <w:r w:rsidR="00BF7BB4" w:rsidRPr="00617812">
        <w:rPr>
          <w:rFonts w:cs="Arial"/>
        </w:rPr>
        <w:t xml:space="preserve">Kč bez </w:t>
      </w:r>
      <w:r w:rsidR="00567F46" w:rsidRPr="00617812">
        <w:rPr>
          <w:rFonts w:cs="Arial"/>
        </w:rPr>
        <w:t xml:space="preserve">daně z přidané hodnoty (slovy: </w:t>
      </w:r>
      <w:bookmarkStart w:id="24" w:name="Text13"/>
      <w:r w:rsidR="00617812" w:rsidRPr="00617812">
        <w:rPr>
          <w:rFonts w:cs="Arial"/>
          <w:highlight w:val="yellow"/>
        </w:rPr>
        <w:fldChar w:fldCharType="begin">
          <w:ffData>
            <w:name w:val="Text13"/>
            <w:enabled/>
            <w:calcOnExit w:val="0"/>
            <w:textInput/>
          </w:ffData>
        </w:fldChar>
      </w:r>
      <w:r w:rsidR="00617812" w:rsidRPr="00617812">
        <w:rPr>
          <w:rFonts w:cs="Arial"/>
          <w:highlight w:val="yellow"/>
        </w:rPr>
        <w:instrText xml:space="preserve"> FORMTEXT </w:instrText>
      </w:r>
      <w:r w:rsidR="00617812" w:rsidRPr="00617812">
        <w:rPr>
          <w:rFonts w:cs="Arial"/>
          <w:highlight w:val="yellow"/>
        </w:rPr>
      </w:r>
      <w:r w:rsidR="00617812" w:rsidRPr="00617812">
        <w:rPr>
          <w:rFonts w:cs="Arial"/>
          <w:highlight w:val="yellow"/>
        </w:rPr>
        <w:fldChar w:fldCharType="separate"/>
      </w:r>
      <w:bookmarkStart w:id="25" w:name="_GoBack"/>
      <w:r w:rsidR="00617812" w:rsidRPr="00617812">
        <w:rPr>
          <w:rFonts w:cs="Arial"/>
          <w:noProof/>
          <w:highlight w:val="yellow"/>
        </w:rPr>
        <w:t> </w:t>
      </w:r>
      <w:r w:rsidR="00617812" w:rsidRPr="00617812">
        <w:rPr>
          <w:rFonts w:cs="Arial"/>
          <w:noProof/>
          <w:highlight w:val="yellow"/>
        </w:rPr>
        <w:t> </w:t>
      </w:r>
      <w:r w:rsidR="00617812" w:rsidRPr="00617812">
        <w:rPr>
          <w:rFonts w:cs="Arial"/>
          <w:noProof/>
          <w:highlight w:val="yellow"/>
        </w:rPr>
        <w:t> </w:t>
      </w:r>
      <w:r w:rsidR="00617812" w:rsidRPr="00617812">
        <w:rPr>
          <w:rFonts w:cs="Arial"/>
          <w:noProof/>
          <w:highlight w:val="yellow"/>
        </w:rPr>
        <w:t> </w:t>
      </w:r>
      <w:r w:rsidR="00617812" w:rsidRPr="00617812">
        <w:rPr>
          <w:rFonts w:cs="Arial"/>
          <w:noProof/>
          <w:highlight w:val="yellow"/>
        </w:rPr>
        <w:t> </w:t>
      </w:r>
      <w:bookmarkEnd w:id="25"/>
      <w:r w:rsidR="00617812" w:rsidRPr="00617812">
        <w:rPr>
          <w:rFonts w:cs="Arial"/>
          <w:highlight w:val="yellow"/>
        </w:rPr>
        <w:fldChar w:fldCharType="end"/>
      </w:r>
      <w:bookmarkEnd w:id="24"/>
      <w:r w:rsidR="00567F46" w:rsidRPr="00617812">
        <w:rPr>
          <w:rFonts w:cs="Arial"/>
        </w:rPr>
        <w:t xml:space="preserve">korunčeských bez </w:t>
      </w:r>
      <w:r w:rsidR="00BF7BB4" w:rsidRPr="00617812">
        <w:rPr>
          <w:rFonts w:cs="Arial"/>
        </w:rPr>
        <w:t>DPH</w:t>
      </w:r>
      <w:r w:rsidR="00567F46" w:rsidRPr="00617812">
        <w:rPr>
          <w:rFonts w:cs="Arial"/>
        </w:rPr>
        <w:t>).</w:t>
      </w:r>
      <w:r w:rsidR="001215B4">
        <w:rPr>
          <w:rFonts w:cs="Arial"/>
        </w:rPr>
        <w:t xml:space="preserve"> Celková kupní cena je stanovena v následujícím členění:</w:t>
      </w:r>
    </w:p>
    <w:p w:rsidR="0075423E" w:rsidRDefault="0075423E" w:rsidP="0075423E">
      <w:pPr>
        <w:pStyle w:val="02-ODST-2"/>
        <w:numPr>
          <w:ilvl w:val="0"/>
          <w:numId w:val="0"/>
        </w:numPr>
        <w:ind w:left="567"/>
        <w:rPr>
          <w:rFonts w:cs="Arial"/>
        </w:rPr>
      </w:pPr>
      <w:r>
        <w:object w:dxaOrig="9246" w:dyaOrig="186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3.75pt;height:91.5pt" o:ole="">
            <v:imagedata r:id="rId9" o:title=""/>
          </v:shape>
          <o:OLEObject Type="Embed" ProgID="Excel.Sheet.12" ShapeID="_x0000_i1025" DrawAspect="Content" ObjectID="_1482292295" r:id="rId10"/>
        </w:object>
      </w:r>
    </w:p>
    <w:p w:rsidR="0015131F" w:rsidRPr="008442B9" w:rsidRDefault="0015131F" w:rsidP="00567F46">
      <w:pPr>
        <w:pStyle w:val="02-ODST-2"/>
        <w:rPr>
          <w:rFonts w:cs="Arial"/>
        </w:rPr>
      </w:pPr>
      <w:r w:rsidRPr="00617812">
        <w:rPr>
          <w:rFonts w:cs="Arial"/>
        </w:rPr>
        <w:t xml:space="preserve">K celkové kupní ceně dle bodu 3.1 tohoto článku </w:t>
      </w:r>
      <w:r w:rsidR="00B253A9" w:rsidRPr="00617812">
        <w:rPr>
          <w:rFonts w:cs="Arial"/>
        </w:rPr>
        <w:t>se připočte</w:t>
      </w:r>
      <w:r w:rsidRPr="00617812">
        <w:rPr>
          <w:rFonts w:cs="Arial"/>
        </w:rPr>
        <w:t xml:space="preserve"> </w:t>
      </w:r>
      <w:r w:rsidR="00B253A9" w:rsidRPr="00617812">
        <w:rPr>
          <w:rFonts w:cs="Arial"/>
        </w:rPr>
        <w:t xml:space="preserve">a kupující zaplatí </w:t>
      </w:r>
      <w:r w:rsidRPr="00617812">
        <w:rPr>
          <w:rFonts w:cs="Arial"/>
        </w:rPr>
        <w:t xml:space="preserve">DPH </w:t>
      </w:r>
      <w:r w:rsidR="008809BF" w:rsidRPr="00617812">
        <w:rPr>
          <w:rFonts w:cs="Arial"/>
        </w:rPr>
        <w:t xml:space="preserve">ve výši </w:t>
      </w:r>
      <w:r w:rsidRPr="00617812">
        <w:rPr>
          <w:rFonts w:cs="Arial"/>
        </w:rPr>
        <w:t>dle</w:t>
      </w:r>
      <w:r w:rsidRPr="008442B9">
        <w:rPr>
          <w:rFonts w:cs="Arial"/>
        </w:rPr>
        <w:t xml:space="preserve"> platných právních předpisů.</w:t>
      </w:r>
    </w:p>
    <w:p w:rsidR="00617812" w:rsidRPr="00617812" w:rsidRDefault="00BF7BB4" w:rsidP="00617812">
      <w:pPr>
        <w:pStyle w:val="02-ODST-2"/>
        <w:rPr>
          <w:rFonts w:cs="Arial"/>
        </w:rPr>
      </w:pPr>
      <w:r w:rsidRPr="008442B9">
        <w:t>V celkové kupní ceně za předmět plnění jsou zahrnuty veškeré náklady na dodání (doručení a</w:t>
      </w:r>
      <w:r w:rsidR="006E423A">
        <w:t> </w:t>
      </w:r>
      <w:r w:rsidRPr="001553D1">
        <w:t xml:space="preserve">předání) předmětu plnění smlouvy specifikovaném dle čl. 1 této smlouvy v dohodnutém místě plnění, tj. cena zahrnuje zejména </w:t>
      </w:r>
      <w:r w:rsidR="00880A88">
        <w:t xml:space="preserve">náklady na </w:t>
      </w:r>
      <w:r w:rsidR="0015131F" w:rsidRPr="001553D1">
        <w:t>balné</w:t>
      </w:r>
      <w:r w:rsidR="00117A7D">
        <w:t xml:space="preserve">, </w:t>
      </w:r>
      <w:r w:rsidR="001553D1" w:rsidRPr="001553D1">
        <w:t>dopravu</w:t>
      </w:r>
      <w:r w:rsidR="00117A7D">
        <w:t>, manipulaci a složení</w:t>
      </w:r>
      <w:r w:rsidR="001553D1" w:rsidRPr="001553D1">
        <w:t xml:space="preserve"> </w:t>
      </w:r>
      <w:r w:rsidR="00117A7D">
        <w:t>v místě</w:t>
      </w:r>
      <w:r w:rsidR="001553D1" w:rsidRPr="001553D1">
        <w:t xml:space="preserve"> plnění</w:t>
      </w:r>
      <w:r w:rsidR="00266752">
        <w:t>, náklady na zajišťování podpory</w:t>
      </w:r>
      <w:r w:rsidR="00030248">
        <w:t xml:space="preserve"> a související</w:t>
      </w:r>
      <w:r w:rsidR="00362516">
        <w:t>.</w:t>
      </w:r>
      <w:r w:rsidR="001553D1" w:rsidRPr="001553D1">
        <w:t xml:space="preserve"> </w:t>
      </w:r>
    </w:p>
    <w:p w:rsidR="009255E7" w:rsidRPr="008442B9" w:rsidRDefault="00BF7BB4" w:rsidP="00EF130E">
      <w:pPr>
        <w:pStyle w:val="02-ODST-2"/>
        <w:rPr>
          <w:rFonts w:cs="Arial"/>
        </w:rPr>
      </w:pPr>
      <w:r w:rsidRPr="008442B9">
        <w:rPr>
          <w:rFonts w:cs="Arial"/>
        </w:rPr>
        <w:lastRenderedPageBreak/>
        <w:t>Celková</w:t>
      </w:r>
      <w:r w:rsidR="008809BF" w:rsidRPr="008442B9">
        <w:rPr>
          <w:rFonts w:cs="Arial"/>
        </w:rPr>
        <w:t xml:space="preserve"> kupní</w:t>
      </w:r>
      <w:r w:rsidRPr="008442B9">
        <w:rPr>
          <w:rFonts w:cs="Arial"/>
        </w:rPr>
        <w:t xml:space="preserve"> cena předmětu plnění </w:t>
      </w:r>
      <w:r w:rsidR="0015131F" w:rsidRPr="008442B9">
        <w:rPr>
          <w:rFonts w:cs="Arial"/>
        </w:rPr>
        <w:t>uvedená v bodu 3.1</w:t>
      </w:r>
      <w:r w:rsidRPr="008442B9">
        <w:rPr>
          <w:rFonts w:cs="Arial"/>
        </w:rPr>
        <w:t xml:space="preserve"> této sml</w:t>
      </w:r>
      <w:r w:rsidR="00362516">
        <w:rPr>
          <w:rFonts w:cs="Arial"/>
        </w:rPr>
        <w:t>ouvy je nejvýše přípustná a </w:t>
      </w:r>
      <w:r w:rsidRPr="008442B9">
        <w:rPr>
          <w:rFonts w:cs="Arial"/>
        </w:rPr>
        <w:t xml:space="preserve">nepřekročitelná </w:t>
      </w:r>
      <w:r w:rsidR="00E631A4" w:rsidRPr="008442B9">
        <w:rPr>
          <w:rFonts w:cs="Arial"/>
        </w:rPr>
        <w:t xml:space="preserve">a </w:t>
      </w:r>
      <w:r w:rsidRPr="008442B9">
        <w:rPr>
          <w:rFonts w:cs="Arial"/>
        </w:rPr>
        <w:t>obsahuje všechny náklady prodávajícího spojené s plněním této smlouvy.</w:t>
      </w:r>
    </w:p>
    <w:p w:rsidR="00BF7BB4" w:rsidRPr="008442B9" w:rsidRDefault="00BF7BB4" w:rsidP="003D1F57">
      <w:pPr>
        <w:pStyle w:val="01-L"/>
        <w:keepNext/>
        <w:ind w:left="17"/>
        <w:rPr>
          <w:rFonts w:cs="Arial"/>
          <w:sz w:val="20"/>
        </w:rPr>
      </w:pPr>
      <w:r w:rsidRPr="008442B9">
        <w:rPr>
          <w:rFonts w:cs="Arial"/>
          <w:sz w:val="20"/>
        </w:rPr>
        <w:t>Faktur</w:t>
      </w:r>
      <w:r w:rsidR="0078670A" w:rsidRPr="008442B9">
        <w:rPr>
          <w:rFonts w:cs="Arial"/>
          <w:sz w:val="20"/>
        </w:rPr>
        <w:t>ační a platební podmínky</w:t>
      </w:r>
    </w:p>
    <w:p w:rsidR="00E631A4" w:rsidRPr="00D52D73" w:rsidRDefault="00BF7BB4" w:rsidP="008809BF">
      <w:pPr>
        <w:pStyle w:val="02-ODST-2"/>
        <w:rPr>
          <w:rFonts w:cs="Arial"/>
        </w:rPr>
      </w:pPr>
      <w:bookmarkStart w:id="26" w:name="_Ref382984056"/>
      <w:r w:rsidRPr="008442B9">
        <w:rPr>
          <w:rFonts w:cs="Arial"/>
        </w:rPr>
        <w:t>Platba za předmět plnění této smlouvy bude provedena bezhotovostním převodem na</w:t>
      </w:r>
      <w:r w:rsidR="00237B0A" w:rsidRPr="008442B9">
        <w:rPr>
          <w:rFonts w:cs="Arial"/>
        </w:rPr>
        <w:t xml:space="preserve"> účet prodávajícího uvedený v této smlouvě na</w:t>
      </w:r>
      <w:r w:rsidRPr="008442B9">
        <w:rPr>
          <w:rFonts w:cs="Arial"/>
        </w:rPr>
        <w:t xml:space="preserve"> základě faktury (daňového dokladu) prodávajícího.</w:t>
      </w:r>
      <w:r w:rsidR="002B7E38" w:rsidRPr="008442B9">
        <w:rPr>
          <w:rFonts w:cs="Arial"/>
        </w:rPr>
        <w:t xml:space="preserve"> V</w:t>
      </w:r>
      <w:r w:rsidR="0099089F">
        <w:rPr>
          <w:rFonts w:cs="Arial"/>
        </w:rPr>
        <w:t> </w:t>
      </w:r>
      <w:r w:rsidR="002B7E38" w:rsidRPr="008442B9">
        <w:rPr>
          <w:rFonts w:cs="Arial"/>
        </w:rPr>
        <w:t>případě</w:t>
      </w:r>
      <w:r w:rsidR="0099089F">
        <w:rPr>
          <w:rFonts w:cs="Arial"/>
        </w:rPr>
        <w:t>,</w:t>
      </w:r>
      <w:r w:rsidR="002B7E38" w:rsidRPr="008442B9">
        <w:rPr>
          <w:rFonts w:cs="Arial"/>
        </w:rPr>
        <w:t xml:space="preserve"> že prodávající bude mít zájem změnit číslo účtu během relevantní doby, lze tak učinit pouze na základě dohody stran dodatkem k této smlouvě.</w:t>
      </w:r>
      <w:r w:rsidRPr="008442B9">
        <w:rPr>
          <w:rFonts w:cs="Arial"/>
        </w:rPr>
        <w:t xml:space="preserve"> Právo na vystavení faktury </w:t>
      </w:r>
      <w:r w:rsidRPr="00D52D73">
        <w:rPr>
          <w:rFonts w:cs="Arial"/>
        </w:rPr>
        <w:t xml:space="preserve">(daňového dokladu) vzniká prodávajícímu řádným splněním </w:t>
      </w:r>
      <w:r w:rsidR="008809BF" w:rsidRPr="00D52D73">
        <w:rPr>
          <w:rFonts w:cs="Arial"/>
        </w:rPr>
        <w:t>této smlouvy</w:t>
      </w:r>
      <w:r w:rsidRPr="00D52D73">
        <w:rPr>
          <w:rFonts w:cs="Arial"/>
        </w:rPr>
        <w:t xml:space="preserve"> způsobem a v místě plnění v souladu s touto smlouvou, a to po dodání předmětu plnění</w:t>
      </w:r>
      <w:r w:rsidR="00D52D73" w:rsidRPr="00D52D73">
        <w:rPr>
          <w:rFonts w:cs="Arial"/>
        </w:rPr>
        <w:t xml:space="preserve"> v míst</w:t>
      </w:r>
      <w:r w:rsidR="003D1F57">
        <w:rPr>
          <w:rFonts w:cs="Arial"/>
        </w:rPr>
        <w:t>ě</w:t>
      </w:r>
      <w:r w:rsidR="00D52D73" w:rsidRPr="00D52D73">
        <w:rPr>
          <w:rFonts w:cs="Arial"/>
        </w:rPr>
        <w:t xml:space="preserve"> plnění a po podpisu dodací</w:t>
      </w:r>
      <w:r w:rsidR="003D1F57">
        <w:rPr>
          <w:rFonts w:cs="Arial"/>
        </w:rPr>
        <w:t>ho</w:t>
      </w:r>
      <w:r w:rsidR="00D52D73" w:rsidRPr="00D52D73">
        <w:rPr>
          <w:rFonts w:cs="Arial"/>
        </w:rPr>
        <w:t xml:space="preserve"> list</w:t>
      </w:r>
      <w:r w:rsidR="003D1F57">
        <w:rPr>
          <w:rFonts w:cs="Arial"/>
        </w:rPr>
        <w:t>u</w:t>
      </w:r>
      <w:r w:rsidR="00D52D73" w:rsidRPr="00D52D73">
        <w:rPr>
          <w:rFonts w:cs="Arial"/>
        </w:rPr>
        <w:t xml:space="preserve"> a předávací</w:t>
      </w:r>
      <w:r w:rsidR="003D1F57">
        <w:rPr>
          <w:rFonts w:cs="Arial"/>
        </w:rPr>
        <w:t>ho</w:t>
      </w:r>
      <w:r w:rsidR="00D52D73" w:rsidRPr="00D52D73">
        <w:rPr>
          <w:rFonts w:cs="Arial"/>
        </w:rPr>
        <w:t xml:space="preserve"> protokol</w:t>
      </w:r>
      <w:r w:rsidR="003D1F57">
        <w:rPr>
          <w:rFonts w:cs="Arial"/>
        </w:rPr>
        <w:t>u</w:t>
      </w:r>
      <w:r w:rsidR="00D52D73" w:rsidRPr="00D52D73">
        <w:rPr>
          <w:rFonts w:cs="Arial"/>
        </w:rPr>
        <w:t xml:space="preserve"> smluvními stranami</w:t>
      </w:r>
      <w:r w:rsidR="00E631A4" w:rsidRPr="00D52D73">
        <w:rPr>
          <w:rFonts w:cs="Arial"/>
        </w:rPr>
        <w:t>.</w:t>
      </w:r>
      <w:bookmarkEnd w:id="26"/>
    </w:p>
    <w:p w:rsidR="00FF700A" w:rsidRPr="008442B9" w:rsidRDefault="00FF700A" w:rsidP="00FF700A">
      <w:pPr>
        <w:pStyle w:val="02-ODST-2"/>
        <w:rPr>
          <w:rFonts w:cs="Arial"/>
        </w:rPr>
      </w:pPr>
      <w:r w:rsidRPr="008442B9">
        <w:rPr>
          <w:rFonts w:cs="Arial"/>
        </w:rPr>
        <w:t>Veškeré platby dle této smlouvy budou prováděny bezhotovostně na účet prodávajícího používaný pro jeho ekonomickou činnost uvedený v této smlouv</w:t>
      </w:r>
      <w:r w:rsidR="0099089F">
        <w:rPr>
          <w:rFonts w:cs="Arial"/>
        </w:rPr>
        <w:t>ě</w:t>
      </w:r>
      <w:r w:rsidRPr="008442B9">
        <w:rPr>
          <w:rFonts w:cs="Arial"/>
        </w:rPr>
        <w:t>, přičemž prodávající prohlašuje, že jím uvedený bankovní účet splňuje náležitosti platné legislativy a bude po celou dobu platnosti této smlouvy uveden v souladu s právními předpisy na úseku daní, zejména v souladu se zákonem č. 235/2004 Sb., o dani z přidané hodnoty, ve znění pozdějších předpisů („zákon o DPH“), tj. zejména bude číslo bankovního účtu prodávajícího uvedeného ve smlouvě zveřejněno způsobem umožňujícím dálkový přístup. V případě, že se vyskytnou důvodné pochybnosti kupujícího o dodržování pravidel na úseku daňových předpisů prodávajícím (zejména v případě, že prodávající bude označen za nespolehlivého plátce; v případě, že bankovní účet prodávajícího uvedený v </w:t>
      </w:r>
      <w:r w:rsidR="0099089F">
        <w:rPr>
          <w:rFonts w:cs="Arial"/>
        </w:rPr>
        <w:t>záhlaví</w:t>
      </w:r>
      <w:r w:rsidRPr="008442B9">
        <w:rPr>
          <w:rFonts w:cs="Arial"/>
        </w:rPr>
        <w:t xml:space="preserve"> této smlouvy nebude odpovídat údajům zveřejněným způsobem umožňujícím dálkový přístup dle zákona o DPH, atp.), je kupující oprávněn pozastavit platbu prodávajícímu do doby učinění nápravy, přičemž pozastavení platby prodávajícímu oznámí a kupující v pozici ručitele za odvedení daně z přidané hodnoty bude postupovat způsobem uvedeným v bodu </w:t>
      </w:r>
      <w:r w:rsidRPr="008442B9">
        <w:rPr>
          <w:rFonts w:cs="Arial"/>
        </w:rPr>
        <w:fldChar w:fldCharType="begin"/>
      </w:r>
      <w:r w:rsidRPr="008442B9">
        <w:rPr>
          <w:rFonts w:cs="Arial"/>
        </w:rPr>
        <w:instrText xml:space="preserve"> REF _Ref352844977 \r \h </w:instrText>
      </w:r>
      <w:r w:rsidR="00C3309E" w:rsidRPr="008442B9">
        <w:rPr>
          <w:rFonts w:cs="Arial"/>
        </w:rPr>
        <w:instrText xml:space="preserve"> \* MERGEFORMAT </w:instrText>
      </w:r>
      <w:r w:rsidRPr="008442B9">
        <w:rPr>
          <w:rFonts w:cs="Arial"/>
        </w:rPr>
      </w:r>
      <w:r w:rsidRPr="008442B9">
        <w:rPr>
          <w:rFonts w:cs="Arial"/>
        </w:rPr>
        <w:fldChar w:fldCharType="separate"/>
      </w:r>
      <w:r w:rsidR="00CE0DD1">
        <w:rPr>
          <w:rFonts w:cs="Arial"/>
        </w:rPr>
        <w:t>4.9</w:t>
      </w:r>
      <w:r w:rsidRPr="008442B9">
        <w:rPr>
          <w:rFonts w:cs="Arial"/>
        </w:rPr>
        <w:fldChar w:fldCharType="end"/>
      </w:r>
      <w:r w:rsidRPr="008442B9">
        <w:rPr>
          <w:rFonts w:cs="Arial"/>
        </w:rPr>
        <w:t xml:space="preserve"> této smlouvy. V případě pozastavení platby kupujícím prodávajícímu z výše uvedených důvodů není </w:t>
      </w:r>
      <w:r w:rsidR="00834F3C">
        <w:rPr>
          <w:rFonts w:cs="Arial"/>
        </w:rPr>
        <w:t>kupující v prodlení s platbou a </w:t>
      </w:r>
      <w:r w:rsidRPr="008442B9">
        <w:rPr>
          <w:rFonts w:cs="Arial"/>
        </w:rPr>
        <w:t>prodávající nemá nárok uplatňovat vůči kupujícímu jakékoli sankce z důvodu neprovedení platby kupuj</w:t>
      </w:r>
      <w:r w:rsidR="00EF130E" w:rsidRPr="008442B9">
        <w:rPr>
          <w:rFonts w:cs="Arial"/>
        </w:rPr>
        <w:t>ícím, ani nárok na náhradu újmy</w:t>
      </w:r>
      <w:r w:rsidRPr="008442B9">
        <w:rPr>
          <w:rFonts w:cs="Arial"/>
        </w:rPr>
        <w:t>.</w:t>
      </w:r>
    </w:p>
    <w:p w:rsidR="00FF700A" w:rsidRPr="003D27D2" w:rsidRDefault="00FF700A" w:rsidP="00FF700A">
      <w:pPr>
        <w:pStyle w:val="02-ODST-2"/>
        <w:rPr>
          <w:rFonts w:cs="Arial"/>
        </w:rPr>
      </w:pPr>
      <w:r w:rsidRPr="003D27D2">
        <w:rPr>
          <w:rFonts w:cs="Arial"/>
        </w:rPr>
        <w:t xml:space="preserve">Faktura dle této smlouvy bude mít splatnost </w:t>
      </w:r>
      <w:r w:rsidR="00834F3C">
        <w:rPr>
          <w:rFonts w:cs="Arial"/>
        </w:rPr>
        <w:t>30</w:t>
      </w:r>
      <w:r w:rsidRPr="003D27D2">
        <w:rPr>
          <w:rFonts w:cs="Arial"/>
        </w:rPr>
        <w:t xml:space="preserve"> dní ode dne prokazatelného doručení faktury (daňového dokladu) kupujícímu. Faktura bude obsahovat náležitosti daňového a účetního dokladu dle platné legislativy, číslo objednávky </w:t>
      </w:r>
      <w:bookmarkStart w:id="27" w:name="Text14"/>
      <w:r w:rsidR="003D27D2" w:rsidRPr="003D27D2">
        <w:rPr>
          <w:rFonts w:cs="Arial"/>
          <w:highlight w:val="yellow"/>
        </w:rPr>
        <w:fldChar w:fldCharType="begin">
          <w:ffData>
            <w:name w:val="Text14"/>
            <w:enabled/>
            <w:calcOnExit w:val="0"/>
            <w:textInput/>
          </w:ffData>
        </w:fldChar>
      </w:r>
      <w:r w:rsidR="003D27D2" w:rsidRPr="003D27D2">
        <w:rPr>
          <w:rFonts w:cs="Arial"/>
          <w:highlight w:val="yellow"/>
        </w:rPr>
        <w:instrText xml:space="preserve"> FORMTEXT </w:instrText>
      </w:r>
      <w:r w:rsidR="003D27D2" w:rsidRPr="003D27D2">
        <w:rPr>
          <w:rFonts w:cs="Arial"/>
          <w:highlight w:val="yellow"/>
        </w:rPr>
      </w:r>
      <w:r w:rsidR="003D27D2" w:rsidRPr="003D27D2">
        <w:rPr>
          <w:rFonts w:cs="Arial"/>
          <w:highlight w:val="yellow"/>
        </w:rPr>
        <w:fldChar w:fldCharType="separate"/>
      </w:r>
      <w:r w:rsidR="003D27D2" w:rsidRPr="003D27D2">
        <w:rPr>
          <w:rFonts w:cs="Arial"/>
          <w:noProof/>
          <w:highlight w:val="yellow"/>
        </w:rPr>
        <w:t> </w:t>
      </w:r>
      <w:r w:rsidR="003D27D2" w:rsidRPr="003D27D2">
        <w:rPr>
          <w:rFonts w:cs="Arial"/>
          <w:noProof/>
          <w:highlight w:val="yellow"/>
        </w:rPr>
        <w:t> </w:t>
      </w:r>
      <w:r w:rsidR="003D27D2" w:rsidRPr="003D27D2">
        <w:rPr>
          <w:rFonts w:cs="Arial"/>
          <w:noProof/>
          <w:highlight w:val="yellow"/>
        </w:rPr>
        <w:t> </w:t>
      </w:r>
      <w:r w:rsidR="003D27D2" w:rsidRPr="003D27D2">
        <w:rPr>
          <w:rFonts w:cs="Arial"/>
          <w:noProof/>
          <w:highlight w:val="yellow"/>
        </w:rPr>
        <w:t> </w:t>
      </w:r>
      <w:r w:rsidR="003D27D2" w:rsidRPr="003D27D2">
        <w:rPr>
          <w:rFonts w:cs="Arial"/>
          <w:noProof/>
          <w:highlight w:val="yellow"/>
        </w:rPr>
        <w:t> </w:t>
      </w:r>
      <w:r w:rsidR="003D27D2" w:rsidRPr="003D27D2">
        <w:rPr>
          <w:rFonts w:cs="Arial"/>
          <w:highlight w:val="yellow"/>
        </w:rPr>
        <w:fldChar w:fldCharType="end"/>
      </w:r>
      <w:bookmarkEnd w:id="27"/>
      <w:r w:rsidRPr="003D27D2">
        <w:rPr>
          <w:rFonts w:cs="Arial"/>
        </w:rPr>
        <w:t>, ke které se bude vztahovat, a další náležitosti dle této smlouvy, včetně požadovaných příloh. Faktura vystavená prodávajícím dle této smlouvy bude též obsahovat číslo účtu prodávajícího. K faktuře musí být přiložen</w:t>
      </w:r>
      <w:r w:rsidR="003D1F57">
        <w:rPr>
          <w:rFonts w:cs="Arial"/>
        </w:rPr>
        <w:t>a</w:t>
      </w:r>
      <w:r w:rsidRPr="003D27D2">
        <w:rPr>
          <w:rFonts w:cs="Arial"/>
        </w:rPr>
        <w:t xml:space="preserve"> </w:t>
      </w:r>
      <w:r w:rsidR="00952E4D">
        <w:rPr>
          <w:rFonts w:cs="Arial"/>
        </w:rPr>
        <w:t>kopie</w:t>
      </w:r>
      <w:r w:rsidR="001E5618" w:rsidRPr="001E5618">
        <w:rPr>
          <w:rFonts w:cs="Arial"/>
        </w:rPr>
        <w:t xml:space="preserve"> </w:t>
      </w:r>
      <w:r w:rsidR="001E5618" w:rsidRPr="003D27D2">
        <w:rPr>
          <w:rFonts w:cs="Arial"/>
        </w:rPr>
        <w:t>dodací</w:t>
      </w:r>
      <w:r w:rsidR="003D1F57">
        <w:rPr>
          <w:rFonts w:cs="Arial"/>
        </w:rPr>
        <w:t>ho</w:t>
      </w:r>
      <w:r w:rsidR="001E5618" w:rsidRPr="003D27D2">
        <w:rPr>
          <w:rFonts w:cs="Arial"/>
        </w:rPr>
        <w:t xml:space="preserve"> list</w:t>
      </w:r>
      <w:r w:rsidR="003D1F57">
        <w:rPr>
          <w:rFonts w:cs="Arial"/>
        </w:rPr>
        <w:t>u</w:t>
      </w:r>
      <w:r w:rsidR="001E5618" w:rsidRPr="003D27D2">
        <w:rPr>
          <w:rFonts w:cs="Arial"/>
        </w:rPr>
        <w:t xml:space="preserve"> a předávací</w:t>
      </w:r>
      <w:r w:rsidR="003D1F57">
        <w:rPr>
          <w:rFonts w:cs="Arial"/>
        </w:rPr>
        <w:t>ho</w:t>
      </w:r>
      <w:r w:rsidR="001E5618" w:rsidRPr="003D27D2">
        <w:rPr>
          <w:rFonts w:cs="Arial"/>
        </w:rPr>
        <w:t xml:space="preserve"> protokol</w:t>
      </w:r>
      <w:r w:rsidR="003D1F57">
        <w:rPr>
          <w:rFonts w:cs="Arial"/>
        </w:rPr>
        <w:t>u</w:t>
      </w:r>
      <w:r w:rsidR="00952E4D">
        <w:rPr>
          <w:rFonts w:cs="Arial"/>
        </w:rPr>
        <w:t>,</w:t>
      </w:r>
      <w:r w:rsidRPr="003D27D2">
        <w:rPr>
          <w:rFonts w:cs="Arial"/>
        </w:rPr>
        <w:t xml:space="preserve"> potvrzující</w:t>
      </w:r>
      <w:r w:rsidR="00952E4D">
        <w:rPr>
          <w:rFonts w:cs="Arial"/>
        </w:rPr>
        <w:t>ch</w:t>
      </w:r>
      <w:r w:rsidRPr="003D27D2">
        <w:rPr>
          <w:rFonts w:cs="Arial"/>
        </w:rPr>
        <w:t xml:space="preserve"> skutečnost převzetí</w:t>
      </w:r>
      <w:r w:rsidR="00952E4D">
        <w:rPr>
          <w:rFonts w:cs="Arial"/>
        </w:rPr>
        <w:t xml:space="preserve"> </w:t>
      </w:r>
      <w:r w:rsidR="001E5618">
        <w:rPr>
          <w:rFonts w:cs="Arial"/>
        </w:rPr>
        <w:t>kompletního</w:t>
      </w:r>
      <w:r w:rsidR="001E5618" w:rsidRPr="003D27D2">
        <w:rPr>
          <w:rFonts w:cs="Arial"/>
        </w:rPr>
        <w:t xml:space="preserve"> </w:t>
      </w:r>
      <w:r w:rsidRPr="003D27D2">
        <w:rPr>
          <w:rFonts w:cs="Arial"/>
        </w:rPr>
        <w:t>předmětu plnění kupujícím a další přílohy vyplývající z této smlouvy.</w:t>
      </w:r>
    </w:p>
    <w:p w:rsidR="00FF700A" w:rsidRPr="008442B9" w:rsidRDefault="00FF700A" w:rsidP="00FF700A">
      <w:pPr>
        <w:pStyle w:val="02-ODST-2"/>
        <w:rPr>
          <w:rFonts w:cs="Arial"/>
        </w:rPr>
      </w:pPr>
      <w:r w:rsidRPr="008442B9">
        <w:rPr>
          <w:rFonts w:cs="Arial"/>
        </w:rPr>
        <w:t>Závazek úhrady faktury kupujícím se považuje za splněný dnem odepsání fakturované částky z účtu kupujícího ve prospěch účtu prodávajícího uvedeného shodně v </w:t>
      </w:r>
      <w:r w:rsidR="0099089F">
        <w:rPr>
          <w:rFonts w:cs="Arial"/>
        </w:rPr>
        <w:t>záhlaví</w:t>
      </w:r>
      <w:r w:rsidR="00834F3C">
        <w:rPr>
          <w:rFonts w:cs="Arial"/>
        </w:rPr>
        <w:t xml:space="preserve"> této smlouvy a </w:t>
      </w:r>
      <w:r w:rsidRPr="008442B9">
        <w:rPr>
          <w:rFonts w:cs="Arial"/>
        </w:rPr>
        <w:t>na faktuře prodávajícím vystavené.</w:t>
      </w:r>
    </w:p>
    <w:p w:rsidR="00FF700A" w:rsidRPr="001E5618" w:rsidRDefault="00FF700A" w:rsidP="00FF700A">
      <w:pPr>
        <w:pStyle w:val="02-ODST-2"/>
        <w:rPr>
          <w:rFonts w:cs="Arial"/>
        </w:rPr>
      </w:pPr>
      <w:r w:rsidRPr="008442B9">
        <w:rPr>
          <w:rFonts w:cs="Arial"/>
        </w:rPr>
        <w:t xml:space="preserve">V případě, bude-li faktura (daňový doklad) obsahovat chybné či neúplné údaje či bude jinak vadná nebo nebude obsahovat veškeré údaje vyžadované závaznými právními předpisy České republiky a náležitosti a údaje v souladu se smlouvou nebo v ní budou uvedeny nesprávné údaje, údaje neodpovídající závazným právním předpisům České republiky nebo bude požadována úhrada faktury způsobem, kdy se kupující stane či může stát ručitelem za odvod daně z přidané hodnoty prodávajícím, je kupující oprávněn vrátit fakturu (daňový doklad) prodávajícímu bez zaplacení. Prodávající je povinen vystavit novou opravenou fakturu (daňový doklad) s novým datem splatnosti a doručit ji kupujícímu. V tomto případě od učinění výzvy kupujícího k předložení bezvadné faktury prodávajícím kupujícímu dle první věty tohoto bodu do doby doručení bezvadné faktury prodávajícím kupujícímu na fakturační adresu kupujícího nemá </w:t>
      </w:r>
      <w:r w:rsidRPr="001E5618">
        <w:rPr>
          <w:rFonts w:cs="Arial"/>
        </w:rPr>
        <w:t xml:space="preserve">prodávající nárok na zaplacení fakturované částky, úrok z prodlení ani jakoukoliv jinou sankci a kupující není v prodlení se zaplacením fakturované částky. Lhůta splatnosti v délce </w:t>
      </w:r>
      <w:r w:rsidR="00834F3C">
        <w:rPr>
          <w:rFonts w:cs="Arial"/>
        </w:rPr>
        <w:t>30</w:t>
      </w:r>
      <w:r w:rsidRPr="001E5618">
        <w:rPr>
          <w:rFonts w:cs="Arial"/>
        </w:rPr>
        <w:t xml:space="preserve"> dnů počíná běžet znovu až ode dne doručení bezvadné faktury kupujícímu na fakturační adresu kupujícího.</w:t>
      </w:r>
    </w:p>
    <w:p w:rsidR="00FF700A" w:rsidRPr="008442B9" w:rsidRDefault="00FF700A" w:rsidP="00FF700A">
      <w:pPr>
        <w:pStyle w:val="02-ODST-2"/>
        <w:rPr>
          <w:rFonts w:cs="Arial"/>
        </w:rPr>
      </w:pPr>
      <w:r w:rsidRPr="008442B9">
        <w:rPr>
          <w:rFonts w:cs="Arial"/>
        </w:rPr>
        <w:t xml:space="preserve">Fakturu (daňový doklad) dle této smlouvy prodávající vystaví v písemné listinné podobě nebo v elektronické verzi, přičemž v případě elektronické faktury </w:t>
      </w:r>
      <w:r w:rsidR="007E2BB4">
        <w:rPr>
          <w:rFonts w:cs="Arial"/>
        </w:rPr>
        <w:t>bude mezi stranami uzavřena dohoda o elektronické fakturaci.</w:t>
      </w:r>
    </w:p>
    <w:p w:rsidR="00FF700A" w:rsidRPr="008442B9" w:rsidRDefault="00FF700A" w:rsidP="00FF700A">
      <w:pPr>
        <w:pStyle w:val="02-ODST-2"/>
        <w:rPr>
          <w:rFonts w:cs="Arial"/>
        </w:rPr>
      </w:pPr>
      <w:r w:rsidRPr="008442B9">
        <w:rPr>
          <w:rFonts w:cs="Arial"/>
        </w:rPr>
        <w:t>Prodávající splní svou povinnost vystavit a doručit daňový doklad kupujícímu:</w:t>
      </w:r>
    </w:p>
    <w:p w:rsidR="00FF700A" w:rsidRPr="00526931" w:rsidRDefault="00FF700A" w:rsidP="00FF700A">
      <w:pPr>
        <w:pStyle w:val="05-ODST-3"/>
        <w:rPr>
          <w:rFonts w:cs="Arial"/>
        </w:rPr>
      </w:pPr>
      <w:r w:rsidRPr="008442B9">
        <w:rPr>
          <w:rFonts w:cs="Arial"/>
        </w:rPr>
        <w:lastRenderedPageBreak/>
        <w:t xml:space="preserve">v listinné podobě doručením faktury v listinné podobě kupujícímu na kupujícím písemně </w:t>
      </w:r>
      <w:r w:rsidRPr="00526931">
        <w:rPr>
          <w:rFonts w:cs="Arial"/>
        </w:rPr>
        <w:t xml:space="preserve">stanovenou fakturační adresu; v době uzavření této smlouvy stanovil kupující tuto fakturační adresu: ČEPRO, a.s., FÚ, Odbor účtárny, Hněvice 62, 411 08 Štětí </w:t>
      </w:r>
    </w:p>
    <w:p w:rsidR="00FF700A" w:rsidRPr="00834F3C" w:rsidRDefault="00FF700A" w:rsidP="00FF700A">
      <w:pPr>
        <w:pStyle w:val="05-ODST-3"/>
        <w:rPr>
          <w:rFonts w:cs="Arial"/>
        </w:rPr>
      </w:pPr>
      <w:r w:rsidRPr="00526931">
        <w:rPr>
          <w:rFonts w:cs="Arial"/>
        </w:rPr>
        <w:t>v elektronické podobě odesláním z e-mailové adresy prodávajícího</w:t>
      </w:r>
      <w:r w:rsidR="00193197" w:rsidRPr="00526931">
        <w:rPr>
          <w:rFonts w:cs="Arial"/>
        </w:rPr>
        <w:t xml:space="preserve"> </w:t>
      </w:r>
      <w:r w:rsidR="00193197" w:rsidRPr="00526931">
        <w:rPr>
          <w:rFonts w:cs="Arial"/>
          <w:highlight w:val="yellow"/>
        </w:rPr>
        <w:fldChar w:fldCharType="begin">
          <w:ffData>
            <w:name w:val="Text25"/>
            <w:enabled/>
            <w:calcOnExit w:val="0"/>
            <w:textInput/>
          </w:ffData>
        </w:fldChar>
      </w:r>
      <w:bookmarkStart w:id="28" w:name="Text25"/>
      <w:r w:rsidR="00193197" w:rsidRPr="00526931">
        <w:rPr>
          <w:rFonts w:cs="Arial"/>
          <w:highlight w:val="yellow"/>
        </w:rPr>
        <w:instrText xml:space="preserve"> FORMTEXT </w:instrText>
      </w:r>
      <w:r w:rsidR="00193197" w:rsidRPr="00526931">
        <w:rPr>
          <w:rFonts w:cs="Arial"/>
          <w:highlight w:val="yellow"/>
        </w:rPr>
      </w:r>
      <w:r w:rsidR="00193197" w:rsidRPr="00526931">
        <w:rPr>
          <w:rFonts w:cs="Arial"/>
          <w:highlight w:val="yellow"/>
        </w:rPr>
        <w:fldChar w:fldCharType="separate"/>
      </w:r>
      <w:r w:rsidR="00193197" w:rsidRPr="00526931">
        <w:rPr>
          <w:rFonts w:cs="Arial"/>
          <w:noProof/>
          <w:highlight w:val="yellow"/>
        </w:rPr>
        <w:t> </w:t>
      </w:r>
      <w:r w:rsidR="00193197" w:rsidRPr="00526931">
        <w:rPr>
          <w:rFonts w:cs="Arial"/>
          <w:noProof/>
          <w:highlight w:val="yellow"/>
        </w:rPr>
        <w:t> </w:t>
      </w:r>
      <w:r w:rsidR="00193197" w:rsidRPr="00526931">
        <w:rPr>
          <w:rFonts w:cs="Arial"/>
          <w:noProof/>
          <w:highlight w:val="yellow"/>
        </w:rPr>
        <w:t> </w:t>
      </w:r>
      <w:r w:rsidR="00193197" w:rsidRPr="00526931">
        <w:rPr>
          <w:rFonts w:cs="Arial"/>
          <w:noProof/>
          <w:highlight w:val="yellow"/>
        </w:rPr>
        <w:t> </w:t>
      </w:r>
      <w:r w:rsidR="00193197" w:rsidRPr="00526931">
        <w:rPr>
          <w:rFonts w:cs="Arial"/>
          <w:noProof/>
          <w:highlight w:val="yellow"/>
        </w:rPr>
        <w:t> </w:t>
      </w:r>
      <w:r w:rsidR="00193197" w:rsidRPr="00526931">
        <w:rPr>
          <w:rFonts w:cs="Arial"/>
          <w:highlight w:val="yellow"/>
        </w:rPr>
        <w:fldChar w:fldCharType="end"/>
      </w:r>
      <w:bookmarkEnd w:id="28"/>
      <w:r w:rsidR="00193197" w:rsidRPr="00526931">
        <w:rPr>
          <w:rFonts w:cs="Arial"/>
        </w:rPr>
        <w:t xml:space="preserve">, </w:t>
      </w:r>
      <w:r w:rsidRPr="00526931">
        <w:rPr>
          <w:rFonts w:cs="Arial"/>
        </w:rPr>
        <w:t>doručením faktury v elektronické verzi kupujícímu na elektronickou fakturační adresu</w:t>
      </w:r>
      <w:r w:rsidR="00193197" w:rsidRPr="00526931">
        <w:rPr>
          <w:rFonts w:cs="Arial"/>
        </w:rPr>
        <w:t>. V</w:t>
      </w:r>
      <w:r w:rsidRPr="00526931">
        <w:rPr>
          <w:rFonts w:cs="Arial"/>
        </w:rPr>
        <w:t> době uzavření této smlouvy stanovil kupující pro zasílání faktur v elektronické podobě tuto e-</w:t>
      </w:r>
      <w:r w:rsidRPr="00834F3C">
        <w:rPr>
          <w:rFonts w:cs="Arial"/>
        </w:rPr>
        <w:t xml:space="preserve">mailovou adresu: </w:t>
      </w:r>
      <w:hyperlink r:id="rId11" w:history="1">
        <w:r w:rsidRPr="00834F3C">
          <w:rPr>
            <w:rStyle w:val="Hypertextovodkaz"/>
            <w:rFonts w:cs="Arial"/>
            <w:color w:val="auto"/>
            <w:u w:val="none"/>
          </w:rPr>
          <w:t>cepro_DF@ceproas.cz</w:t>
        </w:r>
      </w:hyperlink>
      <w:r w:rsidRPr="00834F3C">
        <w:rPr>
          <w:rFonts w:cs="Arial"/>
        </w:rPr>
        <w:t>.</w:t>
      </w:r>
    </w:p>
    <w:p w:rsidR="00FF700A" w:rsidRPr="008442B9" w:rsidRDefault="00FF700A" w:rsidP="00FF700A">
      <w:pPr>
        <w:pStyle w:val="05-ODST-3"/>
        <w:rPr>
          <w:rFonts w:cs="Arial"/>
        </w:rPr>
      </w:pPr>
      <w:r w:rsidRPr="008442B9">
        <w:rPr>
          <w:rFonts w:cs="Arial"/>
        </w:rPr>
        <w:t>Smluvní strany se dohodly, že oznámení nebo změny adres v tomto ujednání provedou písemným oznámením podepsaným osobami oprávněnými k uzavření nebo změnám této smlouvy doručeným druhé smluvní straně na adresu uvedenou v </w:t>
      </w:r>
      <w:r w:rsidR="0099089F">
        <w:rPr>
          <w:rFonts w:cs="Arial"/>
        </w:rPr>
        <w:t>záhlaví</w:t>
      </w:r>
      <w:r w:rsidRPr="008442B9">
        <w:rPr>
          <w:rFonts w:cs="Arial"/>
        </w:rPr>
        <w:t xml:space="preserve"> této smlouvy s dostatečným předstihem.  </w:t>
      </w:r>
    </w:p>
    <w:p w:rsidR="00FF700A" w:rsidRPr="00B760F5" w:rsidRDefault="00FF700A" w:rsidP="00FF700A">
      <w:pPr>
        <w:pStyle w:val="02-ODST-2"/>
        <w:rPr>
          <w:rFonts w:cs="Arial"/>
        </w:rPr>
      </w:pPr>
      <w:r w:rsidRPr="00B760F5">
        <w:rPr>
          <w:rFonts w:cs="Arial"/>
        </w:rPr>
        <w:t>V případě prodlení kupujícího s platbou uhradí kupující prodávajícímu dlužnou částku a dále úrok z prodlení</w:t>
      </w:r>
      <w:r w:rsidR="00B760F5" w:rsidRPr="00B760F5">
        <w:rPr>
          <w:rFonts w:cs="Arial"/>
        </w:rPr>
        <w:t xml:space="preserve"> ve výši stanovené </w:t>
      </w:r>
      <w:r w:rsidR="001215B4">
        <w:rPr>
          <w:rFonts w:cs="Arial"/>
        </w:rPr>
        <w:t>nařízením vlády č. 351/2013 Sb., v platném znění.</w:t>
      </w:r>
      <w:r w:rsidR="00B760F5" w:rsidRPr="00B760F5">
        <w:rPr>
          <w:rFonts w:cs="Arial"/>
        </w:rPr>
        <w:t>.</w:t>
      </w:r>
    </w:p>
    <w:p w:rsidR="00FF700A" w:rsidRPr="008442B9" w:rsidRDefault="00FF700A" w:rsidP="00FF700A">
      <w:pPr>
        <w:pStyle w:val="02-ODST-2"/>
        <w:rPr>
          <w:rFonts w:cs="Arial"/>
        </w:rPr>
      </w:pPr>
      <w:bookmarkStart w:id="29" w:name="_Ref352844977"/>
      <w:r w:rsidRPr="008442B9">
        <w:rPr>
          <w:rFonts w:cs="Arial"/>
        </w:rPr>
        <w:t xml:space="preserve">Smluvní strany sjednávají, že v případech, kdy kupující je, nebo může být ručitelem za odvedení daně z přidané hodnoty prodávajícím z příslušného plnění, nebo pokud se jím kupující stane nebo může stát v důsledku změny zákonné úpravy, je kupující oprávněn uhradit na účet prodávajícího uvedený ve smlouvě pouze fakturovanou částku za dodané </w:t>
      </w:r>
      <w:r w:rsidR="007E2BB4">
        <w:rPr>
          <w:rFonts w:cs="Arial"/>
        </w:rPr>
        <w:t>plnění</w:t>
      </w:r>
      <w:r w:rsidR="007E2BB4" w:rsidRPr="008442B9">
        <w:rPr>
          <w:rFonts w:cs="Arial"/>
        </w:rPr>
        <w:t xml:space="preserve"> </w:t>
      </w:r>
      <w:r w:rsidRPr="008442B9">
        <w:rPr>
          <w:rFonts w:cs="Arial"/>
        </w:rPr>
        <w:t>bez daně z přidané hodnoty dle další věty. Částku odpovídající dani z přidané hodnoty ve výši uvedené na faktuře (daňovém dokladu), případně ve výši v souladu s platnými předpisy, je-li tato vyšší, je kupující v takovém případě oprávněn místo prodávajícímu jako poskytovateli zdanitelného plnění uhradit v souladu s příslušnými ustanoveními zákona o DPH (tj. zejména dle ustanovení §§ 109, 109a, event. dalších) přímo na příslušný účet správce daně prodávajícího jako poskytovatele zdanitelného plnění s údaji potřebnými pro identifikaci platby dle příslušných ustanovení zákona o DPH. Úhradou daně z přidané hodnoty na účet správce daně prodávajícího tak bude splněn závazek kupujícího vůči prodávajícímu zaplatit cenu plnění v částce uhrazené na účet správce daně prodávajícího.</w:t>
      </w:r>
      <w:bookmarkEnd w:id="29"/>
    </w:p>
    <w:p w:rsidR="00FF700A" w:rsidRPr="008442B9" w:rsidRDefault="00FF700A" w:rsidP="00FF700A">
      <w:pPr>
        <w:pStyle w:val="02-ODST-2"/>
        <w:rPr>
          <w:rFonts w:cs="Arial"/>
        </w:rPr>
      </w:pPr>
      <w:r w:rsidRPr="008442B9">
        <w:rPr>
          <w:rFonts w:cs="Arial"/>
        </w:rPr>
        <w:t xml:space="preserve">O postupu </w:t>
      </w:r>
      <w:r w:rsidR="0078670A" w:rsidRPr="008442B9">
        <w:rPr>
          <w:rFonts w:cs="Arial"/>
        </w:rPr>
        <w:t xml:space="preserve">kupujícího </w:t>
      </w:r>
      <w:r w:rsidRPr="008442B9">
        <w:rPr>
          <w:rFonts w:cs="Arial"/>
        </w:rPr>
        <w:t xml:space="preserve">dle bodu </w:t>
      </w:r>
      <w:r w:rsidRPr="008442B9">
        <w:rPr>
          <w:rFonts w:cs="Arial"/>
        </w:rPr>
        <w:fldChar w:fldCharType="begin"/>
      </w:r>
      <w:r w:rsidRPr="008442B9">
        <w:rPr>
          <w:rFonts w:cs="Arial"/>
        </w:rPr>
        <w:instrText xml:space="preserve"> REF _Ref352844977 \r \h </w:instrText>
      </w:r>
      <w:r w:rsidR="00C3309E" w:rsidRPr="008442B9">
        <w:rPr>
          <w:rFonts w:cs="Arial"/>
        </w:rPr>
        <w:instrText xml:space="preserve"> \* MERGEFORMAT </w:instrText>
      </w:r>
      <w:r w:rsidRPr="008442B9">
        <w:rPr>
          <w:rFonts w:cs="Arial"/>
        </w:rPr>
      </w:r>
      <w:r w:rsidRPr="008442B9">
        <w:rPr>
          <w:rFonts w:cs="Arial"/>
        </w:rPr>
        <w:fldChar w:fldCharType="separate"/>
      </w:r>
      <w:r w:rsidR="00CE0DD1">
        <w:rPr>
          <w:rFonts w:cs="Arial"/>
        </w:rPr>
        <w:t>4.9</w:t>
      </w:r>
      <w:r w:rsidRPr="008442B9">
        <w:rPr>
          <w:rFonts w:cs="Arial"/>
        </w:rPr>
        <w:fldChar w:fldCharType="end"/>
      </w:r>
      <w:r w:rsidRPr="008442B9">
        <w:rPr>
          <w:rFonts w:cs="Arial"/>
        </w:rPr>
        <w:t xml:space="preserve"> výše bude kupující písemně bez zbytečného odkladu informovat prodávajícího jako poskytovatele zdanitelného plnění, za nějž byla daň z přidané hodnoty takto odvedena.</w:t>
      </w:r>
    </w:p>
    <w:p w:rsidR="00FF700A" w:rsidRPr="008442B9" w:rsidRDefault="00FF700A" w:rsidP="00FF700A">
      <w:pPr>
        <w:pStyle w:val="02-ODST-2"/>
        <w:rPr>
          <w:rFonts w:cs="Arial"/>
        </w:rPr>
      </w:pPr>
      <w:r w:rsidRPr="008442B9">
        <w:rPr>
          <w:rFonts w:cs="Arial"/>
        </w:rPr>
        <w:t xml:space="preserve">Uhrazení závazku učiněné způsobem uvedeným v bodu </w:t>
      </w:r>
      <w:r w:rsidR="0078670A" w:rsidRPr="008442B9">
        <w:rPr>
          <w:rFonts w:cs="Arial"/>
        </w:rPr>
        <w:fldChar w:fldCharType="begin"/>
      </w:r>
      <w:r w:rsidR="0078670A" w:rsidRPr="008442B9">
        <w:rPr>
          <w:rFonts w:cs="Arial"/>
        </w:rPr>
        <w:instrText xml:space="preserve"> REF _Ref352844977 \r \h </w:instrText>
      </w:r>
      <w:r w:rsidR="00C3309E" w:rsidRPr="008442B9">
        <w:rPr>
          <w:rFonts w:cs="Arial"/>
        </w:rPr>
        <w:instrText xml:space="preserve"> \* MERGEFORMAT </w:instrText>
      </w:r>
      <w:r w:rsidR="0078670A" w:rsidRPr="008442B9">
        <w:rPr>
          <w:rFonts w:cs="Arial"/>
        </w:rPr>
      </w:r>
      <w:r w:rsidR="0078670A" w:rsidRPr="008442B9">
        <w:rPr>
          <w:rFonts w:cs="Arial"/>
        </w:rPr>
        <w:fldChar w:fldCharType="separate"/>
      </w:r>
      <w:r w:rsidR="00CE0DD1">
        <w:rPr>
          <w:rFonts w:cs="Arial"/>
        </w:rPr>
        <w:t>4.9</w:t>
      </w:r>
      <w:r w:rsidR="0078670A" w:rsidRPr="008442B9">
        <w:rPr>
          <w:rFonts w:cs="Arial"/>
        </w:rPr>
        <w:fldChar w:fldCharType="end"/>
      </w:r>
      <w:r w:rsidR="0078670A" w:rsidRPr="008442B9">
        <w:rPr>
          <w:rFonts w:cs="Arial"/>
        </w:rPr>
        <w:t xml:space="preserve"> </w:t>
      </w:r>
      <w:r w:rsidRPr="008442B9">
        <w:rPr>
          <w:rFonts w:cs="Arial"/>
        </w:rPr>
        <w:t>výše je v souladu se zákonem o DPH a není porušením smluvních sankcí za neuhrazení finančních prostředků ze strany kupujícího a nezakládá ani nárok prodávajícího na náhradu škody.</w:t>
      </w:r>
    </w:p>
    <w:p w:rsidR="00FF700A" w:rsidRPr="008442B9" w:rsidRDefault="00FF700A" w:rsidP="00FF700A">
      <w:pPr>
        <w:pStyle w:val="02-ODST-2"/>
        <w:rPr>
          <w:rFonts w:cs="Arial"/>
        </w:rPr>
      </w:pPr>
      <w:r w:rsidRPr="008442B9">
        <w:rPr>
          <w:rFonts w:cs="Arial"/>
        </w:rPr>
        <w:t xml:space="preserve">Smluvní strany se dohodly, že kupující je oprávněn pozastavit úhradu faktur prodávajícímu, pokud bude na prodávajícího podán návrh na insolvenční řízení. Kupující je oprávněn v těchto případech pozastavit výplatu do doby vydání soudního rozhodnutí ve věci probíhajícího insolvenčního řízení. Pozastavení výplaty faktury z důvodu probíhajícího insolvenčního řízení, </w:t>
      </w:r>
      <w:r w:rsidRPr="00B760F5">
        <w:rPr>
          <w:rFonts w:cs="Arial"/>
        </w:rPr>
        <w:t xml:space="preserve">není prodlením kupujícího. Bude-li insolvenční návrh odmítnut, uhradí kupující fakturu do </w:t>
      </w:r>
      <w:r w:rsidR="00834F3C">
        <w:rPr>
          <w:rFonts w:cs="Arial"/>
        </w:rPr>
        <w:t>30</w:t>
      </w:r>
      <w:r w:rsidRPr="00B760F5">
        <w:rPr>
          <w:rFonts w:cs="Arial"/>
        </w:rPr>
        <w:t xml:space="preserve"> dnů ode dne, kdy obdrží od prodávajícího rozhodnutí o odmítnutí insolvenčního návrhu s vyznačením právní moci. V případě, že bude rozhodnuto o úpadku a/nebo o způsobu řešení</w:t>
      </w:r>
      <w:r w:rsidRPr="008442B9">
        <w:rPr>
          <w:rFonts w:cs="Arial"/>
        </w:rPr>
        <w:t xml:space="preserve"> úpadku, bude kupující postupovat v souladu se zákonem č. 182/2006 Sb., insolvenční zákon, v platném znění.</w:t>
      </w:r>
    </w:p>
    <w:p w:rsidR="00BF7BB4" w:rsidRPr="008442B9" w:rsidRDefault="00BF7BB4" w:rsidP="00446BA8">
      <w:pPr>
        <w:pStyle w:val="01-L"/>
        <w:keepNext/>
        <w:ind w:left="17"/>
        <w:rPr>
          <w:rFonts w:cs="Arial"/>
          <w:sz w:val="20"/>
        </w:rPr>
      </w:pPr>
      <w:bookmarkStart w:id="30" w:name="_Ref382983937"/>
      <w:r w:rsidRPr="008442B9">
        <w:rPr>
          <w:rFonts w:cs="Arial"/>
          <w:sz w:val="20"/>
        </w:rPr>
        <w:t>Záruka</w:t>
      </w:r>
      <w:r w:rsidR="00351A26">
        <w:rPr>
          <w:rFonts w:cs="Arial"/>
          <w:sz w:val="20"/>
        </w:rPr>
        <w:t>, záruční podmínky</w:t>
      </w:r>
      <w:r w:rsidRPr="008442B9">
        <w:rPr>
          <w:rFonts w:cs="Arial"/>
          <w:sz w:val="20"/>
        </w:rPr>
        <w:t xml:space="preserve"> </w:t>
      </w:r>
      <w:bookmarkEnd w:id="30"/>
    </w:p>
    <w:p w:rsidR="0078670A" w:rsidRPr="00B760F5" w:rsidRDefault="00BF7BB4" w:rsidP="0078670A">
      <w:pPr>
        <w:pStyle w:val="02-ODST-2"/>
        <w:rPr>
          <w:rFonts w:cs="Arial"/>
        </w:rPr>
      </w:pPr>
      <w:r w:rsidRPr="00B760F5">
        <w:rPr>
          <w:rFonts w:cs="Arial"/>
        </w:rPr>
        <w:t>Záruční doba na předmět plnění činí</w:t>
      </w:r>
      <w:r w:rsidR="00301136" w:rsidRPr="00B760F5">
        <w:rPr>
          <w:rFonts w:cs="Arial"/>
        </w:rPr>
        <w:t xml:space="preserve"> </w:t>
      </w:r>
      <w:r w:rsidR="006E423A">
        <w:rPr>
          <w:rFonts w:cs="Arial"/>
        </w:rPr>
        <w:t>36</w:t>
      </w:r>
      <w:r w:rsidR="00121F77" w:rsidRPr="00B760F5">
        <w:rPr>
          <w:rFonts w:cs="Arial"/>
        </w:rPr>
        <w:t xml:space="preserve"> </w:t>
      </w:r>
      <w:r w:rsidR="00B760F5" w:rsidRPr="00B760F5">
        <w:rPr>
          <w:rFonts w:cs="Arial"/>
        </w:rPr>
        <w:t>měsíců</w:t>
      </w:r>
      <w:r w:rsidR="0080057A">
        <w:rPr>
          <w:rFonts w:cs="Arial"/>
        </w:rPr>
        <w:t xml:space="preserve"> </w:t>
      </w:r>
      <w:r w:rsidRPr="00B760F5">
        <w:rPr>
          <w:rFonts w:cs="Arial"/>
        </w:rPr>
        <w:t>ode dne</w:t>
      </w:r>
      <w:r w:rsidR="00B760F5" w:rsidRPr="00B760F5">
        <w:rPr>
          <w:rFonts w:cs="Arial"/>
        </w:rPr>
        <w:t xml:space="preserve"> </w:t>
      </w:r>
      <w:r w:rsidR="007E2BB4">
        <w:rPr>
          <w:rFonts w:cs="Arial"/>
        </w:rPr>
        <w:t xml:space="preserve">předání předmětu plnění </w:t>
      </w:r>
      <w:r w:rsidR="00351A26">
        <w:rPr>
          <w:rFonts w:cs="Arial"/>
        </w:rPr>
        <w:t>kupujícímu stvrzeného podpisem předávacího protokolu.</w:t>
      </w:r>
      <w:r w:rsidRPr="00B760F5">
        <w:rPr>
          <w:rFonts w:cs="Arial"/>
        </w:rPr>
        <w:t xml:space="preserve"> </w:t>
      </w:r>
    </w:p>
    <w:p w:rsidR="00BF7BB4" w:rsidRDefault="00BF7BB4" w:rsidP="0078670A">
      <w:pPr>
        <w:pStyle w:val="02-ODST-2"/>
        <w:rPr>
          <w:rFonts w:cs="Arial"/>
        </w:rPr>
      </w:pPr>
      <w:r w:rsidRPr="00B760F5">
        <w:rPr>
          <w:rFonts w:cs="Arial"/>
        </w:rPr>
        <w:t>Prodávající se zavazuje po tuto dobu bezplatně odstranit veškeré vady zjištěné v době záruky</w:t>
      </w:r>
      <w:r w:rsidRPr="008442B9">
        <w:rPr>
          <w:rFonts w:cs="Arial"/>
        </w:rPr>
        <w:t xml:space="preserve"> včetně jejich následků, tj. opravit nebo vyměnit neprodleně a na své náklady a </w:t>
      </w:r>
      <w:r w:rsidR="0078670A" w:rsidRPr="008442B9">
        <w:rPr>
          <w:rFonts w:cs="Arial"/>
        </w:rPr>
        <w:t xml:space="preserve">na své nebezpečí </w:t>
      </w:r>
      <w:r w:rsidRPr="008442B9">
        <w:rPr>
          <w:rFonts w:cs="Arial"/>
        </w:rPr>
        <w:t xml:space="preserve">jakékoli vadné součásti </w:t>
      </w:r>
      <w:r w:rsidR="00EC485C" w:rsidRPr="008442B9">
        <w:rPr>
          <w:rFonts w:cs="Arial"/>
        </w:rPr>
        <w:t>či celý předmět</w:t>
      </w:r>
      <w:r w:rsidRPr="008442B9">
        <w:rPr>
          <w:rFonts w:cs="Arial"/>
        </w:rPr>
        <w:t xml:space="preserve"> plnění</w:t>
      </w:r>
      <w:r w:rsidR="00EC485C" w:rsidRPr="008442B9">
        <w:rPr>
          <w:rFonts w:cs="Arial"/>
        </w:rPr>
        <w:t xml:space="preserve"> za bezvadný</w:t>
      </w:r>
      <w:r w:rsidRPr="008442B9">
        <w:rPr>
          <w:rFonts w:cs="Arial"/>
        </w:rPr>
        <w:t>. Ke stejné povinnosti se prodávající zavazuje v případě vad zjištěných při převzetí předmětu plnění kupujícím</w:t>
      </w:r>
      <w:r w:rsidR="0078670A" w:rsidRPr="008442B9">
        <w:rPr>
          <w:rFonts w:cs="Arial"/>
        </w:rPr>
        <w:t>, v případě, že kupující předmět plnění převezme a vady budou specifikovány v předávacím protokolu</w:t>
      </w:r>
      <w:r w:rsidRPr="008442B9">
        <w:rPr>
          <w:rFonts w:cs="Arial"/>
        </w:rPr>
        <w:t>. Kupující má právo namísto bezplatného odstranění vady žádat v reklamaci slevu přiměřenou nákladům na odstranění vady</w:t>
      </w:r>
      <w:r w:rsidR="00237B0A" w:rsidRPr="008442B9">
        <w:rPr>
          <w:rFonts w:cs="Arial"/>
        </w:rPr>
        <w:t xml:space="preserve">, pro odstoupení od smlouvy z důvodu vad předmětu plnění platí </w:t>
      </w:r>
      <w:r w:rsidR="00B8015A" w:rsidRPr="008442B9">
        <w:rPr>
          <w:rFonts w:cs="Arial"/>
        </w:rPr>
        <w:t xml:space="preserve">ustanovení </w:t>
      </w:r>
      <w:r w:rsidR="00237B0A" w:rsidRPr="008442B9">
        <w:rPr>
          <w:rFonts w:cs="Arial"/>
        </w:rPr>
        <w:t>zákon</w:t>
      </w:r>
      <w:r w:rsidR="00B8015A" w:rsidRPr="008442B9">
        <w:rPr>
          <w:rFonts w:cs="Arial"/>
        </w:rPr>
        <w:t xml:space="preserve">a č. </w:t>
      </w:r>
      <w:r w:rsidR="0078670A" w:rsidRPr="008442B9">
        <w:rPr>
          <w:rFonts w:cs="Arial"/>
        </w:rPr>
        <w:t>89/2012 Sb., občanský zákoník</w:t>
      </w:r>
      <w:r w:rsidR="00B8015A" w:rsidRPr="008442B9">
        <w:rPr>
          <w:rFonts w:cs="Arial"/>
        </w:rPr>
        <w:t>, v platném znění</w:t>
      </w:r>
      <w:r w:rsidR="0078670A" w:rsidRPr="008442B9">
        <w:rPr>
          <w:rFonts w:cs="Arial"/>
        </w:rPr>
        <w:t>, není-li sjednáno mezi smluvními stranami dále odlišně</w:t>
      </w:r>
      <w:r w:rsidR="00B760F5">
        <w:rPr>
          <w:rFonts w:cs="Arial"/>
        </w:rPr>
        <w:t>.</w:t>
      </w:r>
    </w:p>
    <w:p w:rsidR="0078670A" w:rsidRPr="008442B9" w:rsidRDefault="0078670A" w:rsidP="0078670A">
      <w:pPr>
        <w:pStyle w:val="02-ODST-2"/>
        <w:rPr>
          <w:rFonts w:cs="Arial"/>
        </w:rPr>
      </w:pPr>
      <w:r w:rsidRPr="008442B9">
        <w:rPr>
          <w:rFonts w:cs="Arial"/>
        </w:rPr>
        <w:lastRenderedPageBreak/>
        <w:t xml:space="preserve">Práva kupujícího z vadného plnění a </w:t>
      </w:r>
      <w:r w:rsidR="00BF7BB4" w:rsidRPr="008442B9">
        <w:rPr>
          <w:rFonts w:cs="Arial"/>
        </w:rPr>
        <w:t xml:space="preserve">záruka za jakost se řídí příslušnými ustanoveními zákona č. </w:t>
      </w:r>
      <w:r w:rsidRPr="008442B9">
        <w:rPr>
          <w:rFonts w:cs="Arial"/>
        </w:rPr>
        <w:t>89/2012 Sb., občanský zákoník</w:t>
      </w:r>
      <w:r w:rsidR="00BF7BB4" w:rsidRPr="008442B9">
        <w:rPr>
          <w:rFonts w:cs="Arial"/>
        </w:rPr>
        <w:t xml:space="preserve">, v platném znění, není-li v této smlouvě výslovně stanoven postup odlišný. </w:t>
      </w:r>
    </w:p>
    <w:p w:rsidR="00BF7BB4" w:rsidRPr="008442B9" w:rsidRDefault="0078670A" w:rsidP="0078670A">
      <w:pPr>
        <w:pStyle w:val="02-ODST-2"/>
        <w:rPr>
          <w:rFonts w:cs="Arial"/>
        </w:rPr>
      </w:pPr>
      <w:r w:rsidRPr="008442B9">
        <w:rPr>
          <w:rFonts w:cs="Arial"/>
        </w:rPr>
        <w:t>P</w:t>
      </w:r>
      <w:r w:rsidR="00BF7BB4" w:rsidRPr="008442B9">
        <w:rPr>
          <w:rFonts w:cs="Arial"/>
        </w:rPr>
        <w:t xml:space="preserve">rodávající </w:t>
      </w:r>
      <w:r w:rsidRPr="008442B9">
        <w:rPr>
          <w:rFonts w:cs="Arial"/>
        </w:rPr>
        <w:t xml:space="preserve">se touto smlouvou </w:t>
      </w:r>
      <w:r w:rsidR="00BF7BB4" w:rsidRPr="008442B9">
        <w:rPr>
          <w:rFonts w:cs="Arial"/>
        </w:rPr>
        <w:t>zavazuje, že předmět plnění bude během záruční doby dle této smlouvy:</w:t>
      </w:r>
    </w:p>
    <w:p w:rsidR="00BF7BB4" w:rsidRPr="008442B9" w:rsidRDefault="00BF7BB4" w:rsidP="00CD0195">
      <w:pPr>
        <w:pStyle w:val="05-ODST-3"/>
        <w:rPr>
          <w:rFonts w:cs="Arial"/>
        </w:rPr>
      </w:pPr>
      <w:r w:rsidRPr="008442B9">
        <w:rPr>
          <w:rFonts w:cs="Arial"/>
        </w:rPr>
        <w:t>bez jakýchkoliv vad</w:t>
      </w:r>
      <w:r w:rsidR="00237B0A" w:rsidRPr="008442B9">
        <w:rPr>
          <w:rFonts w:cs="Arial"/>
        </w:rPr>
        <w:t xml:space="preserve"> a způsobilý k užívání pro účel, pro nějž je určen</w:t>
      </w:r>
      <w:r w:rsidR="0078670A" w:rsidRPr="008442B9">
        <w:rPr>
          <w:rFonts w:cs="Arial"/>
        </w:rPr>
        <w:t>;</w:t>
      </w:r>
    </w:p>
    <w:p w:rsidR="00BF7BB4" w:rsidRPr="008442B9" w:rsidRDefault="00BF7BB4" w:rsidP="00CD0195">
      <w:pPr>
        <w:pStyle w:val="05-ODST-3"/>
        <w:rPr>
          <w:rFonts w:cs="Arial"/>
        </w:rPr>
      </w:pPr>
      <w:r w:rsidRPr="008442B9">
        <w:rPr>
          <w:rFonts w:cs="Arial"/>
        </w:rPr>
        <w:t>splňovat všechny požadavky stanovené touto smlouvou a mít všechny vlastnosti touto smlouvou požadované nebo, pokud tato smlouva takové vlastnosti výslovně nestanoví, vlastnosti obvyklé k účelu sjednanému ve smlouvě</w:t>
      </w:r>
      <w:r w:rsidR="0078670A" w:rsidRPr="008442B9">
        <w:rPr>
          <w:rFonts w:cs="Arial"/>
        </w:rPr>
        <w:t>;</w:t>
      </w:r>
    </w:p>
    <w:p w:rsidR="00BF7BB4" w:rsidRPr="008442B9" w:rsidRDefault="00BF7BB4" w:rsidP="00CD0195">
      <w:pPr>
        <w:pStyle w:val="05-ODST-3"/>
        <w:rPr>
          <w:rFonts w:cs="Arial"/>
        </w:rPr>
      </w:pPr>
      <w:r w:rsidRPr="008442B9">
        <w:rPr>
          <w:rFonts w:cs="Arial"/>
        </w:rPr>
        <w:t>splňovat všechny požadavky stanovené platnými zákony a ostatními obecně závaznými právními předpisy, a bude odpovídat platným techni</w:t>
      </w:r>
      <w:r w:rsidR="006E423A">
        <w:rPr>
          <w:rFonts w:cs="Arial"/>
        </w:rPr>
        <w:t>ckým pravidlům, normám a </w:t>
      </w:r>
      <w:r w:rsidRPr="008442B9">
        <w:rPr>
          <w:rFonts w:cs="Arial"/>
        </w:rPr>
        <w:t>předpisům platným na území České republiky</w:t>
      </w:r>
      <w:r w:rsidR="0078670A" w:rsidRPr="008442B9">
        <w:rPr>
          <w:rFonts w:cs="Arial"/>
        </w:rPr>
        <w:t>.</w:t>
      </w:r>
    </w:p>
    <w:p w:rsidR="00EC485C" w:rsidRPr="008442B9" w:rsidRDefault="00EC485C" w:rsidP="0078670A">
      <w:pPr>
        <w:pStyle w:val="02-ODST-2"/>
        <w:rPr>
          <w:rFonts w:cs="Arial"/>
        </w:rPr>
      </w:pPr>
      <w:r w:rsidRPr="008442B9">
        <w:rPr>
          <w:rFonts w:cs="Arial"/>
        </w:rPr>
        <w:t xml:space="preserve">Vady, které budou zjištěny po převzetí předmětu plnění kupujícím, může kupující reklamovat písemně či e-mailem, jak je uvedeno dále, do konce záruční doby. V reklamaci musí být vada popsána. </w:t>
      </w:r>
      <w:r w:rsidR="00BF7BB4" w:rsidRPr="008442B9">
        <w:rPr>
          <w:rFonts w:cs="Arial"/>
        </w:rPr>
        <w:t>Kupující oznámí prodávaj</w:t>
      </w:r>
      <w:r w:rsidR="006B01A9">
        <w:rPr>
          <w:rFonts w:cs="Arial"/>
        </w:rPr>
        <w:t>ícímu vadu písemně, e-mailem na adresu</w:t>
      </w:r>
      <w:r w:rsidR="00BF7BB4" w:rsidRPr="008442B9">
        <w:rPr>
          <w:rFonts w:cs="Arial"/>
        </w:rPr>
        <w:t xml:space="preserve"> </w:t>
      </w:r>
      <w:bookmarkStart w:id="31" w:name="Text15"/>
      <w:r w:rsidR="00B760F5">
        <w:rPr>
          <w:rFonts w:cs="Arial"/>
          <w:highlight w:val="yellow"/>
        </w:rPr>
        <w:fldChar w:fldCharType="begin">
          <w:ffData>
            <w:name w:val="Text15"/>
            <w:enabled/>
            <w:calcOnExit w:val="0"/>
            <w:textInput/>
          </w:ffData>
        </w:fldChar>
      </w:r>
      <w:r w:rsidR="00B760F5">
        <w:rPr>
          <w:rFonts w:cs="Arial"/>
          <w:highlight w:val="yellow"/>
        </w:rPr>
        <w:instrText xml:space="preserve"> FORMTEXT </w:instrText>
      </w:r>
      <w:r w:rsidR="00B760F5">
        <w:rPr>
          <w:rFonts w:cs="Arial"/>
          <w:highlight w:val="yellow"/>
        </w:rPr>
      </w:r>
      <w:r w:rsidR="00B760F5">
        <w:rPr>
          <w:rFonts w:cs="Arial"/>
          <w:highlight w:val="yellow"/>
        </w:rPr>
        <w:fldChar w:fldCharType="separate"/>
      </w:r>
      <w:r w:rsidR="00B760F5">
        <w:rPr>
          <w:rFonts w:cs="Arial"/>
          <w:noProof/>
          <w:highlight w:val="yellow"/>
        </w:rPr>
        <w:t> </w:t>
      </w:r>
      <w:r w:rsidR="00B760F5">
        <w:rPr>
          <w:rFonts w:cs="Arial"/>
          <w:noProof/>
          <w:highlight w:val="yellow"/>
        </w:rPr>
        <w:t> </w:t>
      </w:r>
      <w:r w:rsidR="00B760F5">
        <w:rPr>
          <w:rFonts w:cs="Arial"/>
          <w:noProof/>
          <w:highlight w:val="yellow"/>
        </w:rPr>
        <w:t> </w:t>
      </w:r>
      <w:r w:rsidR="00B760F5">
        <w:rPr>
          <w:rFonts w:cs="Arial"/>
          <w:noProof/>
          <w:highlight w:val="yellow"/>
        </w:rPr>
        <w:t> </w:t>
      </w:r>
      <w:r w:rsidR="00B760F5">
        <w:rPr>
          <w:rFonts w:cs="Arial"/>
          <w:noProof/>
          <w:highlight w:val="yellow"/>
        </w:rPr>
        <w:t> </w:t>
      </w:r>
      <w:r w:rsidR="00B760F5">
        <w:rPr>
          <w:rFonts w:cs="Arial"/>
          <w:highlight w:val="yellow"/>
        </w:rPr>
        <w:fldChar w:fldCharType="end"/>
      </w:r>
      <w:bookmarkEnd w:id="31"/>
      <w:r w:rsidR="00B760F5">
        <w:rPr>
          <w:rFonts w:cs="Arial"/>
        </w:rPr>
        <w:t>.</w:t>
      </w:r>
      <w:r w:rsidRPr="008442B9">
        <w:rPr>
          <w:rFonts w:cs="Arial"/>
        </w:rPr>
        <w:t xml:space="preserve"> Prodávající je povinen se ke každé doručené reklamaci písemně bez zbytečného odkladu vyjádřit. Ve vyjádření</w:t>
      </w:r>
      <w:r w:rsidR="00CF4366" w:rsidRPr="008442B9">
        <w:rPr>
          <w:rFonts w:cs="Arial"/>
        </w:rPr>
        <w:t xml:space="preserve"> buď vadu uzná a v případě, že vadu neuzná, musí uvést konkrétní důvod, z kterého vadu neuznává. Jestliže se prodávající do </w:t>
      </w:r>
      <w:r w:rsidR="00B760F5" w:rsidRPr="00B760F5">
        <w:rPr>
          <w:rFonts w:cs="Arial"/>
        </w:rPr>
        <w:t>5 dnů</w:t>
      </w:r>
      <w:r w:rsidR="00B760F5" w:rsidRPr="008442B9">
        <w:rPr>
          <w:rFonts w:cs="Arial"/>
        </w:rPr>
        <w:t xml:space="preserve"> </w:t>
      </w:r>
      <w:r w:rsidR="00CF4366" w:rsidRPr="008442B9">
        <w:rPr>
          <w:rFonts w:cs="Arial"/>
        </w:rPr>
        <w:t>ode dne doručení reklamace nevyjádří, má se za to, že vadu uznává</w:t>
      </w:r>
      <w:r w:rsidR="00BF7BB4" w:rsidRPr="008442B9">
        <w:rPr>
          <w:rFonts w:cs="Arial"/>
        </w:rPr>
        <w:t xml:space="preserve">. </w:t>
      </w:r>
    </w:p>
    <w:p w:rsidR="00BF7BB4" w:rsidRPr="008442B9" w:rsidRDefault="00BF7BB4" w:rsidP="0078670A">
      <w:pPr>
        <w:pStyle w:val="02-ODST-2"/>
        <w:rPr>
          <w:rFonts w:cs="Arial"/>
        </w:rPr>
      </w:pPr>
      <w:r w:rsidRPr="008442B9">
        <w:rPr>
          <w:rFonts w:cs="Arial"/>
        </w:rPr>
        <w:t>Prodávající se zavazuje odstranit nahlášenou vadu v</w:t>
      </w:r>
      <w:r w:rsidR="00301136" w:rsidRPr="008442B9">
        <w:rPr>
          <w:rFonts w:cs="Arial"/>
        </w:rPr>
        <w:t xml:space="preserve">e lhůtě </w:t>
      </w:r>
      <w:r w:rsidR="003D1F57" w:rsidRPr="003D1F57">
        <w:rPr>
          <w:rFonts w:cs="Arial"/>
        </w:rPr>
        <w:t>do 2 pracovních dnů</w:t>
      </w:r>
      <w:r w:rsidR="003D1F57" w:rsidRPr="008442B9">
        <w:rPr>
          <w:rFonts w:cs="Arial"/>
        </w:rPr>
        <w:t xml:space="preserve"> </w:t>
      </w:r>
      <w:r w:rsidRPr="008442B9">
        <w:rPr>
          <w:rFonts w:cs="Arial"/>
        </w:rPr>
        <w:t>od nahlášení vady kupujícím, nebude-li mezi smluvními stranami dohodnuto jinak.</w:t>
      </w:r>
    </w:p>
    <w:p w:rsidR="00BF7BB4" w:rsidRPr="008442B9" w:rsidRDefault="00BF7BB4" w:rsidP="0078670A">
      <w:pPr>
        <w:pStyle w:val="02-ODST-2"/>
        <w:rPr>
          <w:rFonts w:cs="Arial"/>
        </w:rPr>
      </w:pPr>
      <w:r w:rsidRPr="008442B9">
        <w:rPr>
          <w:rFonts w:cs="Arial"/>
        </w:rPr>
        <w:t>Neodstraní-li prodávající reklamované vady v</w:t>
      </w:r>
      <w:r w:rsidR="00301136" w:rsidRPr="008442B9">
        <w:rPr>
          <w:rFonts w:cs="Arial"/>
        </w:rPr>
        <w:t>e lhůtě</w:t>
      </w:r>
      <w:r w:rsidRPr="008442B9">
        <w:rPr>
          <w:rFonts w:cs="Arial"/>
        </w:rPr>
        <w:t>  dle této smlouvy, je kupující oprávněn podle vlastního uvážení odstranění vad provést sám, pověřit jejich odstraněním jiný subjekt nebo jeho prostřednictvím vyměnit vadný komponent či součást předmětu plnění. Takto vzniklé náklady je prodávající kupujícímu povinen uhradit</w:t>
      </w:r>
      <w:r w:rsidR="00EC485C" w:rsidRPr="008442B9">
        <w:rPr>
          <w:rFonts w:cs="Arial"/>
        </w:rPr>
        <w:t xml:space="preserve"> na základě jeho písemné výzvy a ve lhůtě určené kupujícím ve výzvě</w:t>
      </w:r>
      <w:r w:rsidRPr="008442B9">
        <w:rPr>
          <w:rFonts w:cs="Arial"/>
        </w:rPr>
        <w:t>. V případě, že vady předmětu plnění odstraní kupující nebo jím navržená třetí osoba, nemá tato skutečnost vliv na záruku poskytnutou prodávajícím dle této smlouvy.</w:t>
      </w:r>
    </w:p>
    <w:p w:rsidR="003C38A1" w:rsidRPr="008442B9" w:rsidRDefault="003C38A1" w:rsidP="0078670A">
      <w:pPr>
        <w:pStyle w:val="02-ODST-2"/>
        <w:rPr>
          <w:rFonts w:cs="Arial"/>
        </w:rPr>
      </w:pPr>
      <w:r w:rsidRPr="008442B9">
        <w:rPr>
          <w:rFonts w:cs="Arial"/>
        </w:rPr>
        <w:t>Smluvní strany touto smlouvou stvrzují následující práva</w:t>
      </w:r>
      <w:r w:rsidR="00126605" w:rsidRPr="008442B9">
        <w:rPr>
          <w:rFonts w:cs="Arial"/>
        </w:rPr>
        <w:t xml:space="preserve"> kupujícího vyplývající z vadného plnění prodávajícího:</w:t>
      </w:r>
    </w:p>
    <w:p w:rsidR="003C38A1" w:rsidRPr="008442B9" w:rsidRDefault="003C38A1" w:rsidP="00CD0195">
      <w:pPr>
        <w:pStyle w:val="05-ODST-3"/>
        <w:rPr>
          <w:rFonts w:cs="Arial"/>
        </w:rPr>
      </w:pPr>
      <w:r w:rsidRPr="008442B9">
        <w:rPr>
          <w:rFonts w:cs="Arial"/>
        </w:rPr>
        <w:t>právo na bezplatné odstranění vady</w:t>
      </w:r>
      <w:r w:rsidR="00126605" w:rsidRPr="008442B9">
        <w:rPr>
          <w:rFonts w:cs="Arial"/>
        </w:rPr>
        <w:t xml:space="preserve"> opravou či výměnou dodáním nové věci bez vady</w:t>
      </w:r>
    </w:p>
    <w:p w:rsidR="003C38A1" w:rsidRPr="00FF7206" w:rsidRDefault="003C38A1" w:rsidP="00CD0195">
      <w:pPr>
        <w:pStyle w:val="05-ODST-3"/>
        <w:rPr>
          <w:rFonts w:cs="Arial"/>
        </w:rPr>
      </w:pPr>
      <w:r w:rsidRPr="00FF7206">
        <w:rPr>
          <w:rFonts w:cs="Arial"/>
        </w:rPr>
        <w:t>právo na doplnění chybějícího množství v případě, kdy dodané množství je v rozporu s množstvím uvedeným na průvodních dokladech k předmětu plnění</w:t>
      </w:r>
    </w:p>
    <w:p w:rsidR="003C38A1" w:rsidRPr="00FF7206" w:rsidRDefault="003C38A1" w:rsidP="00CD0195">
      <w:pPr>
        <w:pStyle w:val="05-ODST-3"/>
        <w:rPr>
          <w:rFonts w:cs="Arial"/>
        </w:rPr>
      </w:pPr>
      <w:r w:rsidRPr="00FF7206">
        <w:rPr>
          <w:rFonts w:cs="Arial"/>
        </w:rPr>
        <w:t>poskytnutí slevy z kupní ceny</w:t>
      </w:r>
    </w:p>
    <w:p w:rsidR="003C38A1" w:rsidRPr="00FF7206" w:rsidRDefault="003C38A1" w:rsidP="00393BA5">
      <w:pPr>
        <w:pStyle w:val="05-ODST-3"/>
        <w:rPr>
          <w:rFonts w:cs="Arial"/>
        </w:rPr>
      </w:pPr>
      <w:r w:rsidRPr="00FF7206">
        <w:rPr>
          <w:rFonts w:cs="Arial"/>
        </w:rPr>
        <w:t xml:space="preserve">odstoupení od smlouvy v případě, že předmět plnění bude vykazovat v průběhu záruční doby více jak </w:t>
      </w:r>
      <w:r w:rsidR="00FF7206" w:rsidRPr="00FF7206">
        <w:rPr>
          <w:rFonts w:cs="Arial"/>
        </w:rPr>
        <w:t>5 různých vad</w:t>
      </w:r>
      <w:r w:rsidR="00FF7206">
        <w:rPr>
          <w:rFonts w:cs="Arial"/>
        </w:rPr>
        <w:t>.</w:t>
      </w:r>
    </w:p>
    <w:p w:rsidR="003C38A1" w:rsidRPr="00FF7206" w:rsidRDefault="003C38A1" w:rsidP="00CD0195">
      <w:pPr>
        <w:pStyle w:val="02-ODST-2"/>
        <w:rPr>
          <w:rFonts w:cs="Arial"/>
          <w:i/>
        </w:rPr>
      </w:pPr>
      <w:r w:rsidRPr="00FF7206">
        <w:rPr>
          <w:rFonts w:cs="Arial"/>
        </w:rPr>
        <w:t xml:space="preserve">Kupující má </w:t>
      </w:r>
      <w:r w:rsidR="00313369" w:rsidRPr="00FF7206">
        <w:rPr>
          <w:rFonts w:cs="Arial"/>
        </w:rPr>
        <w:t xml:space="preserve">též </w:t>
      </w:r>
      <w:r w:rsidRPr="00FF7206">
        <w:rPr>
          <w:rFonts w:cs="Arial"/>
        </w:rPr>
        <w:t>právo odstoupit od smlouvy v případě, kdy bude vada bezplatně odstraněna nebo bude odstraněna výměnou vadného předmětu plnění za bezvadný a po dodání nového</w:t>
      </w:r>
      <w:r w:rsidRPr="008442B9">
        <w:rPr>
          <w:rFonts w:cs="Arial"/>
        </w:rPr>
        <w:t xml:space="preserve"> bezvadného předmětu plnění nebo po odstranění vady, dojde k opětovnému výskytu stejné vady po opravě </w:t>
      </w:r>
      <w:r w:rsidR="00313369" w:rsidRPr="008442B9">
        <w:rPr>
          <w:rFonts w:cs="Arial"/>
        </w:rPr>
        <w:t>vyt</w:t>
      </w:r>
      <w:r w:rsidRPr="008442B9">
        <w:rPr>
          <w:rFonts w:cs="Arial"/>
        </w:rPr>
        <w:t>č</w:t>
      </w:r>
      <w:r w:rsidR="00313369" w:rsidRPr="008442B9">
        <w:rPr>
          <w:rFonts w:cs="Arial"/>
        </w:rPr>
        <w:t>ené vady č</w:t>
      </w:r>
      <w:r w:rsidRPr="008442B9">
        <w:rPr>
          <w:rFonts w:cs="Arial"/>
        </w:rPr>
        <w:t xml:space="preserve">i </w:t>
      </w:r>
      <w:r w:rsidR="00313369" w:rsidRPr="008442B9">
        <w:rPr>
          <w:rFonts w:cs="Arial"/>
        </w:rPr>
        <w:t xml:space="preserve">po </w:t>
      </w:r>
      <w:r w:rsidRPr="008442B9">
        <w:rPr>
          <w:rFonts w:cs="Arial"/>
        </w:rPr>
        <w:t>dodání nového předmětu plnění. Za opakovanou vadu pokládají obě smluvní strany</w:t>
      </w:r>
      <w:r w:rsidR="005E35BC" w:rsidRPr="008442B9">
        <w:rPr>
          <w:rFonts w:cs="Arial"/>
        </w:rPr>
        <w:t xml:space="preserve"> výskyt opakované vady nejméně</w:t>
      </w:r>
      <w:r w:rsidR="0063049B">
        <w:rPr>
          <w:rFonts w:cs="Arial"/>
        </w:rPr>
        <w:t xml:space="preserve"> </w:t>
      </w:r>
      <w:r w:rsidR="00FF7206" w:rsidRPr="00FF7206">
        <w:rPr>
          <w:rFonts w:cs="Arial"/>
        </w:rPr>
        <w:t>3</w:t>
      </w:r>
      <w:r w:rsidR="00FF7206">
        <w:rPr>
          <w:rFonts w:cs="Arial"/>
        </w:rPr>
        <w:t>x</w:t>
      </w:r>
      <w:r w:rsidR="00FF7206" w:rsidRPr="00FF7206">
        <w:rPr>
          <w:rFonts w:cs="Arial"/>
        </w:rPr>
        <w:t xml:space="preserve"> po sobě</w:t>
      </w:r>
      <w:r w:rsidRPr="00FF7206">
        <w:rPr>
          <w:rFonts w:cs="Arial"/>
        </w:rPr>
        <w:t>.</w:t>
      </w:r>
    </w:p>
    <w:p w:rsidR="00BF7BB4" w:rsidRPr="008442B9" w:rsidRDefault="00BF7BB4" w:rsidP="00126605">
      <w:pPr>
        <w:pStyle w:val="02-ODST-2"/>
        <w:rPr>
          <w:rFonts w:cs="Arial"/>
        </w:rPr>
      </w:pPr>
      <w:r w:rsidRPr="008442B9">
        <w:rPr>
          <w:rFonts w:cs="Arial"/>
        </w:rPr>
        <w:t>Záruční doba neběží po dobu, po kterou nemůže kupující předmět plnění řádně užívat pro vady, za které zodpovídá prodávající. Záruční doba dále neběží po dobu ode dne, kdy kupující uplatní na prodávajícím oprávněné nároky z</w:t>
      </w:r>
      <w:r w:rsidR="006F6B1A" w:rsidRPr="008442B9">
        <w:rPr>
          <w:rFonts w:cs="Arial"/>
        </w:rPr>
        <w:t> </w:t>
      </w:r>
      <w:r w:rsidRPr="008442B9">
        <w:rPr>
          <w:rFonts w:cs="Arial"/>
        </w:rPr>
        <w:t>vad</w:t>
      </w:r>
      <w:r w:rsidR="006F6B1A" w:rsidRPr="008442B9">
        <w:rPr>
          <w:rFonts w:cs="Arial"/>
        </w:rPr>
        <w:t>,</w:t>
      </w:r>
      <w:r w:rsidRPr="008442B9">
        <w:rPr>
          <w:rFonts w:cs="Arial"/>
        </w:rPr>
        <w:t xml:space="preserve"> do dne, kdy prodávající kupujícímu uplatněné nároky z oznámené vady zcela neuspokojí.</w:t>
      </w:r>
    </w:p>
    <w:p w:rsidR="00BF7BB4" w:rsidRPr="008442B9" w:rsidRDefault="00BF7BB4" w:rsidP="00126605">
      <w:pPr>
        <w:pStyle w:val="02-ODST-2"/>
        <w:rPr>
          <w:rFonts w:cs="Arial"/>
        </w:rPr>
      </w:pPr>
      <w:r w:rsidRPr="008442B9">
        <w:rPr>
          <w:rFonts w:cs="Arial"/>
        </w:rPr>
        <w:t xml:space="preserve">Kromě povinností prodávajícího vyplývajících </w:t>
      </w:r>
      <w:r w:rsidR="00126605" w:rsidRPr="008442B9">
        <w:rPr>
          <w:rFonts w:cs="Arial"/>
        </w:rPr>
        <w:t>výše</w:t>
      </w:r>
      <w:r w:rsidRPr="008442B9">
        <w:rPr>
          <w:rFonts w:cs="Arial"/>
        </w:rPr>
        <w:t xml:space="preserve"> je prodávající povinen uhradit kupujícímu vzniklé prokázané škody, které kupujícímu vzniknou v souvislosti s vadným plněním prodávajícího.   </w:t>
      </w:r>
    </w:p>
    <w:p w:rsidR="00126605" w:rsidRPr="008442B9" w:rsidRDefault="001C7B11" w:rsidP="003A1D65">
      <w:pPr>
        <w:pStyle w:val="01-L"/>
        <w:keepNext/>
        <w:ind w:left="17"/>
        <w:rPr>
          <w:rFonts w:cs="Arial"/>
          <w:sz w:val="20"/>
        </w:rPr>
      </w:pPr>
      <w:r w:rsidRPr="008442B9">
        <w:rPr>
          <w:rFonts w:cs="Arial"/>
          <w:sz w:val="20"/>
        </w:rPr>
        <w:lastRenderedPageBreak/>
        <w:t>Náhrada újmy,</w:t>
      </w:r>
      <w:r w:rsidR="00485347" w:rsidRPr="008442B9">
        <w:rPr>
          <w:rFonts w:cs="Arial"/>
          <w:sz w:val="20"/>
        </w:rPr>
        <w:t xml:space="preserve"> smluvní pokuty</w:t>
      </w:r>
    </w:p>
    <w:p w:rsidR="009C79AF" w:rsidRPr="008442B9" w:rsidRDefault="009C79AF" w:rsidP="00126605">
      <w:pPr>
        <w:pStyle w:val="02-ODST-2"/>
        <w:rPr>
          <w:rFonts w:cs="Arial"/>
        </w:rPr>
      </w:pPr>
      <w:r w:rsidRPr="008442B9">
        <w:rPr>
          <w:rFonts w:cs="Arial"/>
        </w:rPr>
        <w:t xml:space="preserve">Vznikne-li kupujícímu v důsledku porušení smluvních povinností </w:t>
      </w:r>
      <w:r w:rsidR="001C7B11" w:rsidRPr="008442B9">
        <w:rPr>
          <w:rFonts w:cs="Arial"/>
        </w:rPr>
        <w:t xml:space="preserve">či v důsledku porušení povinnosti vyplývající z obecně závazných předpisů </w:t>
      </w:r>
      <w:r w:rsidRPr="008442B9">
        <w:rPr>
          <w:rFonts w:cs="Arial"/>
        </w:rPr>
        <w:t xml:space="preserve">ze strany prodávajícího </w:t>
      </w:r>
      <w:r w:rsidR="001C7B11" w:rsidRPr="008442B9">
        <w:rPr>
          <w:rFonts w:cs="Arial"/>
        </w:rPr>
        <w:t>újma (majetková a nemajetková)</w:t>
      </w:r>
      <w:r w:rsidRPr="008442B9">
        <w:rPr>
          <w:rFonts w:cs="Arial"/>
        </w:rPr>
        <w:t>,</w:t>
      </w:r>
      <w:r w:rsidR="001C7B11" w:rsidRPr="008442B9">
        <w:rPr>
          <w:rFonts w:cs="Arial"/>
        </w:rPr>
        <w:t xml:space="preserve"> je prodávající povinen nahradit kupujícímu újmu, včetně újmy na jmění v souladu s platnou legislativou.</w:t>
      </w:r>
      <w:r w:rsidRPr="008442B9">
        <w:rPr>
          <w:rFonts w:cs="Arial"/>
        </w:rPr>
        <w:t xml:space="preserve"> </w:t>
      </w:r>
      <w:r w:rsidR="00485347" w:rsidRPr="008442B9">
        <w:rPr>
          <w:rFonts w:cs="Arial"/>
        </w:rPr>
        <w:t xml:space="preserve">Škoda se nahrazuje </w:t>
      </w:r>
      <w:r w:rsidR="001C7B11" w:rsidRPr="008442B9">
        <w:rPr>
          <w:rFonts w:cs="Arial"/>
        </w:rPr>
        <w:t>uvedením do předešlého stavu</w:t>
      </w:r>
      <w:r w:rsidR="00485347" w:rsidRPr="008442B9">
        <w:rPr>
          <w:rFonts w:cs="Arial"/>
        </w:rPr>
        <w:t>, nepožádá-li kupující o náhradu škody uvedením v </w:t>
      </w:r>
      <w:r w:rsidR="001C7B11" w:rsidRPr="008442B9">
        <w:rPr>
          <w:rFonts w:cs="Arial"/>
        </w:rPr>
        <w:t>penězích</w:t>
      </w:r>
      <w:r w:rsidR="00485347" w:rsidRPr="008442B9">
        <w:rPr>
          <w:rFonts w:cs="Arial"/>
        </w:rPr>
        <w:t>.</w:t>
      </w:r>
    </w:p>
    <w:p w:rsidR="001C7B11" w:rsidRPr="008442B9" w:rsidRDefault="001C7B11" w:rsidP="00126605">
      <w:pPr>
        <w:pStyle w:val="02-ODST-2"/>
        <w:rPr>
          <w:rFonts w:cs="Arial"/>
        </w:rPr>
      </w:pPr>
      <w:r w:rsidRPr="008442B9">
        <w:rPr>
          <w:rFonts w:cs="Arial"/>
        </w:rPr>
        <w:t>Smluvní strany se dohodly pro případ porušení smluvních povinností na utvrzení dotčených povinností sjednáním smluvní pokuty</w:t>
      </w:r>
      <w:r w:rsidR="001D7705">
        <w:rPr>
          <w:rFonts w:cs="Arial"/>
        </w:rPr>
        <w:t>, jež považují za přiměřené</w:t>
      </w:r>
      <w:r w:rsidRPr="008442B9">
        <w:rPr>
          <w:rFonts w:cs="Arial"/>
        </w:rPr>
        <w:t>:</w:t>
      </w:r>
    </w:p>
    <w:p w:rsidR="00485347" w:rsidRPr="00017B08" w:rsidRDefault="001C7B11" w:rsidP="00CD0195">
      <w:pPr>
        <w:pStyle w:val="05-ODST-3"/>
        <w:rPr>
          <w:rFonts w:cs="Arial"/>
        </w:rPr>
      </w:pPr>
      <w:r w:rsidRPr="008442B9">
        <w:rPr>
          <w:rFonts w:cs="Arial"/>
        </w:rPr>
        <w:t>Bude-li prodávající v p</w:t>
      </w:r>
      <w:r w:rsidR="00017B08">
        <w:rPr>
          <w:rFonts w:cs="Arial"/>
        </w:rPr>
        <w:t>r</w:t>
      </w:r>
      <w:r w:rsidRPr="008442B9">
        <w:rPr>
          <w:rFonts w:cs="Arial"/>
        </w:rPr>
        <w:t>odlení se splněním dohodnutého termínu předání předmětu plnění</w:t>
      </w:r>
      <w:r w:rsidR="00C96955">
        <w:rPr>
          <w:rFonts w:cs="Arial"/>
        </w:rPr>
        <w:t>, resp. zařízení včetně dokladů</w:t>
      </w:r>
      <w:r w:rsidRPr="008442B9">
        <w:rPr>
          <w:rFonts w:cs="Arial"/>
        </w:rPr>
        <w:t xml:space="preserve"> kupujícímu, je kupující oprávněn požadovat po prodávajícím </w:t>
      </w:r>
      <w:r w:rsidRPr="00017B08">
        <w:rPr>
          <w:rFonts w:cs="Arial"/>
        </w:rPr>
        <w:t>úhradu smluvní pokuty ve výši</w:t>
      </w:r>
      <w:r w:rsidR="003D1F57">
        <w:rPr>
          <w:rFonts w:cs="Arial"/>
        </w:rPr>
        <w:t xml:space="preserve"> </w:t>
      </w:r>
      <w:r w:rsidR="006E423A">
        <w:rPr>
          <w:rFonts w:cs="Arial"/>
        </w:rPr>
        <w:t>5.000,- Kč za každý i </w:t>
      </w:r>
      <w:r w:rsidR="00017B08" w:rsidRPr="00017B08">
        <w:rPr>
          <w:rFonts w:cs="Arial"/>
        </w:rPr>
        <w:t>započatý den prodlení</w:t>
      </w:r>
      <w:r w:rsidRPr="00017B08">
        <w:rPr>
          <w:rFonts w:cs="Arial"/>
        </w:rPr>
        <w:t>.</w:t>
      </w:r>
    </w:p>
    <w:p w:rsidR="00485347" w:rsidRPr="003B5F75" w:rsidRDefault="00485347" w:rsidP="00CD0195">
      <w:pPr>
        <w:pStyle w:val="05-ODST-3"/>
        <w:rPr>
          <w:rFonts w:cs="Arial"/>
        </w:rPr>
      </w:pPr>
      <w:r w:rsidRPr="003B5F75">
        <w:rPr>
          <w:rFonts w:cs="Arial"/>
        </w:rPr>
        <w:t>V případě, že prodávající neodstraní oprávněně reklamovanou</w:t>
      </w:r>
      <w:r w:rsidR="00CA641F" w:rsidRPr="003B5F75">
        <w:rPr>
          <w:rFonts w:cs="Arial"/>
        </w:rPr>
        <w:t xml:space="preserve"> vadu ve lhůtě k tomu určené</w:t>
      </w:r>
      <w:r w:rsidRPr="003B5F75">
        <w:rPr>
          <w:rFonts w:cs="Arial"/>
        </w:rPr>
        <w:t xml:space="preserve">, </w:t>
      </w:r>
      <w:r w:rsidR="00883D6E" w:rsidRPr="003B5F75">
        <w:rPr>
          <w:rFonts w:cs="Arial"/>
        </w:rPr>
        <w:t xml:space="preserve">je kupující oprávněn po prodávajícím požadovat smluvní pokutu </w:t>
      </w:r>
      <w:r w:rsidRPr="003B5F75">
        <w:rPr>
          <w:rFonts w:cs="Arial"/>
        </w:rPr>
        <w:t>ve výši</w:t>
      </w:r>
      <w:r w:rsidR="003B5F75" w:rsidRPr="003B5F75">
        <w:rPr>
          <w:rFonts w:cs="Arial"/>
        </w:rPr>
        <w:t xml:space="preserve"> </w:t>
      </w:r>
      <w:r w:rsidR="006E423A">
        <w:rPr>
          <w:rFonts w:cs="Arial"/>
        </w:rPr>
        <w:t>5</w:t>
      </w:r>
      <w:r w:rsidR="003B5F75" w:rsidRPr="003B5F75">
        <w:rPr>
          <w:rFonts w:cs="Arial"/>
        </w:rPr>
        <w:t>.000,-Kč za každou oprávněně reklamovanou vadu za každý i započatý den prodlení</w:t>
      </w:r>
      <w:r w:rsidRPr="003B5F75">
        <w:rPr>
          <w:rFonts w:cs="Arial"/>
        </w:rPr>
        <w:t>.</w:t>
      </w:r>
    </w:p>
    <w:p w:rsidR="00883D6E" w:rsidRPr="008442B9" w:rsidRDefault="009C343C" w:rsidP="00126605">
      <w:pPr>
        <w:pStyle w:val="02-ODST-2"/>
        <w:rPr>
          <w:rFonts w:cs="Arial"/>
          <w:i/>
        </w:rPr>
      </w:pPr>
      <w:r w:rsidRPr="003B5F75">
        <w:rPr>
          <w:rFonts w:cs="Arial"/>
        </w:rPr>
        <w:t>Pro všechny smluvní pokuty</w:t>
      </w:r>
      <w:r w:rsidR="00CA641F" w:rsidRPr="003B5F75">
        <w:rPr>
          <w:rFonts w:cs="Arial"/>
        </w:rPr>
        <w:t xml:space="preserve"> zajišťující povinnost dle této smlouvy</w:t>
      </w:r>
      <w:r w:rsidRPr="003B5F75">
        <w:rPr>
          <w:rFonts w:cs="Arial"/>
        </w:rPr>
        <w:t xml:space="preserve"> platí, že smluvní pokuta se</w:t>
      </w:r>
      <w:r w:rsidRPr="008442B9">
        <w:rPr>
          <w:rFonts w:cs="Arial"/>
        </w:rPr>
        <w:t xml:space="preserve"> nezapočítává na náhradu škody.</w:t>
      </w:r>
    </w:p>
    <w:p w:rsidR="00883D6E" w:rsidRPr="008442B9" w:rsidRDefault="00883D6E" w:rsidP="00126605">
      <w:pPr>
        <w:pStyle w:val="02-ODST-2"/>
        <w:rPr>
          <w:rFonts w:cs="Arial"/>
          <w:i/>
        </w:rPr>
      </w:pPr>
      <w:r w:rsidRPr="008442B9">
        <w:rPr>
          <w:rFonts w:cs="Arial"/>
        </w:rPr>
        <w:t>Smluvní pokutu uplatní a vyúčtuje oprávněná smluvní strana povinné smluvní straně písemnou formou. Ve vyúčtování smluvní pokuty musí být uvedeno ustanovení smlouvy, kt</w:t>
      </w:r>
      <w:r w:rsidR="002D44E8" w:rsidRPr="008442B9">
        <w:rPr>
          <w:rFonts w:cs="Arial"/>
        </w:rPr>
        <w:t>e</w:t>
      </w:r>
      <w:r w:rsidRPr="008442B9">
        <w:rPr>
          <w:rFonts w:cs="Arial"/>
        </w:rPr>
        <w:t>ré k vyúčtování smluvní pokuty opravňuje a způsob výpočtu celkové výše smluvní pokuty.</w:t>
      </w:r>
    </w:p>
    <w:p w:rsidR="002A6EE3" w:rsidRPr="003A1D65" w:rsidRDefault="00393BA5" w:rsidP="00485347">
      <w:pPr>
        <w:pStyle w:val="02-ODST-2"/>
        <w:rPr>
          <w:rFonts w:cs="Arial"/>
          <w:i/>
        </w:rPr>
      </w:pPr>
      <w:r w:rsidRPr="008442B9">
        <w:rPr>
          <w:rFonts w:cs="Arial"/>
        </w:rPr>
        <w:t>Povinná smluvní strana</w:t>
      </w:r>
      <w:r w:rsidR="00883D6E" w:rsidRPr="008442B9">
        <w:rPr>
          <w:rFonts w:cs="Arial"/>
        </w:rPr>
        <w:t xml:space="preserve"> je povinna uhradit vyúčtované smluvní pokuty nejpozději do 30 dnů ode dne obdržení příslušného vyúčtování.</w:t>
      </w:r>
    </w:p>
    <w:p w:rsidR="00D0415F" w:rsidRPr="008442B9" w:rsidRDefault="00D0415F" w:rsidP="00D0415F">
      <w:pPr>
        <w:pStyle w:val="02-ODST-2"/>
        <w:rPr>
          <w:i/>
        </w:rPr>
      </w:pPr>
      <w:r>
        <w:t xml:space="preserve">Prodávající prohlašuje, že považuje smluvní pokuty stanovené touto smlouvou za přiměřené povaze povinností, ke kterým se váží. </w:t>
      </w:r>
    </w:p>
    <w:p w:rsidR="00BF7BB4" w:rsidRPr="008442B9" w:rsidRDefault="00393043" w:rsidP="001A01A6">
      <w:pPr>
        <w:pStyle w:val="01-L"/>
        <w:rPr>
          <w:rFonts w:cs="Arial"/>
          <w:sz w:val="20"/>
        </w:rPr>
      </w:pPr>
      <w:r w:rsidRPr="008442B9">
        <w:rPr>
          <w:rFonts w:cs="Arial"/>
          <w:sz w:val="20"/>
        </w:rPr>
        <w:t>Předání a přev</w:t>
      </w:r>
      <w:r w:rsidR="001A01A6" w:rsidRPr="008442B9">
        <w:rPr>
          <w:rFonts w:cs="Arial"/>
          <w:sz w:val="20"/>
        </w:rPr>
        <w:t>z</w:t>
      </w:r>
      <w:r w:rsidRPr="008442B9">
        <w:rPr>
          <w:rFonts w:cs="Arial"/>
          <w:sz w:val="20"/>
        </w:rPr>
        <w:t>e</w:t>
      </w:r>
      <w:r w:rsidR="001A01A6" w:rsidRPr="008442B9">
        <w:rPr>
          <w:rFonts w:cs="Arial"/>
          <w:sz w:val="20"/>
        </w:rPr>
        <w:t>tí, přechod vlastnictví a d</w:t>
      </w:r>
      <w:r w:rsidR="00BF7BB4" w:rsidRPr="008442B9">
        <w:rPr>
          <w:rFonts w:cs="Arial"/>
          <w:sz w:val="20"/>
        </w:rPr>
        <w:t>alší ujednání</w:t>
      </w:r>
    </w:p>
    <w:p w:rsidR="00393043" w:rsidRPr="008442B9" w:rsidRDefault="001A01A6" w:rsidP="00CD0195">
      <w:pPr>
        <w:pStyle w:val="02-ODST-2"/>
        <w:rPr>
          <w:rFonts w:cs="Arial"/>
        </w:rPr>
      </w:pPr>
      <w:r w:rsidRPr="008442B9">
        <w:rPr>
          <w:rFonts w:cs="Arial"/>
        </w:rPr>
        <w:t>Před</w:t>
      </w:r>
      <w:r w:rsidR="00393043" w:rsidRPr="008442B9">
        <w:rPr>
          <w:rFonts w:cs="Arial"/>
        </w:rPr>
        <w:t xml:space="preserve">ání a převzetí předmětu koupě se uskuteční při řádném dodání předmětu plnění prodávajícím do místa převzetí. </w:t>
      </w:r>
      <w:r w:rsidR="00126605" w:rsidRPr="008442B9">
        <w:rPr>
          <w:rFonts w:cs="Arial"/>
        </w:rPr>
        <w:t xml:space="preserve">Za </w:t>
      </w:r>
      <w:r w:rsidR="00393043" w:rsidRPr="008442B9">
        <w:rPr>
          <w:rFonts w:cs="Arial"/>
        </w:rPr>
        <w:t>řádné předání a převzetí předmětu plnění</w:t>
      </w:r>
      <w:r w:rsidR="00126605" w:rsidRPr="008442B9">
        <w:rPr>
          <w:rFonts w:cs="Arial"/>
        </w:rPr>
        <w:t xml:space="preserve"> se považuje předání předmětu plnění specifikovaného v bodu 1.2 této smlouvy prodávajícím kupujícímu a</w:t>
      </w:r>
      <w:r w:rsidR="000C541F">
        <w:rPr>
          <w:rFonts w:cs="Arial"/>
        </w:rPr>
        <w:t> </w:t>
      </w:r>
      <w:r w:rsidR="00126605" w:rsidRPr="008442B9">
        <w:rPr>
          <w:rFonts w:cs="Arial"/>
        </w:rPr>
        <w:t xml:space="preserve">převzetí předmětu plnění specifikovaného v bodu </w:t>
      </w:r>
      <w:r w:rsidR="00126605" w:rsidRPr="008442B9">
        <w:rPr>
          <w:rFonts w:cs="Arial"/>
        </w:rPr>
        <w:fldChar w:fldCharType="begin"/>
      </w:r>
      <w:r w:rsidR="00126605" w:rsidRPr="008442B9">
        <w:rPr>
          <w:rFonts w:cs="Arial"/>
        </w:rPr>
        <w:instrText xml:space="preserve"> REF _Ref140902766 \r \h  \* MERGEFORMAT </w:instrText>
      </w:r>
      <w:r w:rsidR="00126605" w:rsidRPr="008442B9">
        <w:rPr>
          <w:rFonts w:cs="Arial"/>
        </w:rPr>
      </w:r>
      <w:r w:rsidR="00126605" w:rsidRPr="008442B9">
        <w:rPr>
          <w:rFonts w:cs="Arial"/>
        </w:rPr>
        <w:fldChar w:fldCharType="separate"/>
      </w:r>
      <w:r w:rsidR="00CE0DD1">
        <w:rPr>
          <w:rFonts w:cs="Arial"/>
        </w:rPr>
        <w:t>1.2</w:t>
      </w:r>
      <w:r w:rsidR="00126605" w:rsidRPr="008442B9">
        <w:rPr>
          <w:rFonts w:cs="Arial"/>
        </w:rPr>
        <w:fldChar w:fldCharType="end"/>
      </w:r>
      <w:r w:rsidR="00126605" w:rsidRPr="008442B9">
        <w:rPr>
          <w:rFonts w:cs="Arial"/>
        </w:rPr>
        <w:t xml:space="preserve"> této smlouvy pověřeným zástupcem kupujícího v místě plnění a podpisem dodacího listu a předávacího protokolu oběma smluvními stranami.</w:t>
      </w:r>
      <w:r w:rsidR="00306A22" w:rsidRPr="008442B9">
        <w:rPr>
          <w:rFonts w:cs="Arial"/>
        </w:rPr>
        <w:t xml:space="preserve"> Pro potvrzení předání předmětu plnění specifikovaného v bodu 1.2 této smlouvy prodávajícím kupujícímu a převzetí dotčeného předmětu plnění specifikovaného v bodu 1.2 této smlouvy od prodávajícího oprávněnou osobou kupujícího musí být oběma smluvními stranami podepsán předávací protokol o převzetí předmětu plnění (dále a výše </w:t>
      </w:r>
      <w:r w:rsidR="00E155B6">
        <w:rPr>
          <w:rFonts w:cs="Arial"/>
        </w:rPr>
        <w:t xml:space="preserve">též </w:t>
      </w:r>
      <w:r w:rsidR="00306A22" w:rsidRPr="008442B9">
        <w:rPr>
          <w:rFonts w:cs="Arial"/>
        </w:rPr>
        <w:t>jen „předávací protokol“).</w:t>
      </w:r>
      <w:r w:rsidR="00126605" w:rsidRPr="008442B9">
        <w:rPr>
          <w:rFonts w:cs="Arial"/>
        </w:rPr>
        <w:t xml:space="preserve"> </w:t>
      </w:r>
    </w:p>
    <w:p w:rsidR="00126605" w:rsidRPr="008442B9" w:rsidRDefault="00126605" w:rsidP="00CD0195">
      <w:pPr>
        <w:pStyle w:val="05-ODST-3"/>
        <w:rPr>
          <w:rFonts w:cs="Arial"/>
        </w:rPr>
      </w:pPr>
      <w:r w:rsidRPr="008442B9">
        <w:rPr>
          <w:rFonts w:cs="Arial"/>
        </w:rPr>
        <w:t xml:space="preserve">Kupující </w:t>
      </w:r>
      <w:r w:rsidR="00393043" w:rsidRPr="008442B9">
        <w:rPr>
          <w:rFonts w:cs="Arial"/>
        </w:rPr>
        <w:t xml:space="preserve">v souladu s bodem </w:t>
      </w:r>
      <w:r w:rsidR="006E423A">
        <w:rPr>
          <w:rFonts w:cs="Arial"/>
        </w:rPr>
        <w:t xml:space="preserve">1.9 </w:t>
      </w:r>
      <w:r w:rsidR="00393043" w:rsidRPr="008442B9">
        <w:rPr>
          <w:rFonts w:cs="Arial"/>
        </w:rPr>
        <w:t xml:space="preserve">této smlouvy </w:t>
      </w:r>
      <w:r w:rsidRPr="008442B9">
        <w:rPr>
          <w:rFonts w:cs="Arial"/>
        </w:rPr>
        <w:t>není k převzetí předmětu plnění povinen, bude-li předmět plnění mít zjevné vady. V případě převzetí předmětu plnění podpisem dodacího listu i se zjevnými vadami, musí být tyto vady specifikovány v předávacím protokolu podepsaným oběma smluvními stranami, přičemž platí, že tyto vady měl předmět plnění již v době přechodu nebezpečí škody a prodávající je povinen v rámci záruky tyto vady bezodkladně a bezplatně opravit nebo vyměnit či prodávající poskytne přiměřenou slevu z</w:t>
      </w:r>
      <w:r w:rsidR="00393043" w:rsidRPr="008442B9">
        <w:rPr>
          <w:rFonts w:cs="Arial"/>
        </w:rPr>
        <w:t> kupní ceny</w:t>
      </w:r>
      <w:r w:rsidRPr="008442B9">
        <w:rPr>
          <w:rFonts w:cs="Arial"/>
        </w:rPr>
        <w:t xml:space="preserve"> (podle požadavku kupujícího v reklamaci vad).</w:t>
      </w:r>
    </w:p>
    <w:p w:rsidR="005D7034" w:rsidRPr="008442B9" w:rsidRDefault="00BF7BB4" w:rsidP="00393BA5">
      <w:pPr>
        <w:pStyle w:val="02-ODST-2"/>
        <w:rPr>
          <w:rFonts w:cs="Arial"/>
        </w:rPr>
      </w:pPr>
      <w:r w:rsidRPr="008442B9">
        <w:rPr>
          <w:rFonts w:cs="Arial"/>
        </w:rPr>
        <w:t xml:space="preserve">Nebezpečí </w:t>
      </w:r>
      <w:r w:rsidR="00393043" w:rsidRPr="008442B9">
        <w:rPr>
          <w:rFonts w:cs="Arial"/>
        </w:rPr>
        <w:t xml:space="preserve">nahodilé </w:t>
      </w:r>
      <w:r w:rsidRPr="008442B9">
        <w:rPr>
          <w:rFonts w:cs="Arial"/>
        </w:rPr>
        <w:t xml:space="preserve">škody na předmětu plnění přechází na kupujícího v okamžiku realizované přejímky předmětu plnění od prodávajícího v dohodnutém </w:t>
      </w:r>
      <w:r w:rsidR="00393043" w:rsidRPr="008442B9">
        <w:rPr>
          <w:rFonts w:cs="Arial"/>
        </w:rPr>
        <w:t>místě plnění</w:t>
      </w:r>
      <w:r w:rsidRPr="008442B9">
        <w:rPr>
          <w:rFonts w:cs="Arial"/>
        </w:rPr>
        <w:t>.</w:t>
      </w:r>
    </w:p>
    <w:p w:rsidR="006C14B8" w:rsidRPr="008442B9" w:rsidRDefault="00BF7BB4" w:rsidP="00393BA5">
      <w:pPr>
        <w:pStyle w:val="02-ODST-2"/>
        <w:rPr>
          <w:rFonts w:cs="Arial"/>
        </w:rPr>
      </w:pPr>
      <w:r w:rsidRPr="008442B9">
        <w:rPr>
          <w:rFonts w:cs="Arial"/>
        </w:rPr>
        <w:t>Vlastnické právo k dodanému předmětu plnění přechází n</w:t>
      </w:r>
      <w:r w:rsidR="007B3F00">
        <w:rPr>
          <w:rFonts w:cs="Arial"/>
        </w:rPr>
        <w:t>a kupujícího fyzickým dodáním a </w:t>
      </w:r>
      <w:r w:rsidRPr="008442B9">
        <w:rPr>
          <w:rFonts w:cs="Arial"/>
        </w:rPr>
        <w:t>převzetím předmětu plnění kupujícím v místě plnění.</w:t>
      </w:r>
    </w:p>
    <w:p w:rsidR="00BF7BB4" w:rsidRPr="008442B9" w:rsidRDefault="00BF7BB4" w:rsidP="00306A22">
      <w:pPr>
        <w:pStyle w:val="02-ODST-2"/>
        <w:rPr>
          <w:rFonts w:cs="Arial"/>
        </w:rPr>
      </w:pPr>
      <w:bookmarkStart w:id="32" w:name="_Ref370463397"/>
      <w:r w:rsidRPr="008442B9">
        <w:rPr>
          <w:rFonts w:cs="Arial"/>
        </w:rPr>
        <w:t xml:space="preserve">Prodávající se v rámci svého závazku zavazuje kupujícímu </w:t>
      </w:r>
      <w:r w:rsidR="00CA641F" w:rsidRPr="008442B9">
        <w:rPr>
          <w:rFonts w:cs="Arial"/>
        </w:rPr>
        <w:t>dodat</w:t>
      </w:r>
      <w:r w:rsidRPr="008442B9">
        <w:rPr>
          <w:rFonts w:cs="Arial"/>
        </w:rPr>
        <w:t xml:space="preserve"> dokumentaci</w:t>
      </w:r>
      <w:r w:rsidR="00F20B57" w:rsidRPr="008442B9">
        <w:rPr>
          <w:rFonts w:cs="Arial"/>
        </w:rPr>
        <w:t xml:space="preserve"> uvedenou </w:t>
      </w:r>
      <w:r w:rsidR="00F20B57" w:rsidRPr="000C541F">
        <w:rPr>
          <w:rFonts w:cs="Arial"/>
        </w:rPr>
        <w:t>v</w:t>
      </w:r>
      <w:r w:rsidR="00393BA5" w:rsidRPr="000C541F">
        <w:rPr>
          <w:rFonts w:cs="Arial"/>
        </w:rPr>
        <w:t> </w:t>
      </w:r>
      <w:r w:rsidR="00546CFE" w:rsidRPr="000C541F">
        <w:rPr>
          <w:rFonts w:cs="Arial"/>
        </w:rPr>
        <w:t>ustanovení</w:t>
      </w:r>
      <w:r w:rsidR="00393BA5" w:rsidRPr="000C541F">
        <w:rPr>
          <w:rFonts w:cs="Arial"/>
        </w:rPr>
        <w:t xml:space="preserve"> </w:t>
      </w:r>
      <w:r w:rsidR="00CA641F" w:rsidRPr="000C541F">
        <w:rPr>
          <w:rFonts w:cs="Arial"/>
        </w:rPr>
        <w:t>níže</w:t>
      </w:r>
      <w:r w:rsidRPr="000C541F">
        <w:rPr>
          <w:rFonts w:cs="Arial"/>
        </w:rPr>
        <w:t>. Tyto dokumenty musí být předány kupujícímu při předání a převzetí předmětu plnění v</w:t>
      </w:r>
      <w:r w:rsidR="00CA641F" w:rsidRPr="000C541F">
        <w:rPr>
          <w:rFonts w:cs="Arial"/>
        </w:rPr>
        <w:t> místě plnění dle této smlouvy. B</w:t>
      </w:r>
      <w:r w:rsidRPr="000C541F">
        <w:rPr>
          <w:rFonts w:cs="Arial"/>
        </w:rPr>
        <w:t>ez níže uvedených dokumentů nelze považovat závazek prodávajícího vyplýv</w:t>
      </w:r>
      <w:r w:rsidR="00CA641F" w:rsidRPr="000C541F">
        <w:rPr>
          <w:rFonts w:cs="Arial"/>
        </w:rPr>
        <w:t>ající z této smlouvy za splněný a má se za to, že pokud</w:t>
      </w:r>
      <w:r w:rsidR="00CA641F" w:rsidRPr="008442B9">
        <w:rPr>
          <w:rFonts w:cs="Arial"/>
        </w:rPr>
        <w:t xml:space="preserve"> nebudou dodány všechny požadované dokumenty, jedná se o vadu plnění</w:t>
      </w:r>
      <w:r w:rsidRPr="008442B9">
        <w:rPr>
          <w:rFonts w:cs="Arial"/>
        </w:rPr>
        <w:t>. Všechny dokumenty musí být kupujícímu předány v českém ja</w:t>
      </w:r>
      <w:r w:rsidR="00CB0095" w:rsidRPr="008442B9">
        <w:rPr>
          <w:rFonts w:cs="Arial"/>
        </w:rPr>
        <w:t>zyce</w:t>
      </w:r>
      <w:r w:rsidR="00A556A4" w:rsidRPr="008442B9">
        <w:rPr>
          <w:rFonts w:cs="Arial"/>
        </w:rPr>
        <w:t>.</w:t>
      </w:r>
      <w:bookmarkEnd w:id="32"/>
    </w:p>
    <w:p w:rsidR="00A556A4" w:rsidRPr="008442B9" w:rsidRDefault="00A556A4" w:rsidP="00306A22">
      <w:pPr>
        <w:pStyle w:val="02-ODST-2"/>
        <w:rPr>
          <w:rFonts w:cs="Arial"/>
        </w:rPr>
      </w:pPr>
      <w:bookmarkStart w:id="33" w:name="_Ref370463401"/>
      <w:r w:rsidRPr="008442B9">
        <w:rPr>
          <w:rFonts w:cs="Arial"/>
        </w:rPr>
        <w:lastRenderedPageBreak/>
        <w:t>Prodávající kupujícímu předá následující dokumenty:</w:t>
      </w:r>
      <w:bookmarkEnd w:id="33"/>
    </w:p>
    <w:p w:rsidR="00EE7498" w:rsidRPr="00EE7498" w:rsidRDefault="00EE7498" w:rsidP="00EE7498">
      <w:pPr>
        <w:pStyle w:val="Odrky2rove"/>
        <w:tabs>
          <w:tab w:val="clear" w:pos="1080"/>
        </w:tabs>
        <w:ind w:left="720" w:hanging="153"/>
        <w:rPr>
          <w:rFonts w:cs="Arial"/>
        </w:rPr>
      </w:pPr>
      <w:r w:rsidRPr="00EE7498">
        <w:rPr>
          <w:rFonts w:cs="Arial"/>
        </w:rPr>
        <w:t>protokol o výstupní kontrole dle bodu 2.2</w:t>
      </w:r>
    </w:p>
    <w:p w:rsidR="00EE7498" w:rsidRPr="00EE7498" w:rsidRDefault="00EE7498" w:rsidP="00EE7498">
      <w:pPr>
        <w:pStyle w:val="Odrky2rove"/>
        <w:tabs>
          <w:tab w:val="clear" w:pos="1080"/>
        </w:tabs>
        <w:spacing w:before="0"/>
        <w:ind w:left="720" w:hanging="153"/>
        <w:rPr>
          <w:rFonts w:cs="Arial"/>
        </w:rPr>
      </w:pPr>
      <w:r w:rsidRPr="00EE7498">
        <w:rPr>
          <w:rFonts w:cs="Arial"/>
        </w:rPr>
        <w:t xml:space="preserve">prohlášení o shodě (ES certifikáty) </w:t>
      </w:r>
    </w:p>
    <w:p w:rsidR="00EE7498" w:rsidRPr="00EE7498" w:rsidRDefault="00EE7498" w:rsidP="00EE7498">
      <w:pPr>
        <w:pStyle w:val="Odrky2rove"/>
        <w:tabs>
          <w:tab w:val="clear" w:pos="1080"/>
        </w:tabs>
        <w:spacing w:before="0"/>
        <w:ind w:left="720" w:hanging="153"/>
        <w:rPr>
          <w:rFonts w:cs="Arial"/>
        </w:rPr>
      </w:pPr>
      <w:r w:rsidRPr="00EE7498">
        <w:rPr>
          <w:rFonts w:cs="Arial"/>
        </w:rPr>
        <w:t>atesty, certifikáty a osvědčení o jakosti</w:t>
      </w:r>
    </w:p>
    <w:p w:rsidR="00EE7498" w:rsidRPr="00EE7498" w:rsidRDefault="00EE7498" w:rsidP="00EE7498">
      <w:pPr>
        <w:pStyle w:val="Odrky2rove"/>
        <w:tabs>
          <w:tab w:val="clear" w:pos="1080"/>
        </w:tabs>
        <w:spacing w:before="0"/>
        <w:ind w:left="720" w:hanging="153"/>
        <w:rPr>
          <w:rFonts w:cs="Arial"/>
        </w:rPr>
      </w:pPr>
      <w:r w:rsidRPr="00EE7498">
        <w:rPr>
          <w:rFonts w:cs="Arial"/>
        </w:rPr>
        <w:t>příp. další doklady nutné a vyžadované platnou legislativou</w:t>
      </w:r>
    </w:p>
    <w:p w:rsidR="00020DE7" w:rsidRDefault="00020DE7" w:rsidP="00EE7498">
      <w:pPr>
        <w:pStyle w:val="Odrky2rove"/>
        <w:numPr>
          <w:ilvl w:val="0"/>
          <w:numId w:val="0"/>
        </w:numPr>
        <w:ind w:left="567"/>
        <w:rPr>
          <w:rFonts w:cs="Arial"/>
        </w:rPr>
      </w:pPr>
      <w:r>
        <w:rPr>
          <w:rFonts w:cs="Arial"/>
        </w:rPr>
        <w:t>Veškerá dokumentace k předmětu zakázky bude zadavateli předána v českém jazyce</w:t>
      </w:r>
      <w:r w:rsidR="001D7705">
        <w:rPr>
          <w:rFonts w:cs="Arial"/>
        </w:rPr>
        <w:t>, není-li konkrétně uvedeno jinak</w:t>
      </w:r>
      <w:r>
        <w:rPr>
          <w:rFonts w:cs="Arial"/>
        </w:rPr>
        <w:t>.</w:t>
      </w:r>
    </w:p>
    <w:p w:rsidR="00BF7BB4" w:rsidRPr="000C541F" w:rsidRDefault="00BF7BB4" w:rsidP="00546CFE">
      <w:pPr>
        <w:pStyle w:val="02-ODST-2"/>
        <w:rPr>
          <w:rFonts w:cs="Arial"/>
        </w:rPr>
      </w:pPr>
      <w:bookmarkStart w:id="34" w:name="_Ref146521786"/>
      <w:r w:rsidRPr="000C541F">
        <w:rPr>
          <w:rFonts w:cs="Arial"/>
        </w:rPr>
        <w:t>Předmět plnění musí splňovat kvalitativní požadavky definované platnými normami ČSN či EN v případě, že příslušné české normy neexistují, doporučené normy ČSN se pro předmět plnění považují za normy závazné.</w:t>
      </w:r>
    </w:p>
    <w:p w:rsidR="00546CFE" w:rsidRDefault="00BF7BB4" w:rsidP="00393BA5">
      <w:pPr>
        <w:pStyle w:val="02-ODST-2"/>
        <w:rPr>
          <w:rFonts w:cs="Arial"/>
        </w:rPr>
      </w:pPr>
      <w:r w:rsidRPr="008442B9">
        <w:rPr>
          <w:rFonts w:cs="Arial"/>
        </w:rPr>
        <w:t>Předmět plnění smlouvy musí splňovat</w:t>
      </w:r>
      <w:bookmarkEnd w:id="34"/>
      <w:r w:rsidRPr="008442B9">
        <w:rPr>
          <w:rFonts w:cs="Arial"/>
        </w:rPr>
        <w:t xml:space="preserve"> požadavky na bezpečnost a ochranu zdraví, požární ochranu a ochranu životního prostředí v souladu s platnou legislativou.</w:t>
      </w:r>
    </w:p>
    <w:p w:rsidR="00193197" w:rsidRPr="008442B9" w:rsidRDefault="00EE7498" w:rsidP="00193197">
      <w:pPr>
        <w:pStyle w:val="02-ODST-2"/>
        <w:numPr>
          <w:ilvl w:val="0"/>
          <w:numId w:val="0"/>
        </w:numPr>
        <w:ind w:left="567"/>
        <w:rPr>
          <w:rFonts w:cs="Arial"/>
        </w:rPr>
      </w:pPr>
      <w:r>
        <w:rPr>
          <w:rFonts w:cs="Arial"/>
          <w:highlight w:val="yellow"/>
        </w:rPr>
        <w:br/>
      </w:r>
      <w:r w:rsidR="00193197" w:rsidRPr="00193197">
        <w:rPr>
          <w:rFonts w:cs="Arial"/>
          <w:highlight w:val="yellow"/>
        </w:rPr>
        <w:t>V případě poskytnutí náhradního plnění:</w:t>
      </w:r>
    </w:p>
    <w:p w:rsidR="000C7846" w:rsidRPr="00193197" w:rsidRDefault="000C7846" w:rsidP="000C7846">
      <w:pPr>
        <w:pStyle w:val="02-ODST-2"/>
        <w:rPr>
          <w:color w:val="A6A6A6" w:themeColor="background1" w:themeShade="A6"/>
        </w:rPr>
      </w:pPr>
      <w:r w:rsidRPr="00193197">
        <w:rPr>
          <w:color w:val="A6A6A6" w:themeColor="background1" w:themeShade="A6"/>
        </w:rPr>
        <w:t xml:space="preserve">Prodávající prohlašuje, že je organizací zaměstnávající více než 50% zaměstnanců se zdravotním postižením, včetně zaměstnanců s těžkým zdravotním postižením, a na základě této skutečnosti je oprávněn poskytovat výrobky a služby v rámci tzv. náhradního plnění povinného podílu zaměstnanců se zdravotním postižením dle zákona č. 435/2004 Sb., o zaměstnanosti, ve znění pozdějších předpisů (dále „Zákon o zaměstnanosti“). Prodávající je zároveň povinen poskytnout v kalendářním roce své výrobky a služby nebo splnit zadané zakázky ve smyslu § 81 odst. 2 písm. b) Zákona o zaměstnanosti pouze do výše odpovídající 36násobku průměrné mzdy v národním hospodářství za první až třetí čtvrtletí předcházejícího kalendářního roku za každého přepočteného zaměstnance se zdravotním postižením zaměstnaného v předchozím kalendářním roce („Limit“). Prodávající za tímto účelem vede vlastní evidenci všech svých zákazníků, odběratelů a kontroluje, zda nedochází v překročení Limitu. </w:t>
      </w:r>
    </w:p>
    <w:p w:rsidR="000C7846" w:rsidRPr="00193197" w:rsidRDefault="000C7846" w:rsidP="00DA76EE">
      <w:pPr>
        <w:pStyle w:val="05-ODST-3"/>
        <w:rPr>
          <w:color w:val="A6A6A6" w:themeColor="background1" w:themeShade="A6"/>
        </w:rPr>
      </w:pPr>
      <w:r w:rsidRPr="00193197">
        <w:rPr>
          <w:color w:val="A6A6A6" w:themeColor="background1" w:themeShade="A6"/>
        </w:rPr>
        <w:t>Prodávající prohlašuje a touto smlouvou se zavazuje, že kupujícímu poskytne náhradní plnění pro kalendářní rok 2014 ve výši 100 % částky ceny za plnění prodávajícího dle této smlouvy (kupní ceny). Prodávající prohlašuje, že jím poskytnuté náhradní plnění je ve výši Limitu a prodávající je kupujícímu oprávněn jej poskytnout.</w:t>
      </w:r>
    </w:p>
    <w:p w:rsidR="000C7846" w:rsidRPr="00193197" w:rsidRDefault="000C7846" w:rsidP="00DA76EE">
      <w:pPr>
        <w:pStyle w:val="05-ODST-3"/>
        <w:rPr>
          <w:color w:val="A6A6A6" w:themeColor="background1" w:themeShade="A6"/>
        </w:rPr>
      </w:pPr>
      <w:r w:rsidRPr="00193197">
        <w:rPr>
          <w:color w:val="A6A6A6" w:themeColor="background1" w:themeShade="A6"/>
        </w:rPr>
        <w:t>Prodávající se zavazuje, že v souladu a dle výše uvedeného prodávající kupujícímu poskytne náhradní plnění v maximální možné míře. V případě nedodržení sjednaného objemu náhradního plnění na dotčený kalendářní rok (tj. r. 2014) se prodávající zavazuje k povinnosti uhradit kupujícímu prokazatelné škody a náklady, které mu vzniknou nedodržením povinností prodávajícího dle této smlouvy ze strany prodávajícího (povinný odvod do státního rozpočtu a příslušenství).</w:t>
      </w:r>
    </w:p>
    <w:p w:rsidR="000C7846" w:rsidRPr="00BA6B9A" w:rsidRDefault="000C7846" w:rsidP="000C7846">
      <w:pPr>
        <w:pStyle w:val="02-ODST-2"/>
        <w:rPr>
          <w:color w:val="A6A6A6" w:themeColor="background1" w:themeShade="A6"/>
        </w:rPr>
      </w:pPr>
      <w:r w:rsidRPr="00BA6B9A">
        <w:rPr>
          <w:color w:val="A6A6A6" w:themeColor="background1" w:themeShade="A6"/>
        </w:rPr>
        <w:t>Smluvní strany se v souvislosti s výše uvedeným dohodly, že faktura – daňový doklad vystavený prodávajícím v souladu s touto smlouvou bude označena slovy: „Tato dodávka je náhradním plněním podle ustanovení § 81 odst. 2 zákona č. 4</w:t>
      </w:r>
      <w:r w:rsidR="0094306F" w:rsidRPr="00BA6B9A">
        <w:rPr>
          <w:color w:val="A6A6A6" w:themeColor="background1" w:themeShade="A6"/>
        </w:rPr>
        <w:t>35/2004 Sb., o zaměstnanosti.".</w:t>
      </w:r>
    </w:p>
    <w:p w:rsidR="00EE7498" w:rsidRDefault="00EE7498" w:rsidP="00EE7498">
      <w:pPr>
        <w:pStyle w:val="02-ODST-2"/>
      </w:pPr>
      <w:r>
        <w:t xml:space="preserve">Smluvní strany se zavazují jednat tak a přijmout taková opatření, aby nevzniklo jakékoliv důvodné podezření na spáchání či nedošlo k samotnému spáchání trestného činu (včetně formy účastenství), který by mohlo být jakékoliv ze smluvních stran přičteno podle zákona č. 418/2011 Sb., o trestní odpovědnosti právnických osob a řízení proti nim nebo nevznikla trestní odpovědnost fyzických osob (včetně zaměstnanců) podle trestního zákona, případně nebylo zahájeno trestní stíhání proti jakékoliv ze smluvních stran včetně jejích zaměstnanců podle platných právních předpisů. Příslušná smluvní strana prohlašuje, že se seznámila s Etickým kodexem ČEPRO, a.s. a zavazuje se tento dodržovat na vlastní náklady a odpovědnost při plnění svých závazků vzniklých z této smlouvy. Etický kodex ČEPRO, a.s. je uveřejněn na adrese </w:t>
      </w:r>
      <w:hyperlink r:id="rId12" w:history="1">
        <w:r w:rsidR="00D0415F" w:rsidRPr="003A1D65">
          <w:rPr>
            <w:rStyle w:val="Hypertextovodkaz"/>
            <w:rFonts w:cs="Arial"/>
          </w:rPr>
          <w:t>https://www.ceproas.cz/public/data/eticky_kodex-final.pdf</w:t>
        </w:r>
      </w:hyperlink>
      <w:r>
        <w:t xml:space="preserve"> (dále jen „Etický kodex“). Povinnosti vyplývající z Etického kodexu se vztahují zejména na trestné činy přijetí úplatku, nepřímého úplatkářství, podplácení a legalizace výnosů z trestné činnosti, přičemž důvodné podezření ohledně možného naplnění skutkové podstaty těchto trestných činů je příslušná smluvní strana povinna neprodleně oznámit druhé smluvní straně bez ohledu a nad rámec splnění případné zákonné oznamovací povinnosti.</w:t>
      </w:r>
    </w:p>
    <w:p w:rsidR="00BF6299" w:rsidRPr="008442B9" w:rsidRDefault="00EE7498" w:rsidP="00EE7498">
      <w:pPr>
        <w:pStyle w:val="02-ODST-2"/>
        <w:rPr>
          <w:rFonts w:cs="Arial"/>
        </w:rPr>
      </w:pPr>
      <w:r>
        <w:t xml:space="preserve">Smluvní strany se zavazují a prohlašují, že splňují a budou po celou dobu trvání této Smlouvy dodržovat a splňovat kritéria a standardy chování společnosti ČEPRO, a.s. v obchodním styku, </w:t>
      </w:r>
      <w:r>
        <w:lastRenderedPageBreak/>
        <w:t xml:space="preserve">specifikované a uveřejněné na adrese </w:t>
      </w:r>
      <w:r w:rsidRPr="00EE7498">
        <w:rPr>
          <w:u w:val="single"/>
        </w:rPr>
        <w:t>https://www.ceproas.cz/vyberova-rizení</w:t>
      </w:r>
      <w:r>
        <w:t xml:space="preserve"> a etické zásady, obsažené v Etickém kodexu.</w:t>
      </w:r>
    </w:p>
    <w:p w:rsidR="00BF7BB4" w:rsidRPr="008442B9" w:rsidRDefault="00F06564" w:rsidP="00446BA8">
      <w:pPr>
        <w:pStyle w:val="01-L"/>
        <w:keepNext/>
        <w:ind w:left="17"/>
        <w:rPr>
          <w:rFonts w:cs="Arial"/>
          <w:sz w:val="20"/>
        </w:rPr>
      </w:pPr>
      <w:r w:rsidRPr="008442B9">
        <w:rPr>
          <w:rFonts w:cs="Arial"/>
          <w:sz w:val="20"/>
        </w:rPr>
        <w:t>Ukončení smlouvy a z</w:t>
      </w:r>
      <w:r w:rsidR="00BF7BB4" w:rsidRPr="008442B9">
        <w:rPr>
          <w:rFonts w:cs="Arial"/>
          <w:sz w:val="20"/>
        </w:rPr>
        <w:t>ávěrečná ustanovení</w:t>
      </w:r>
    </w:p>
    <w:p w:rsidR="00F06564" w:rsidRPr="008442B9" w:rsidRDefault="00F06564" w:rsidP="00CD0195">
      <w:pPr>
        <w:pStyle w:val="02-ODST-2"/>
        <w:rPr>
          <w:rFonts w:cs="Arial"/>
        </w:rPr>
      </w:pPr>
      <w:r w:rsidRPr="008442B9">
        <w:rPr>
          <w:rFonts w:cs="Arial"/>
        </w:rPr>
        <w:t>Tato smlouva zaniká splněním, písemnou dohodou smluvních stran či jednostranným úkonem jedné ze smluvní</w:t>
      </w:r>
      <w:r w:rsidR="00DA76EE">
        <w:rPr>
          <w:rFonts w:cs="Arial"/>
        </w:rPr>
        <w:t>ch</w:t>
      </w:r>
      <w:r w:rsidRPr="008442B9">
        <w:rPr>
          <w:rFonts w:cs="Arial"/>
        </w:rPr>
        <w:t xml:space="preserve"> stran dle platné legislativy.</w:t>
      </w:r>
    </w:p>
    <w:p w:rsidR="00F06564" w:rsidRPr="008442B9" w:rsidRDefault="00F06564" w:rsidP="00CD0195">
      <w:pPr>
        <w:pStyle w:val="02-ODST-2"/>
        <w:rPr>
          <w:rFonts w:cs="Arial"/>
        </w:rPr>
      </w:pPr>
      <w:r w:rsidRPr="008442B9">
        <w:rPr>
          <w:rFonts w:cs="Arial"/>
        </w:rPr>
        <w:t xml:space="preserve">Kupující má </w:t>
      </w:r>
      <w:r w:rsidR="002E4B06" w:rsidRPr="008442B9">
        <w:rPr>
          <w:rFonts w:cs="Arial"/>
        </w:rPr>
        <w:t xml:space="preserve">právo </w:t>
      </w:r>
      <w:r w:rsidRPr="008442B9">
        <w:rPr>
          <w:rFonts w:cs="Arial"/>
        </w:rPr>
        <w:t>písemně odstoupit od smlouvy</w:t>
      </w:r>
      <w:r w:rsidR="002E4B06" w:rsidRPr="008442B9">
        <w:rPr>
          <w:rFonts w:cs="Arial"/>
        </w:rPr>
        <w:t>, vyjma důvodů uvedených v zákoně č. 89/2012 Sb</w:t>
      </w:r>
      <w:r w:rsidRPr="008442B9">
        <w:rPr>
          <w:rFonts w:cs="Arial"/>
        </w:rPr>
        <w:t>.</w:t>
      </w:r>
      <w:r w:rsidR="002E4B06" w:rsidRPr="008442B9">
        <w:rPr>
          <w:rFonts w:cs="Arial"/>
        </w:rPr>
        <w:t>, občanský zákoník, v platném znění, též z</w:t>
      </w:r>
      <w:r w:rsidR="00393BA5" w:rsidRPr="008442B9">
        <w:rPr>
          <w:rFonts w:cs="Arial"/>
        </w:rPr>
        <w:t> </w:t>
      </w:r>
      <w:r w:rsidR="002E4B06" w:rsidRPr="008442B9">
        <w:rPr>
          <w:rFonts w:cs="Arial"/>
        </w:rPr>
        <w:t>důvodu</w:t>
      </w:r>
      <w:r w:rsidR="00393BA5" w:rsidRPr="008442B9">
        <w:rPr>
          <w:rFonts w:cs="Arial"/>
        </w:rPr>
        <w:t>:</w:t>
      </w:r>
    </w:p>
    <w:p w:rsidR="00B126D1" w:rsidRPr="008442B9" w:rsidRDefault="00F06564" w:rsidP="00CD0195">
      <w:pPr>
        <w:pStyle w:val="05-ODST-3"/>
        <w:rPr>
          <w:rFonts w:cs="Arial"/>
        </w:rPr>
      </w:pPr>
      <w:r w:rsidRPr="008442B9">
        <w:rPr>
          <w:rFonts w:cs="Arial"/>
        </w:rPr>
        <w:t xml:space="preserve">prodávající vstoupí do likvidace nebo </w:t>
      </w:r>
    </w:p>
    <w:p w:rsidR="00B126D1" w:rsidRPr="008442B9" w:rsidRDefault="00F06564" w:rsidP="00CD0195">
      <w:pPr>
        <w:pStyle w:val="05-ODST-3"/>
        <w:rPr>
          <w:rFonts w:cs="Arial"/>
        </w:rPr>
      </w:pPr>
      <w:r w:rsidRPr="008442B9">
        <w:rPr>
          <w:rFonts w:cs="Arial"/>
        </w:rPr>
        <w:t xml:space="preserve">bude vůči němu </w:t>
      </w:r>
      <w:r w:rsidR="002B4F76">
        <w:rPr>
          <w:rFonts w:cs="Arial"/>
        </w:rPr>
        <w:t xml:space="preserve">(prodávajícímu) </w:t>
      </w:r>
      <w:r w:rsidRPr="008442B9">
        <w:rPr>
          <w:rFonts w:cs="Arial"/>
        </w:rPr>
        <w:t>podán návrh dle zákona č. 182/2006 Sb., insolvenční zákon, v platném znění</w:t>
      </w:r>
      <w:r w:rsidR="00B126D1" w:rsidRPr="008442B9">
        <w:rPr>
          <w:rFonts w:cs="Arial"/>
        </w:rPr>
        <w:t>;</w:t>
      </w:r>
    </w:p>
    <w:p w:rsidR="00B126D1" w:rsidRPr="008442B9" w:rsidRDefault="00B126D1" w:rsidP="00CD0195">
      <w:pPr>
        <w:pStyle w:val="05-ODST-3"/>
        <w:rPr>
          <w:rFonts w:cs="Arial"/>
        </w:rPr>
      </w:pPr>
      <w:r w:rsidRPr="008442B9">
        <w:rPr>
          <w:rFonts w:cs="Arial"/>
        </w:rPr>
        <w:t>opakované nedodržení podmínek stanovených smlouvou</w:t>
      </w:r>
      <w:r w:rsidR="002B4F76">
        <w:rPr>
          <w:rFonts w:cs="Arial"/>
        </w:rPr>
        <w:t xml:space="preserve"> prodávajícím</w:t>
      </w:r>
      <w:r w:rsidRPr="008442B9">
        <w:rPr>
          <w:rFonts w:cs="Arial"/>
        </w:rPr>
        <w:t>;</w:t>
      </w:r>
    </w:p>
    <w:p w:rsidR="00B126D1" w:rsidRPr="008442B9" w:rsidRDefault="00B126D1" w:rsidP="00CD0195">
      <w:pPr>
        <w:pStyle w:val="05-ODST-3"/>
        <w:rPr>
          <w:rFonts w:cs="Arial"/>
        </w:rPr>
      </w:pPr>
      <w:r w:rsidRPr="008442B9">
        <w:rPr>
          <w:rFonts w:cs="Arial"/>
        </w:rPr>
        <w:t>prodávajícímu zanikne živnostenské oprávnění dle zákona č. 455/1991 Sb., živnostenský zákon, ve znění pozdějších předpisů, nebo jiné oprávnění nezbytné pro řádné plnění této smlouvy;</w:t>
      </w:r>
    </w:p>
    <w:p w:rsidR="00B126D1" w:rsidRPr="008442B9" w:rsidRDefault="00B126D1" w:rsidP="00CD0195">
      <w:pPr>
        <w:pStyle w:val="05-ODST-3"/>
        <w:rPr>
          <w:rFonts w:cs="Arial"/>
        </w:rPr>
      </w:pPr>
      <w:r w:rsidRPr="008442B9">
        <w:rPr>
          <w:rFonts w:cs="Arial"/>
        </w:rPr>
        <w:t xml:space="preserve">pravomocné odsouzení prodávajícího pro trestný čin </w:t>
      </w:r>
      <w:r w:rsidR="00FC564B">
        <w:rPr>
          <w:rFonts w:cs="Arial"/>
        </w:rPr>
        <w:t>podle zákona č. 418/2011 Sb., o </w:t>
      </w:r>
      <w:r w:rsidRPr="008442B9">
        <w:rPr>
          <w:rFonts w:cs="Arial"/>
        </w:rPr>
        <w:t>trestní odpovědnosti právnických osob a řízení proti nim, ve znění pozdějších předpisů.</w:t>
      </w:r>
    </w:p>
    <w:p w:rsidR="00B126D1" w:rsidRPr="008442B9" w:rsidRDefault="00B126D1" w:rsidP="00B126D1">
      <w:pPr>
        <w:pStyle w:val="02-ODST-2"/>
        <w:numPr>
          <w:ilvl w:val="1"/>
          <w:numId w:val="12"/>
        </w:numPr>
        <w:rPr>
          <w:rFonts w:cs="Arial"/>
        </w:rPr>
      </w:pPr>
      <w:r w:rsidRPr="008442B9">
        <w:rPr>
          <w:rFonts w:cs="Arial"/>
        </w:rPr>
        <w:t>Smluvní strany dále shodně prohlašují, že důvodem k odstoupení od smlouvy ze strany kupujícího je i případ zahájení trestního stíhání proti prodávajícímu podle zákona č. 141/1961 Sb., o trestním řízení soudním, v platném znění.</w:t>
      </w:r>
    </w:p>
    <w:p w:rsidR="00B126D1" w:rsidRPr="008442B9" w:rsidRDefault="00B126D1" w:rsidP="00B126D1">
      <w:pPr>
        <w:pStyle w:val="02-ODST-2"/>
        <w:rPr>
          <w:rFonts w:cs="Arial"/>
        </w:rPr>
      </w:pPr>
      <w:r w:rsidRPr="008442B9">
        <w:rPr>
          <w:rFonts w:cs="Arial"/>
        </w:rPr>
        <w:t>Prodávající je oprávněn písemně odstoupit od smlouvy, vyjma důvodů uvedených v zákoně č. 89/2012 Sb., občanský zákoník, v platném znění, též z</w:t>
      </w:r>
      <w:r w:rsidR="00393BA5" w:rsidRPr="008442B9">
        <w:rPr>
          <w:rFonts w:cs="Arial"/>
        </w:rPr>
        <w:t> </w:t>
      </w:r>
      <w:r w:rsidRPr="008442B9">
        <w:rPr>
          <w:rFonts w:cs="Arial"/>
        </w:rPr>
        <w:t>důvodu</w:t>
      </w:r>
      <w:r w:rsidR="00393BA5" w:rsidRPr="008442B9">
        <w:rPr>
          <w:rFonts w:cs="Arial"/>
        </w:rPr>
        <w:t>:</w:t>
      </w:r>
    </w:p>
    <w:p w:rsidR="00B126D1" w:rsidRPr="008442B9" w:rsidRDefault="00393BA5" w:rsidP="00B126D1">
      <w:pPr>
        <w:pStyle w:val="05-ODST-3"/>
        <w:rPr>
          <w:rFonts w:cs="Arial"/>
        </w:rPr>
      </w:pPr>
      <w:r w:rsidRPr="008442B9">
        <w:rPr>
          <w:rFonts w:cs="Arial"/>
        </w:rPr>
        <w:t>k</w:t>
      </w:r>
      <w:r w:rsidR="00B126D1" w:rsidRPr="008442B9">
        <w:rPr>
          <w:rFonts w:cs="Arial"/>
        </w:rPr>
        <w:t xml:space="preserve">upující vstoupí do likvidace nebo </w:t>
      </w:r>
    </w:p>
    <w:p w:rsidR="00B126D1" w:rsidRPr="008442B9" w:rsidRDefault="00B126D1" w:rsidP="00B126D1">
      <w:pPr>
        <w:pStyle w:val="05-ODST-3"/>
        <w:rPr>
          <w:rFonts w:cs="Arial"/>
        </w:rPr>
      </w:pPr>
      <w:r w:rsidRPr="008442B9">
        <w:rPr>
          <w:rFonts w:cs="Arial"/>
        </w:rPr>
        <w:t xml:space="preserve">bude vůči němu </w:t>
      </w:r>
      <w:r w:rsidR="002B4F76">
        <w:rPr>
          <w:rFonts w:cs="Arial"/>
        </w:rPr>
        <w:t xml:space="preserve">(kupujícímu) </w:t>
      </w:r>
      <w:r w:rsidRPr="008442B9">
        <w:rPr>
          <w:rFonts w:cs="Arial"/>
        </w:rPr>
        <w:t>podán návrh dle zákona č. 182/2006 Sb., insolvenční zákon, v platném znění;</w:t>
      </w:r>
    </w:p>
    <w:p w:rsidR="00B126D1" w:rsidRPr="008442B9" w:rsidRDefault="00B126D1" w:rsidP="00B126D1">
      <w:pPr>
        <w:pStyle w:val="05-ODST-3"/>
        <w:rPr>
          <w:rFonts w:cs="Arial"/>
        </w:rPr>
      </w:pPr>
      <w:r w:rsidRPr="008442B9">
        <w:rPr>
          <w:rFonts w:cs="Arial"/>
        </w:rPr>
        <w:t>opakované nedodržení podmínek stanovených smlouvou</w:t>
      </w:r>
      <w:r w:rsidR="002B4F76">
        <w:rPr>
          <w:rFonts w:cs="Arial"/>
        </w:rPr>
        <w:t xml:space="preserve"> kupujícím</w:t>
      </w:r>
      <w:r w:rsidRPr="008442B9">
        <w:rPr>
          <w:rFonts w:cs="Arial"/>
        </w:rPr>
        <w:t>;</w:t>
      </w:r>
    </w:p>
    <w:p w:rsidR="00B126D1" w:rsidRPr="008442B9" w:rsidRDefault="00B126D1" w:rsidP="00B126D1">
      <w:pPr>
        <w:pStyle w:val="05-ODST-3"/>
        <w:rPr>
          <w:rFonts w:cs="Arial"/>
        </w:rPr>
      </w:pPr>
      <w:r w:rsidRPr="008442B9">
        <w:rPr>
          <w:rFonts w:cs="Arial"/>
        </w:rPr>
        <w:t>pravomocné odsouzení kupujícího pro trestný čin podle zákona č. 418/2011 Sb., o trestní odpovědnosti právnických osob a řízení proti nim, ve znění pozdějších předpisů.</w:t>
      </w:r>
    </w:p>
    <w:p w:rsidR="00F06564" w:rsidRPr="008442B9" w:rsidRDefault="00B126D1" w:rsidP="00CD0195">
      <w:pPr>
        <w:pStyle w:val="02-ODST-2"/>
        <w:numPr>
          <w:ilvl w:val="1"/>
          <w:numId w:val="12"/>
        </w:numPr>
        <w:rPr>
          <w:rFonts w:cs="Arial"/>
        </w:rPr>
      </w:pPr>
      <w:r w:rsidRPr="008442B9">
        <w:rPr>
          <w:rFonts w:cs="Arial"/>
        </w:rPr>
        <w:t xml:space="preserve">Smluvní strany dále shodně prohlašují, že důvodem k odstoupení od smlouvy ze strany prodávajícího je i případ zahájení trestního stíhání proti </w:t>
      </w:r>
      <w:r w:rsidR="007E369C" w:rsidRPr="008442B9">
        <w:rPr>
          <w:rFonts w:cs="Arial"/>
        </w:rPr>
        <w:t>kupujícímu</w:t>
      </w:r>
      <w:r w:rsidRPr="008442B9">
        <w:rPr>
          <w:rFonts w:cs="Arial"/>
        </w:rPr>
        <w:t xml:space="preserve"> podle zákona č. 141/1961 Sb., o trestním řízení soudním, v platném znění.</w:t>
      </w:r>
    </w:p>
    <w:p w:rsidR="00F06564" w:rsidRDefault="00F06564" w:rsidP="00CD0195">
      <w:pPr>
        <w:pStyle w:val="02-ODST-2"/>
        <w:rPr>
          <w:rFonts w:cs="Arial"/>
        </w:rPr>
      </w:pPr>
      <w:r w:rsidRPr="008442B9">
        <w:rPr>
          <w:rFonts w:cs="Arial"/>
        </w:rPr>
        <w:t xml:space="preserve">Odstoupení od smlouvy je účinné dnem doručení písemného oznámení o odstoupení </w:t>
      </w:r>
      <w:r w:rsidR="00B126D1" w:rsidRPr="008442B9">
        <w:rPr>
          <w:rFonts w:cs="Arial"/>
        </w:rPr>
        <w:t>na adresu sídla druhé smluvní strany uvedené</w:t>
      </w:r>
      <w:r w:rsidRPr="008442B9">
        <w:rPr>
          <w:rFonts w:cs="Arial"/>
        </w:rPr>
        <w:t xml:space="preserve"> v záhlaví této smlouvy</w:t>
      </w:r>
      <w:r w:rsidR="00856E2D">
        <w:rPr>
          <w:rFonts w:cs="Arial"/>
        </w:rPr>
        <w:t xml:space="preserve"> nebo osobně doručeného druhé smluvní straně</w:t>
      </w:r>
      <w:r w:rsidRPr="008442B9">
        <w:rPr>
          <w:rFonts w:cs="Arial"/>
        </w:rPr>
        <w:t>.</w:t>
      </w:r>
      <w:r w:rsidR="00856E2D">
        <w:rPr>
          <w:rFonts w:cs="Arial"/>
        </w:rPr>
        <w:t xml:space="preserve"> V případě doručování oznámení o odstoupení od smlouvy formou poštovní zásilky se domněnka doby dojití dle § 573 zákona č. 89/2012 Sb., občanský zákoník, v platném znění, neuplatní.</w:t>
      </w:r>
    </w:p>
    <w:p w:rsidR="00856E2D" w:rsidRPr="00FB1749" w:rsidRDefault="00856E2D" w:rsidP="00FB1749">
      <w:pPr>
        <w:pStyle w:val="02-ODST-2"/>
      </w:pPr>
      <w:r>
        <w:t>Právní jednání smluvní strany musí být provedeno písemnou listinnou formou a v případě ukončení vztahu odstoupením od smlouvy musí být v dotčeném dokumentu uveden konkrétní a nezaměnitelný důvod odstoupení.</w:t>
      </w:r>
    </w:p>
    <w:p w:rsidR="00BF7BB4" w:rsidRPr="008442B9" w:rsidRDefault="00BF7BB4" w:rsidP="00CD0195">
      <w:pPr>
        <w:pStyle w:val="02-ODST-2"/>
        <w:rPr>
          <w:rFonts w:cs="Arial"/>
        </w:rPr>
      </w:pPr>
      <w:r w:rsidRPr="008442B9">
        <w:rPr>
          <w:rFonts w:cs="Arial"/>
        </w:rPr>
        <w:t>Tato smlouva a veškeré právní vztahy z ní vzniklé se řídí usta</w:t>
      </w:r>
      <w:r w:rsidR="0024206D" w:rsidRPr="008442B9">
        <w:rPr>
          <w:rFonts w:cs="Arial"/>
        </w:rPr>
        <w:t>noveními zákona č. </w:t>
      </w:r>
      <w:r w:rsidR="007D6AAB" w:rsidRPr="008442B9">
        <w:rPr>
          <w:rFonts w:cs="Arial"/>
        </w:rPr>
        <w:t xml:space="preserve">89/2012 Sb., občanský zákoník, </w:t>
      </w:r>
      <w:r w:rsidR="00B126D1" w:rsidRPr="008442B9">
        <w:rPr>
          <w:rFonts w:cs="Arial"/>
        </w:rPr>
        <w:t>v platném znění</w:t>
      </w:r>
      <w:r w:rsidR="002A53F7" w:rsidRPr="008442B9">
        <w:rPr>
          <w:rFonts w:cs="Arial"/>
        </w:rPr>
        <w:t>, a ostatní</w:t>
      </w:r>
      <w:r w:rsidR="00B47C00" w:rsidRPr="008442B9">
        <w:rPr>
          <w:rFonts w:cs="Arial"/>
        </w:rPr>
        <w:t>mi obecně závaznými předpisy českého právního řádu.</w:t>
      </w:r>
    </w:p>
    <w:p w:rsidR="006E1A8A" w:rsidRDefault="00BF7BB4" w:rsidP="006E1A8A">
      <w:pPr>
        <w:pStyle w:val="02-ODST-2"/>
        <w:rPr>
          <w:rFonts w:cs="Arial"/>
        </w:rPr>
      </w:pPr>
      <w:r w:rsidRPr="006E1A8A">
        <w:t xml:space="preserve">Ustanovení této smlouvy jsou oddělitelná v tom smyslu, že případná neplatnost některého z ustanovení této smlouvy nezpůsobuje neplatnost celé smlouvy. </w:t>
      </w:r>
      <w:r w:rsidR="008A5C2A" w:rsidRPr="006E1A8A">
        <w:t>Smluvní strany se v tomto případě zavazují nahradit neplatné ustanovení ustanovením platným, které nejlépe odpovídá zamýšlenému účelu neplatného ustanovení. Do té doby platí odpovídající úprava obecně závazných právních předpisů České republiky.</w:t>
      </w:r>
    </w:p>
    <w:p w:rsidR="006E1A8A" w:rsidRDefault="006E1A8A" w:rsidP="006E1A8A">
      <w:pPr>
        <w:pStyle w:val="02-ODST-2"/>
      </w:pPr>
      <w:r w:rsidRPr="005F4021">
        <w:t>Smluvní strany prohlašují, že tato s</w:t>
      </w:r>
      <w:r w:rsidRPr="006B7866">
        <w:t xml:space="preserve">mlouva vyjadřuje přesně, určitě a srozumitelně jejich vůli, nejsou jim známy žádné skutečnosti, které by bránily jejímu uzavření a splnění závazků </w:t>
      </w:r>
      <w:r w:rsidRPr="006B7866">
        <w:lastRenderedPageBreak/>
        <w:t xml:space="preserve">vyplývajících ze smlouvy a prohlašují, že veškeré podmínky plnění, zejména práva a povinnosti a sankce za porušení smlouvy, které byly mezi stranami ujednány, jsou obsaženy v textu </w:t>
      </w:r>
      <w:r>
        <w:t>této s</w:t>
      </w:r>
      <w:r w:rsidRPr="006B7866">
        <w:t>mlouvy</w:t>
      </w:r>
      <w:r>
        <w:t>, v jejích přílohách a dokumentech, na které smlouva výslovně odkazuje</w:t>
      </w:r>
      <w:r w:rsidRPr="006B7866">
        <w:t>, nestanoví-li smlouva výslovně něco jiného.</w:t>
      </w:r>
    </w:p>
    <w:p w:rsidR="006E1A8A" w:rsidRPr="006B7866" w:rsidRDefault="006E1A8A" w:rsidP="006E1A8A">
      <w:pPr>
        <w:pStyle w:val="02-ODST-2"/>
      </w:pPr>
      <w:r w:rsidRPr="006B7866">
        <w:t xml:space="preserve">Tato smlouva představuje úplnou dohodu mezi smluvními stranami týkající se jejího předmětu a prohlašují, že ke dni uzavření této smlouvy se ruší veškerá případná ujednání a dohody, které by se týkaly shodného předmětu plnění a tyto jsou v plném rozsahu nahrazeny ujednáními obsaženými v této smlouvě. </w:t>
      </w:r>
    </w:p>
    <w:p w:rsidR="006E1A8A" w:rsidRPr="006B7866" w:rsidRDefault="006E1A8A" w:rsidP="006E1A8A">
      <w:pPr>
        <w:pStyle w:val="02-ODST-2"/>
      </w:pPr>
      <w:r w:rsidRPr="006B7866">
        <w:t>Tuto smlouvu nelze převádět rubopisem.</w:t>
      </w:r>
    </w:p>
    <w:p w:rsidR="00BF7BB4" w:rsidRPr="000C541F" w:rsidRDefault="00BF7BB4" w:rsidP="00CD0195">
      <w:pPr>
        <w:pStyle w:val="02-ODST-2"/>
        <w:rPr>
          <w:rFonts w:cs="Arial"/>
        </w:rPr>
      </w:pPr>
      <w:r w:rsidRPr="000C541F">
        <w:rPr>
          <w:rFonts w:cs="Arial"/>
        </w:rPr>
        <w:t xml:space="preserve">Smlouva je vyhotovena ve čtyřech výtiscích, </w:t>
      </w:r>
      <w:r w:rsidR="009C343C" w:rsidRPr="000C541F">
        <w:rPr>
          <w:rFonts w:cs="Arial"/>
        </w:rPr>
        <w:t>z nichž každý</w:t>
      </w:r>
      <w:r w:rsidR="00AB1FC0" w:rsidRPr="000C541F">
        <w:rPr>
          <w:rFonts w:cs="Arial"/>
        </w:rPr>
        <w:t xml:space="preserve"> má sílu originálu. Dvě vyhotovení obdrží kupující a dvě</w:t>
      </w:r>
      <w:r w:rsidR="006F6B1A" w:rsidRPr="000C541F">
        <w:rPr>
          <w:rFonts w:cs="Arial"/>
        </w:rPr>
        <w:t xml:space="preserve"> prodávající. </w:t>
      </w:r>
    </w:p>
    <w:p w:rsidR="00BF7BB4" w:rsidRPr="008442B9" w:rsidRDefault="00BF7BB4" w:rsidP="00CD0195">
      <w:pPr>
        <w:pStyle w:val="02-ODST-2"/>
        <w:rPr>
          <w:rFonts w:cs="Arial"/>
        </w:rPr>
      </w:pPr>
      <w:r w:rsidRPr="008442B9">
        <w:rPr>
          <w:rFonts w:cs="Arial"/>
        </w:rPr>
        <w:t>Veškeré změny a doplnění této smlouvy mohou být provedeny se souhlasem obou smluvních stran pouze číslovanými, písemnými dodatky.</w:t>
      </w:r>
      <w:r w:rsidR="006E1A8A">
        <w:rPr>
          <w:rFonts w:cs="Arial"/>
        </w:rPr>
        <w:t xml:space="preserve"> </w:t>
      </w:r>
      <w:r w:rsidR="006E1A8A" w:rsidRPr="006B7866">
        <w:t>Tuto smlouvu lze měnit či doplňovat na základě dohody smluvních stran formou písemně číslovaných dodatků, podepsaných zástupci obou smluvních stran, a to výhradně v listinné podobě, přičemž pro vyloučení pochybností smluvní strany konstatují, že v dotčeném případě není písemná forma zachována při jednání učiněném elektronickými nebo technickými prostředky, není-li stanoveno v </w:t>
      </w:r>
      <w:r w:rsidR="00FC564B">
        <w:t>jednotlivých případech jinak, a </w:t>
      </w:r>
      <w:r w:rsidR="006E1A8A" w:rsidRPr="006B7866">
        <w:t xml:space="preserve">za písemnou formu se považuje pouze forma listinná. </w:t>
      </w:r>
      <w:r w:rsidRPr="008442B9">
        <w:rPr>
          <w:rFonts w:cs="Arial"/>
        </w:rPr>
        <w:t xml:space="preserve"> </w:t>
      </w:r>
    </w:p>
    <w:p w:rsidR="00BF7BB4" w:rsidRDefault="00BF7BB4" w:rsidP="00CD0195">
      <w:pPr>
        <w:pStyle w:val="02-ODST-2"/>
        <w:rPr>
          <w:rFonts w:cs="Arial"/>
        </w:rPr>
      </w:pPr>
      <w:r w:rsidRPr="008442B9">
        <w:rPr>
          <w:rFonts w:cs="Arial"/>
        </w:rPr>
        <w:t>Smlouva nabývá platnosti a účinnosti dnem podpisu oběma smluvními stranami.</w:t>
      </w:r>
    </w:p>
    <w:p w:rsidR="00D0415F" w:rsidRDefault="00D0415F" w:rsidP="00D0415F">
      <w:pPr>
        <w:pStyle w:val="02-ODST-2"/>
        <w:rPr>
          <w:rFonts w:cs="Arial"/>
        </w:rPr>
      </w:pPr>
      <w:r>
        <w:rPr>
          <w:rFonts w:cs="Arial"/>
        </w:rPr>
        <w:t xml:space="preserve">Závazným podkladem pro uzavření smlouvy, zejména v rozsahu minimálních vlastností předmětu koupě a způsobu jeho dodání, je také </w:t>
      </w:r>
      <w:r>
        <w:t>prodávajícímu předaná a jím převzatá</w:t>
      </w:r>
      <w:r w:rsidRPr="0097481E">
        <w:t xml:space="preserve"> zadávací dokumentace ze dne </w:t>
      </w:r>
      <w:r w:rsidRPr="00412ECF">
        <w:rPr>
          <w:highlight w:val="yellow"/>
        </w:rPr>
        <w:fldChar w:fldCharType="begin">
          <w:ffData>
            <w:name w:val="Text11"/>
            <w:enabled/>
            <w:calcOnExit w:val="0"/>
            <w:textInput/>
          </w:ffData>
        </w:fldChar>
      </w:r>
      <w:r w:rsidRPr="00412ECF">
        <w:rPr>
          <w:highlight w:val="yellow"/>
        </w:rPr>
        <w:instrText xml:space="preserve"> FORMTEXT </w:instrText>
      </w:r>
      <w:r w:rsidRPr="00412ECF">
        <w:rPr>
          <w:highlight w:val="yellow"/>
        </w:rPr>
      </w:r>
      <w:r w:rsidRPr="00412ECF">
        <w:rPr>
          <w:highlight w:val="yellow"/>
        </w:rPr>
        <w:fldChar w:fldCharType="separate"/>
      </w:r>
      <w:r w:rsidRPr="00412ECF">
        <w:rPr>
          <w:noProof/>
          <w:highlight w:val="yellow"/>
        </w:rPr>
        <w:t> </w:t>
      </w:r>
      <w:r w:rsidRPr="00412ECF">
        <w:rPr>
          <w:noProof/>
          <w:highlight w:val="yellow"/>
        </w:rPr>
        <w:t> </w:t>
      </w:r>
      <w:r w:rsidRPr="00412ECF">
        <w:rPr>
          <w:noProof/>
          <w:highlight w:val="yellow"/>
        </w:rPr>
        <w:t> </w:t>
      </w:r>
      <w:r w:rsidRPr="00412ECF">
        <w:rPr>
          <w:noProof/>
          <w:highlight w:val="yellow"/>
        </w:rPr>
        <w:t> </w:t>
      </w:r>
      <w:r w:rsidRPr="00412ECF">
        <w:rPr>
          <w:noProof/>
          <w:highlight w:val="yellow"/>
        </w:rPr>
        <w:t> </w:t>
      </w:r>
      <w:r w:rsidRPr="00412ECF">
        <w:rPr>
          <w:highlight w:val="yellow"/>
        </w:rPr>
        <w:fldChar w:fldCharType="end"/>
      </w:r>
      <w:r w:rsidRPr="0097481E">
        <w:t xml:space="preserve"> k zakázce</w:t>
      </w:r>
      <w:r>
        <w:t xml:space="preserve"> č. 248/14/OCN nazvané </w:t>
      </w:r>
      <w:r w:rsidRPr="004F3BF5">
        <w:t>„</w:t>
      </w:r>
      <w:r>
        <w:t>Potrubí DN 300 a DN 200, PN 63</w:t>
      </w:r>
      <w:r w:rsidRPr="004F3BF5">
        <w:t>“</w:t>
      </w:r>
      <w:r>
        <w:t xml:space="preserve">, včetně jejích příloh (dále jen „zadávací dokumentace“). V případě rozporu mezi zadávací dokumentací a touto smlouvu, mají přednost výslovná ustanovení této smlouvy. </w:t>
      </w:r>
    </w:p>
    <w:p w:rsidR="00AB1FC0" w:rsidRPr="000C541F" w:rsidRDefault="00AB1FC0" w:rsidP="00CD0195">
      <w:pPr>
        <w:pStyle w:val="02-ODST-2"/>
        <w:rPr>
          <w:rFonts w:cs="Arial"/>
        </w:rPr>
      </w:pPr>
      <w:r w:rsidRPr="000C541F">
        <w:rPr>
          <w:rFonts w:cs="Arial"/>
        </w:rPr>
        <w:t>Nedílnou součástí této smlouvy jsou její přílohy. V případě rozporu ustanovení přílohy smlouvy a</w:t>
      </w:r>
      <w:r w:rsidR="009C343C" w:rsidRPr="000C541F">
        <w:rPr>
          <w:rFonts w:cs="Arial"/>
        </w:rPr>
        <w:t xml:space="preserve"> ustanovení této smlouvy</w:t>
      </w:r>
      <w:r w:rsidRPr="000C541F">
        <w:rPr>
          <w:rFonts w:cs="Arial"/>
        </w:rPr>
        <w:t xml:space="preserve"> mají přednost ustanovení smlouvy</w:t>
      </w:r>
      <w:r w:rsidR="002F36A7" w:rsidRPr="000C541F">
        <w:rPr>
          <w:rFonts w:cs="Arial"/>
        </w:rPr>
        <w:t>.</w:t>
      </w:r>
    </w:p>
    <w:p w:rsidR="000C541F" w:rsidRPr="000C541F" w:rsidRDefault="000C541F" w:rsidP="000C541F">
      <w:pPr>
        <w:pStyle w:val="02-ODST-2"/>
        <w:numPr>
          <w:ilvl w:val="0"/>
          <w:numId w:val="0"/>
        </w:numPr>
        <w:tabs>
          <w:tab w:val="clear" w:pos="567"/>
          <w:tab w:val="left" w:pos="1843"/>
        </w:tabs>
        <w:ind w:left="851"/>
        <w:rPr>
          <w:rFonts w:cs="Arial"/>
        </w:rPr>
      </w:pPr>
      <w:r w:rsidRPr="000C541F">
        <w:rPr>
          <w:rFonts w:cs="Arial"/>
        </w:rPr>
        <w:t xml:space="preserve">Příloha 1: </w:t>
      </w:r>
      <w:r>
        <w:rPr>
          <w:rFonts w:cs="Arial"/>
        </w:rPr>
        <w:tab/>
      </w:r>
      <w:r w:rsidR="00565432">
        <w:rPr>
          <w:rFonts w:cs="Arial"/>
        </w:rPr>
        <w:t>N</w:t>
      </w:r>
      <w:r w:rsidRPr="000C541F">
        <w:rPr>
          <w:rFonts w:cs="Arial"/>
        </w:rPr>
        <w:t>abídka</w:t>
      </w:r>
      <w:r>
        <w:rPr>
          <w:rFonts w:cs="Arial"/>
        </w:rPr>
        <w:t xml:space="preserve"> č. </w:t>
      </w:r>
      <w:r w:rsidRPr="000C541F">
        <w:rPr>
          <w:rFonts w:cs="Arial"/>
          <w:highlight w:val="yellow"/>
        </w:rPr>
        <w:fldChar w:fldCharType="begin">
          <w:ffData>
            <w:name w:val="Text16"/>
            <w:enabled/>
            <w:calcOnExit w:val="0"/>
            <w:textInput/>
          </w:ffData>
        </w:fldChar>
      </w:r>
      <w:bookmarkStart w:id="35" w:name="Text16"/>
      <w:r w:rsidRPr="000C541F">
        <w:rPr>
          <w:rFonts w:cs="Arial"/>
          <w:highlight w:val="yellow"/>
        </w:rPr>
        <w:instrText xml:space="preserve"> FORMTEXT </w:instrText>
      </w:r>
      <w:r w:rsidRPr="000C541F">
        <w:rPr>
          <w:rFonts w:cs="Arial"/>
          <w:highlight w:val="yellow"/>
        </w:rPr>
      </w:r>
      <w:r w:rsidRPr="000C541F">
        <w:rPr>
          <w:rFonts w:cs="Arial"/>
          <w:highlight w:val="yellow"/>
        </w:rPr>
        <w:fldChar w:fldCharType="separate"/>
      </w:r>
      <w:r w:rsidRPr="000C541F">
        <w:rPr>
          <w:rFonts w:cs="Arial"/>
          <w:noProof/>
          <w:highlight w:val="yellow"/>
        </w:rPr>
        <w:t> </w:t>
      </w:r>
      <w:r w:rsidRPr="000C541F">
        <w:rPr>
          <w:rFonts w:cs="Arial"/>
          <w:noProof/>
          <w:highlight w:val="yellow"/>
        </w:rPr>
        <w:t> </w:t>
      </w:r>
      <w:r w:rsidRPr="000C541F">
        <w:rPr>
          <w:rFonts w:cs="Arial"/>
          <w:noProof/>
          <w:highlight w:val="yellow"/>
        </w:rPr>
        <w:t> </w:t>
      </w:r>
      <w:r w:rsidRPr="000C541F">
        <w:rPr>
          <w:rFonts w:cs="Arial"/>
          <w:noProof/>
          <w:highlight w:val="yellow"/>
        </w:rPr>
        <w:t> </w:t>
      </w:r>
      <w:r w:rsidRPr="000C541F">
        <w:rPr>
          <w:rFonts w:cs="Arial"/>
          <w:noProof/>
          <w:highlight w:val="yellow"/>
        </w:rPr>
        <w:t> </w:t>
      </w:r>
      <w:r w:rsidRPr="000C541F">
        <w:rPr>
          <w:rFonts w:cs="Arial"/>
          <w:highlight w:val="yellow"/>
        </w:rPr>
        <w:fldChar w:fldCharType="end"/>
      </w:r>
      <w:bookmarkEnd w:id="35"/>
      <w:r w:rsidR="00DA76EE">
        <w:rPr>
          <w:rFonts w:cs="Arial"/>
        </w:rPr>
        <w:t xml:space="preserve"> </w:t>
      </w:r>
      <w:r w:rsidR="002B4F76">
        <w:rPr>
          <w:rFonts w:cs="Arial"/>
        </w:rPr>
        <w:t xml:space="preserve">- </w:t>
      </w:r>
      <w:r w:rsidR="00DA76EE">
        <w:rPr>
          <w:rFonts w:cs="Arial"/>
        </w:rPr>
        <w:t xml:space="preserve"> technick</w:t>
      </w:r>
      <w:r w:rsidR="00FC564B">
        <w:rPr>
          <w:rFonts w:cs="Arial"/>
        </w:rPr>
        <w:t>á</w:t>
      </w:r>
      <w:r w:rsidR="00DA76EE">
        <w:rPr>
          <w:rFonts w:cs="Arial"/>
        </w:rPr>
        <w:t xml:space="preserve"> specifikace</w:t>
      </w:r>
      <w:r w:rsidR="006E1A8A">
        <w:rPr>
          <w:rFonts w:cs="Arial"/>
        </w:rPr>
        <w:t xml:space="preserve"> a popis předmětu plnění</w:t>
      </w:r>
    </w:p>
    <w:p w:rsidR="00B126D1" w:rsidRPr="008442B9" w:rsidRDefault="00B126D1" w:rsidP="00B126D1">
      <w:pPr>
        <w:pStyle w:val="02-ODST-2"/>
        <w:rPr>
          <w:rFonts w:cs="Arial"/>
        </w:rPr>
      </w:pPr>
      <w:r w:rsidRPr="008442B9">
        <w:rPr>
          <w:rFonts w:cs="Arial"/>
        </w:rPr>
        <w:t>Případné spory vzniklé mezi smluvními stranami, které se nepodaří vyřešit smírnou cestou, budou zásadně řešeny u příslušných soudů České republiky.</w:t>
      </w:r>
    </w:p>
    <w:p w:rsidR="00BF7BB4" w:rsidRPr="008442B9" w:rsidRDefault="00B126D1" w:rsidP="00CD0195">
      <w:pPr>
        <w:pStyle w:val="02-ODST-2"/>
        <w:rPr>
          <w:rFonts w:cs="Arial"/>
        </w:rPr>
      </w:pPr>
      <w:r w:rsidRPr="008442B9">
        <w:rPr>
          <w:rFonts w:cs="Arial"/>
        </w:rPr>
        <w:t>Smluvní strany se výslovně dohodly, že na vztah smluvních stran založený touto smlouvou se neuplatní ustanovení zákona č. 89/2012 Sb., občanský zákoník, v platném znění, uvedená v §§ 1764, 1765 a 1766. Tzn., že smluvní strany výslovně sjednávají, že změna okolností, která nastane po uzavření této smlouvy s tím, že by taková změna okolností mohla podstatně založit hrubý nepoměr v právech a povinnostech stran, ne</w:t>
      </w:r>
      <w:r w:rsidR="009669A4" w:rsidRPr="008442B9">
        <w:rPr>
          <w:rFonts w:cs="Arial"/>
        </w:rPr>
        <w:t xml:space="preserve">bude uplatněna a smluvní strany nebudou oprávněny žádným způsobem domáhat se v takových případech vůči druhé smluvní straně obnovení jednání o smlouvě a o změnu smlouvy. </w:t>
      </w:r>
      <w:r w:rsidRPr="008442B9">
        <w:rPr>
          <w:rFonts w:cs="Arial"/>
        </w:rPr>
        <w:t xml:space="preserve"> </w:t>
      </w:r>
    </w:p>
    <w:p w:rsidR="00BF7BB4" w:rsidRPr="008442B9" w:rsidRDefault="009669A4" w:rsidP="00CD0195">
      <w:pPr>
        <w:pStyle w:val="02-ODST-2"/>
        <w:rPr>
          <w:rFonts w:cs="Arial"/>
        </w:rPr>
      </w:pPr>
      <w:r w:rsidRPr="008442B9">
        <w:rPr>
          <w:rFonts w:cs="Arial"/>
        </w:rPr>
        <w:t>Smluvní strany se dohodly, že prodávající není oprávněn bez předchozího písemného souhlasu kupujícího postoupit tuto smlouvu či její část či převést jakákoli svá práva a/nebo povinnosti ze smlouvy na třetí osoby.</w:t>
      </w:r>
    </w:p>
    <w:p w:rsidR="002A6EE3" w:rsidRPr="008442B9" w:rsidRDefault="00B126D1" w:rsidP="00CD0195">
      <w:pPr>
        <w:pStyle w:val="02-ODST-2"/>
        <w:rPr>
          <w:rFonts w:cs="Arial"/>
        </w:rPr>
      </w:pPr>
      <w:r w:rsidRPr="008442B9">
        <w:rPr>
          <w:rFonts w:cs="Arial"/>
        </w:rPr>
        <w:t>Smluvní strany shodně prohlašují, že si smlouvu před jejím podepsáním přečetly, že s jejím obsahem souhlasí, že byla sepsána podle jejich pravé, svobodné a vážné vůle, a že nebyla uzavřena v tísni nebo za jednostranně nevýhodných podmínek. Na důkaz připojují obě smluvní strany podpisy svých oprávněných zástupců.</w:t>
      </w:r>
    </w:p>
    <w:p w:rsidR="00E868CA" w:rsidRDefault="00E868CA" w:rsidP="00BF7BB4">
      <w:pPr>
        <w:pStyle w:val="Prosttext"/>
        <w:rPr>
          <w:rFonts w:ascii="Arial" w:hAnsi="Arial" w:cs="Arial"/>
        </w:rPr>
      </w:pPr>
    </w:p>
    <w:p w:rsidR="00E868CA" w:rsidRPr="008442B9" w:rsidRDefault="00E868CA" w:rsidP="00E868CA">
      <w:pPr>
        <w:pStyle w:val="Prosttext"/>
        <w:spacing w:before="0"/>
        <w:rPr>
          <w:rFonts w:ascii="Arial" w:hAnsi="Arial" w:cs="Arial"/>
        </w:rPr>
      </w:pPr>
    </w:p>
    <w:p w:rsidR="00BF7BB4" w:rsidRPr="000C541F" w:rsidRDefault="000C541F" w:rsidP="00E868CA">
      <w:pPr>
        <w:pStyle w:val="Prosttext"/>
        <w:tabs>
          <w:tab w:val="left" w:pos="4820"/>
        </w:tabs>
        <w:spacing w:before="0"/>
        <w:rPr>
          <w:rFonts w:ascii="Arial" w:hAnsi="Arial" w:cs="Arial"/>
        </w:rPr>
      </w:pPr>
      <w:r>
        <w:rPr>
          <w:rFonts w:ascii="Arial" w:hAnsi="Arial" w:cs="Arial"/>
        </w:rPr>
        <w:t>V Praze dne</w:t>
      </w:r>
      <w:r w:rsidR="00BF7BB4" w:rsidRPr="000C541F">
        <w:rPr>
          <w:rFonts w:ascii="Arial" w:hAnsi="Arial" w:cs="Arial"/>
        </w:rPr>
        <w:t>:</w:t>
      </w:r>
      <w:r w:rsidR="00FE4004" w:rsidRPr="000C541F">
        <w:rPr>
          <w:rFonts w:ascii="Arial" w:hAnsi="Arial" w:cs="Arial"/>
        </w:rPr>
        <w:t xml:space="preserve"> </w:t>
      </w:r>
      <w:r>
        <w:rPr>
          <w:rFonts w:ascii="Arial" w:hAnsi="Arial" w:cs="Arial"/>
        </w:rPr>
        <w:tab/>
      </w:r>
      <w:r w:rsidR="00FE4004" w:rsidRPr="000C541F">
        <w:rPr>
          <w:rFonts w:ascii="Arial" w:hAnsi="Arial" w:cs="Arial"/>
        </w:rPr>
        <w:t>V</w:t>
      </w:r>
      <w:r w:rsidR="00BF7BB4" w:rsidRPr="000C541F">
        <w:rPr>
          <w:rFonts w:ascii="Arial" w:hAnsi="Arial" w:cs="Arial"/>
        </w:rPr>
        <w:t xml:space="preserve"> </w:t>
      </w:r>
      <w:bookmarkStart w:id="36" w:name="Text17"/>
      <w:r w:rsidRPr="00E868CA">
        <w:rPr>
          <w:rFonts w:ascii="Arial" w:hAnsi="Arial" w:cs="Arial"/>
          <w:highlight w:val="yellow"/>
        </w:rPr>
        <w:fldChar w:fldCharType="begin">
          <w:ffData>
            <w:name w:val="Text17"/>
            <w:enabled/>
            <w:calcOnExit w:val="0"/>
            <w:textInput/>
          </w:ffData>
        </w:fldChar>
      </w:r>
      <w:r w:rsidRPr="00E868CA">
        <w:rPr>
          <w:rFonts w:ascii="Arial" w:hAnsi="Arial" w:cs="Arial"/>
          <w:highlight w:val="yellow"/>
        </w:rPr>
        <w:instrText xml:space="preserve"> FORMTEXT </w:instrText>
      </w:r>
      <w:r w:rsidRPr="00E868CA">
        <w:rPr>
          <w:rFonts w:ascii="Arial" w:hAnsi="Arial" w:cs="Arial"/>
          <w:highlight w:val="yellow"/>
        </w:rPr>
      </w:r>
      <w:r w:rsidRPr="00E868CA">
        <w:rPr>
          <w:rFonts w:ascii="Arial" w:hAnsi="Arial" w:cs="Arial"/>
          <w:highlight w:val="yellow"/>
        </w:rPr>
        <w:fldChar w:fldCharType="separate"/>
      </w:r>
      <w:r w:rsidRPr="00E868CA">
        <w:rPr>
          <w:rFonts w:ascii="Arial" w:hAnsi="Arial" w:cs="Arial"/>
          <w:noProof/>
          <w:highlight w:val="yellow"/>
        </w:rPr>
        <w:t> </w:t>
      </w:r>
      <w:r w:rsidRPr="00E868CA">
        <w:rPr>
          <w:rFonts w:ascii="Arial" w:hAnsi="Arial" w:cs="Arial"/>
          <w:noProof/>
          <w:highlight w:val="yellow"/>
        </w:rPr>
        <w:t> </w:t>
      </w:r>
      <w:r w:rsidRPr="00E868CA">
        <w:rPr>
          <w:rFonts w:ascii="Arial" w:hAnsi="Arial" w:cs="Arial"/>
          <w:noProof/>
          <w:highlight w:val="yellow"/>
        </w:rPr>
        <w:t> </w:t>
      </w:r>
      <w:r w:rsidRPr="00E868CA">
        <w:rPr>
          <w:rFonts w:ascii="Arial" w:hAnsi="Arial" w:cs="Arial"/>
          <w:noProof/>
          <w:highlight w:val="yellow"/>
        </w:rPr>
        <w:t> </w:t>
      </w:r>
      <w:r w:rsidRPr="00E868CA">
        <w:rPr>
          <w:rFonts w:ascii="Arial" w:hAnsi="Arial" w:cs="Arial"/>
          <w:noProof/>
          <w:highlight w:val="yellow"/>
        </w:rPr>
        <w:t> </w:t>
      </w:r>
      <w:r w:rsidRPr="00E868CA">
        <w:rPr>
          <w:rFonts w:ascii="Arial" w:hAnsi="Arial" w:cs="Arial"/>
          <w:highlight w:val="yellow"/>
        </w:rPr>
        <w:fldChar w:fldCharType="end"/>
      </w:r>
      <w:bookmarkEnd w:id="36"/>
      <w:r>
        <w:rPr>
          <w:rFonts w:ascii="Arial" w:hAnsi="Arial" w:cs="Arial"/>
        </w:rPr>
        <w:t xml:space="preserve"> dne</w:t>
      </w:r>
      <w:r w:rsidR="00BF7BB4" w:rsidRPr="000C541F">
        <w:rPr>
          <w:rFonts w:ascii="Arial" w:hAnsi="Arial" w:cs="Arial"/>
        </w:rPr>
        <w:t xml:space="preserve">: </w:t>
      </w:r>
    </w:p>
    <w:p w:rsidR="00BF7BB4" w:rsidRPr="000C541F" w:rsidRDefault="00BF7BB4" w:rsidP="00E868CA">
      <w:pPr>
        <w:pStyle w:val="Prosttext"/>
        <w:tabs>
          <w:tab w:val="center" w:pos="2694"/>
          <w:tab w:val="center" w:pos="6946"/>
        </w:tabs>
        <w:spacing w:before="0"/>
        <w:rPr>
          <w:rFonts w:ascii="Arial" w:hAnsi="Arial" w:cs="Arial"/>
        </w:rPr>
      </w:pPr>
    </w:p>
    <w:p w:rsidR="00BF7BB4" w:rsidRPr="000C541F" w:rsidRDefault="00BF7BB4" w:rsidP="00E868CA">
      <w:pPr>
        <w:pStyle w:val="Prosttext"/>
        <w:tabs>
          <w:tab w:val="left" w:pos="4820"/>
        </w:tabs>
        <w:spacing w:before="0"/>
        <w:rPr>
          <w:rFonts w:ascii="Arial" w:hAnsi="Arial" w:cs="Arial"/>
        </w:rPr>
      </w:pPr>
      <w:r w:rsidRPr="000C541F">
        <w:rPr>
          <w:rFonts w:ascii="Arial" w:hAnsi="Arial" w:cs="Arial"/>
        </w:rPr>
        <w:t>Kupující:</w:t>
      </w:r>
      <w:r w:rsidR="00E868CA">
        <w:rPr>
          <w:rFonts w:ascii="Arial" w:hAnsi="Arial" w:cs="Arial"/>
        </w:rPr>
        <w:tab/>
      </w:r>
      <w:r w:rsidRPr="000C541F">
        <w:rPr>
          <w:rFonts w:ascii="Arial" w:hAnsi="Arial" w:cs="Arial"/>
        </w:rPr>
        <w:t>Prodávající:</w:t>
      </w:r>
    </w:p>
    <w:p w:rsidR="00BF7BB4" w:rsidRPr="000C541F" w:rsidRDefault="00BF7BB4" w:rsidP="00E868CA">
      <w:pPr>
        <w:pStyle w:val="Prosttext"/>
        <w:tabs>
          <w:tab w:val="left" w:pos="4820"/>
        </w:tabs>
        <w:spacing w:before="0"/>
        <w:rPr>
          <w:rFonts w:ascii="Arial" w:hAnsi="Arial" w:cs="Arial"/>
        </w:rPr>
      </w:pPr>
      <w:r w:rsidRPr="00E868CA">
        <w:rPr>
          <w:rFonts w:ascii="Arial" w:hAnsi="Arial" w:cs="Arial"/>
        </w:rPr>
        <w:t xml:space="preserve">ČEPRO, a.s. </w:t>
      </w:r>
      <w:r w:rsidR="00E868CA">
        <w:rPr>
          <w:rFonts w:ascii="Arial" w:hAnsi="Arial" w:cs="Arial"/>
        </w:rPr>
        <w:tab/>
      </w:r>
      <w:r w:rsidR="00E868CA" w:rsidRPr="00E868CA">
        <w:rPr>
          <w:rFonts w:ascii="Arial" w:hAnsi="Arial" w:cs="Arial"/>
          <w:highlight w:val="yellow"/>
        </w:rPr>
        <w:fldChar w:fldCharType="begin">
          <w:ffData>
            <w:name w:val="Text18"/>
            <w:enabled/>
            <w:calcOnExit w:val="0"/>
            <w:textInput/>
          </w:ffData>
        </w:fldChar>
      </w:r>
      <w:bookmarkStart w:id="37" w:name="Text18"/>
      <w:r w:rsidR="00E868CA" w:rsidRPr="00E868CA">
        <w:rPr>
          <w:rFonts w:ascii="Arial" w:hAnsi="Arial" w:cs="Arial"/>
          <w:highlight w:val="yellow"/>
        </w:rPr>
        <w:instrText xml:space="preserve"> FORMTEXT </w:instrText>
      </w:r>
      <w:r w:rsidR="00E868CA" w:rsidRPr="00E868CA">
        <w:rPr>
          <w:rFonts w:ascii="Arial" w:hAnsi="Arial" w:cs="Arial"/>
          <w:highlight w:val="yellow"/>
        </w:rPr>
      </w:r>
      <w:r w:rsidR="00E868CA" w:rsidRPr="00E868CA">
        <w:rPr>
          <w:rFonts w:ascii="Arial" w:hAnsi="Arial" w:cs="Arial"/>
          <w:highlight w:val="yellow"/>
        </w:rPr>
        <w:fldChar w:fldCharType="separate"/>
      </w:r>
      <w:r w:rsidR="00E868CA" w:rsidRPr="00E868CA">
        <w:rPr>
          <w:rFonts w:ascii="Arial" w:hAnsi="Arial" w:cs="Arial"/>
          <w:noProof/>
          <w:highlight w:val="yellow"/>
        </w:rPr>
        <w:t> </w:t>
      </w:r>
      <w:r w:rsidR="00E868CA" w:rsidRPr="00E868CA">
        <w:rPr>
          <w:rFonts w:ascii="Arial" w:hAnsi="Arial" w:cs="Arial"/>
          <w:noProof/>
          <w:highlight w:val="yellow"/>
        </w:rPr>
        <w:t> </w:t>
      </w:r>
      <w:r w:rsidR="00E868CA" w:rsidRPr="00E868CA">
        <w:rPr>
          <w:rFonts w:ascii="Arial" w:hAnsi="Arial" w:cs="Arial"/>
          <w:noProof/>
          <w:highlight w:val="yellow"/>
        </w:rPr>
        <w:t> </w:t>
      </w:r>
      <w:r w:rsidR="00E868CA" w:rsidRPr="00E868CA">
        <w:rPr>
          <w:rFonts w:ascii="Arial" w:hAnsi="Arial" w:cs="Arial"/>
          <w:noProof/>
          <w:highlight w:val="yellow"/>
        </w:rPr>
        <w:t> </w:t>
      </w:r>
      <w:r w:rsidR="00E868CA" w:rsidRPr="00E868CA">
        <w:rPr>
          <w:rFonts w:ascii="Arial" w:hAnsi="Arial" w:cs="Arial"/>
          <w:noProof/>
          <w:highlight w:val="yellow"/>
        </w:rPr>
        <w:t> </w:t>
      </w:r>
      <w:r w:rsidR="00E868CA" w:rsidRPr="00E868CA">
        <w:rPr>
          <w:rFonts w:ascii="Arial" w:hAnsi="Arial" w:cs="Arial"/>
          <w:highlight w:val="yellow"/>
        </w:rPr>
        <w:fldChar w:fldCharType="end"/>
      </w:r>
      <w:bookmarkEnd w:id="37"/>
    </w:p>
    <w:p w:rsidR="00BF7BB4" w:rsidRPr="000C541F" w:rsidRDefault="00BF7BB4" w:rsidP="00E868CA">
      <w:pPr>
        <w:pStyle w:val="Prosttext"/>
        <w:tabs>
          <w:tab w:val="center" w:pos="2694"/>
          <w:tab w:val="center" w:pos="6946"/>
        </w:tabs>
        <w:spacing w:before="0"/>
        <w:rPr>
          <w:rFonts w:ascii="Arial" w:hAnsi="Arial" w:cs="Arial"/>
        </w:rPr>
      </w:pPr>
    </w:p>
    <w:p w:rsidR="00BF7BB4" w:rsidRPr="000C541F" w:rsidRDefault="00BF7BB4" w:rsidP="00E868CA">
      <w:pPr>
        <w:pStyle w:val="Prosttext"/>
        <w:tabs>
          <w:tab w:val="center" w:pos="2694"/>
          <w:tab w:val="center" w:pos="6946"/>
        </w:tabs>
        <w:spacing w:before="0"/>
        <w:rPr>
          <w:rFonts w:ascii="Arial" w:hAnsi="Arial" w:cs="Arial"/>
        </w:rPr>
      </w:pPr>
    </w:p>
    <w:p w:rsidR="00BF7BB4" w:rsidRPr="000C541F" w:rsidRDefault="00BF7BB4" w:rsidP="00E868CA">
      <w:pPr>
        <w:pStyle w:val="Prosttext"/>
        <w:tabs>
          <w:tab w:val="left" w:pos="4820"/>
        </w:tabs>
        <w:spacing w:before="0"/>
        <w:rPr>
          <w:rFonts w:ascii="Arial" w:hAnsi="Arial" w:cs="Arial"/>
        </w:rPr>
      </w:pPr>
    </w:p>
    <w:p w:rsidR="00BF7BB4" w:rsidRPr="000C541F" w:rsidRDefault="00BF7BB4" w:rsidP="00E868CA">
      <w:pPr>
        <w:pStyle w:val="Prosttext"/>
        <w:tabs>
          <w:tab w:val="left" w:pos="4820"/>
        </w:tabs>
        <w:spacing w:before="0"/>
        <w:rPr>
          <w:rFonts w:ascii="Arial" w:hAnsi="Arial" w:cs="Arial"/>
        </w:rPr>
      </w:pPr>
      <w:r w:rsidRPr="000C541F">
        <w:rPr>
          <w:rFonts w:ascii="Arial" w:hAnsi="Arial" w:cs="Arial"/>
        </w:rPr>
        <w:t>………………………………………</w:t>
      </w:r>
      <w:r w:rsidR="00E868CA">
        <w:rPr>
          <w:rFonts w:ascii="Arial" w:hAnsi="Arial" w:cs="Arial"/>
        </w:rPr>
        <w:tab/>
      </w:r>
      <w:r w:rsidRPr="000C541F">
        <w:rPr>
          <w:rFonts w:ascii="Arial" w:hAnsi="Arial" w:cs="Arial"/>
        </w:rPr>
        <w:t>…………..……………………….</w:t>
      </w:r>
    </w:p>
    <w:p w:rsidR="00E868CA" w:rsidRDefault="009669A4" w:rsidP="00E868CA">
      <w:pPr>
        <w:pStyle w:val="Prosttext"/>
        <w:tabs>
          <w:tab w:val="left" w:pos="4820"/>
        </w:tabs>
        <w:spacing w:before="0"/>
        <w:rPr>
          <w:rFonts w:ascii="Arial" w:hAnsi="Arial" w:cs="Arial"/>
        </w:rPr>
      </w:pPr>
      <w:r w:rsidRPr="000C541F">
        <w:rPr>
          <w:rFonts w:ascii="Arial" w:hAnsi="Arial" w:cs="Arial"/>
        </w:rPr>
        <w:t>Mgr. Jan Duspěva</w:t>
      </w:r>
      <w:r w:rsidR="00E868CA">
        <w:rPr>
          <w:rFonts w:ascii="Arial" w:hAnsi="Arial" w:cs="Arial"/>
        </w:rPr>
        <w:tab/>
      </w:r>
      <w:r w:rsidR="00E868CA" w:rsidRPr="00E868CA">
        <w:rPr>
          <w:rFonts w:ascii="Arial" w:hAnsi="Arial" w:cs="Arial"/>
          <w:highlight w:val="yellow"/>
        </w:rPr>
        <w:fldChar w:fldCharType="begin">
          <w:ffData>
            <w:name w:val="Text19"/>
            <w:enabled/>
            <w:calcOnExit w:val="0"/>
            <w:textInput/>
          </w:ffData>
        </w:fldChar>
      </w:r>
      <w:bookmarkStart w:id="38" w:name="Text19"/>
      <w:r w:rsidR="00E868CA" w:rsidRPr="00E868CA">
        <w:rPr>
          <w:rFonts w:ascii="Arial" w:hAnsi="Arial" w:cs="Arial"/>
          <w:highlight w:val="yellow"/>
        </w:rPr>
        <w:instrText xml:space="preserve"> FORMTEXT </w:instrText>
      </w:r>
      <w:r w:rsidR="00E868CA" w:rsidRPr="00E868CA">
        <w:rPr>
          <w:rFonts w:ascii="Arial" w:hAnsi="Arial" w:cs="Arial"/>
          <w:highlight w:val="yellow"/>
        </w:rPr>
      </w:r>
      <w:r w:rsidR="00E868CA" w:rsidRPr="00E868CA">
        <w:rPr>
          <w:rFonts w:ascii="Arial" w:hAnsi="Arial" w:cs="Arial"/>
          <w:highlight w:val="yellow"/>
        </w:rPr>
        <w:fldChar w:fldCharType="separate"/>
      </w:r>
      <w:r w:rsidR="00E868CA" w:rsidRPr="00E868CA">
        <w:rPr>
          <w:rFonts w:ascii="Arial" w:hAnsi="Arial" w:cs="Arial"/>
          <w:noProof/>
          <w:highlight w:val="yellow"/>
        </w:rPr>
        <w:t> </w:t>
      </w:r>
      <w:r w:rsidR="00E868CA" w:rsidRPr="00E868CA">
        <w:rPr>
          <w:rFonts w:ascii="Arial" w:hAnsi="Arial" w:cs="Arial"/>
          <w:noProof/>
          <w:highlight w:val="yellow"/>
        </w:rPr>
        <w:t> </w:t>
      </w:r>
      <w:r w:rsidR="00E868CA" w:rsidRPr="00E868CA">
        <w:rPr>
          <w:rFonts w:ascii="Arial" w:hAnsi="Arial" w:cs="Arial"/>
          <w:noProof/>
          <w:highlight w:val="yellow"/>
        </w:rPr>
        <w:t> </w:t>
      </w:r>
      <w:r w:rsidR="00E868CA" w:rsidRPr="00E868CA">
        <w:rPr>
          <w:rFonts w:ascii="Arial" w:hAnsi="Arial" w:cs="Arial"/>
          <w:noProof/>
          <w:highlight w:val="yellow"/>
        </w:rPr>
        <w:t> </w:t>
      </w:r>
      <w:r w:rsidR="00E868CA" w:rsidRPr="00E868CA">
        <w:rPr>
          <w:rFonts w:ascii="Arial" w:hAnsi="Arial" w:cs="Arial"/>
          <w:noProof/>
          <w:highlight w:val="yellow"/>
        </w:rPr>
        <w:t> </w:t>
      </w:r>
      <w:r w:rsidR="00E868CA" w:rsidRPr="00E868CA">
        <w:rPr>
          <w:rFonts w:ascii="Arial" w:hAnsi="Arial" w:cs="Arial"/>
          <w:highlight w:val="yellow"/>
        </w:rPr>
        <w:fldChar w:fldCharType="end"/>
      </w:r>
      <w:bookmarkEnd w:id="38"/>
    </w:p>
    <w:p w:rsidR="00E868CA" w:rsidRDefault="00BF7BB4" w:rsidP="00E868CA">
      <w:pPr>
        <w:pStyle w:val="Prosttext"/>
        <w:tabs>
          <w:tab w:val="left" w:pos="4820"/>
        </w:tabs>
        <w:spacing w:before="0"/>
        <w:rPr>
          <w:rFonts w:ascii="Arial" w:hAnsi="Arial" w:cs="Arial"/>
        </w:rPr>
      </w:pPr>
      <w:r w:rsidRPr="000C541F">
        <w:rPr>
          <w:rFonts w:ascii="Arial" w:hAnsi="Arial" w:cs="Arial"/>
        </w:rPr>
        <w:lastRenderedPageBreak/>
        <w:t>předseda představenstva</w:t>
      </w:r>
      <w:r w:rsidR="00E868CA">
        <w:rPr>
          <w:rFonts w:ascii="Arial" w:hAnsi="Arial" w:cs="Arial"/>
        </w:rPr>
        <w:tab/>
      </w:r>
      <w:r w:rsidR="00E868CA" w:rsidRPr="00E868CA">
        <w:rPr>
          <w:rFonts w:ascii="Arial" w:hAnsi="Arial" w:cs="Arial"/>
          <w:highlight w:val="yellow"/>
        </w:rPr>
        <w:fldChar w:fldCharType="begin">
          <w:ffData>
            <w:name w:val="Text20"/>
            <w:enabled/>
            <w:calcOnExit w:val="0"/>
            <w:textInput/>
          </w:ffData>
        </w:fldChar>
      </w:r>
      <w:bookmarkStart w:id="39" w:name="Text20"/>
      <w:r w:rsidR="00E868CA" w:rsidRPr="00E868CA">
        <w:rPr>
          <w:rFonts w:ascii="Arial" w:hAnsi="Arial" w:cs="Arial"/>
          <w:highlight w:val="yellow"/>
        </w:rPr>
        <w:instrText xml:space="preserve"> FORMTEXT </w:instrText>
      </w:r>
      <w:r w:rsidR="00E868CA" w:rsidRPr="00E868CA">
        <w:rPr>
          <w:rFonts w:ascii="Arial" w:hAnsi="Arial" w:cs="Arial"/>
          <w:highlight w:val="yellow"/>
        </w:rPr>
      </w:r>
      <w:r w:rsidR="00E868CA" w:rsidRPr="00E868CA">
        <w:rPr>
          <w:rFonts w:ascii="Arial" w:hAnsi="Arial" w:cs="Arial"/>
          <w:highlight w:val="yellow"/>
        </w:rPr>
        <w:fldChar w:fldCharType="separate"/>
      </w:r>
      <w:r w:rsidR="00E868CA" w:rsidRPr="00E868CA">
        <w:rPr>
          <w:rFonts w:ascii="Arial" w:hAnsi="Arial" w:cs="Arial"/>
          <w:noProof/>
          <w:highlight w:val="yellow"/>
        </w:rPr>
        <w:t> </w:t>
      </w:r>
      <w:r w:rsidR="00E868CA" w:rsidRPr="00E868CA">
        <w:rPr>
          <w:rFonts w:ascii="Arial" w:hAnsi="Arial" w:cs="Arial"/>
          <w:noProof/>
          <w:highlight w:val="yellow"/>
        </w:rPr>
        <w:t> </w:t>
      </w:r>
      <w:r w:rsidR="00E868CA" w:rsidRPr="00E868CA">
        <w:rPr>
          <w:rFonts w:ascii="Arial" w:hAnsi="Arial" w:cs="Arial"/>
          <w:noProof/>
          <w:highlight w:val="yellow"/>
        </w:rPr>
        <w:t> </w:t>
      </w:r>
      <w:r w:rsidR="00E868CA" w:rsidRPr="00E868CA">
        <w:rPr>
          <w:rFonts w:ascii="Arial" w:hAnsi="Arial" w:cs="Arial"/>
          <w:noProof/>
          <w:highlight w:val="yellow"/>
        </w:rPr>
        <w:t> </w:t>
      </w:r>
      <w:r w:rsidR="00E868CA" w:rsidRPr="00E868CA">
        <w:rPr>
          <w:rFonts w:ascii="Arial" w:hAnsi="Arial" w:cs="Arial"/>
          <w:noProof/>
          <w:highlight w:val="yellow"/>
        </w:rPr>
        <w:t> </w:t>
      </w:r>
      <w:r w:rsidR="00E868CA" w:rsidRPr="00E868CA">
        <w:rPr>
          <w:rFonts w:ascii="Arial" w:hAnsi="Arial" w:cs="Arial"/>
          <w:highlight w:val="yellow"/>
        </w:rPr>
        <w:fldChar w:fldCharType="end"/>
      </w:r>
      <w:bookmarkEnd w:id="39"/>
    </w:p>
    <w:p w:rsidR="00E868CA" w:rsidRDefault="00E868CA" w:rsidP="00E868CA">
      <w:pPr>
        <w:pStyle w:val="Prosttext"/>
        <w:tabs>
          <w:tab w:val="left" w:pos="4820"/>
        </w:tabs>
        <w:spacing w:before="0"/>
        <w:rPr>
          <w:rFonts w:ascii="Arial" w:hAnsi="Arial" w:cs="Arial"/>
        </w:rPr>
      </w:pPr>
      <w:r>
        <w:rPr>
          <w:rFonts w:ascii="Arial" w:hAnsi="Arial" w:cs="Arial"/>
        </w:rPr>
        <w:tab/>
      </w:r>
      <w:r w:rsidRPr="00E868CA">
        <w:rPr>
          <w:rFonts w:ascii="Arial" w:hAnsi="Arial" w:cs="Arial"/>
          <w:highlight w:val="yellow"/>
        </w:rPr>
        <w:fldChar w:fldCharType="begin">
          <w:ffData>
            <w:name w:val="Text21"/>
            <w:enabled/>
            <w:calcOnExit w:val="0"/>
            <w:textInput/>
          </w:ffData>
        </w:fldChar>
      </w:r>
      <w:bookmarkStart w:id="40" w:name="Text21"/>
      <w:r w:rsidRPr="00E868CA">
        <w:rPr>
          <w:rFonts w:ascii="Arial" w:hAnsi="Arial" w:cs="Arial"/>
          <w:highlight w:val="yellow"/>
        </w:rPr>
        <w:instrText xml:space="preserve"> FORMTEXT </w:instrText>
      </w:r>
      <w:r w:rsidRPr="00E868CA">
        <w:rPr>
          <w:rFonts w:ascii="Arial" w:hAnsi="Arial" w:cs="Arial"/>
          <w:highlight w:val="yellow"/>
        </w:rPr>
      </w:r>
      <w:r w:rsidRPr="00E868CA">
        <w:rPr>
          <w:rFonts w:ascii="Arial" w:hAnsi="Arial" w:cs="Arial"/>
          <w:highlight w:val="yellow"/>
        </w:rPr>
        <w:fldChar w:fldCharType="separate"/>
      </w:r>
      <w:r w:rsidRPr="00E868CA">
        <w:rPr>
          <w:rFonts w:ascii="Arial" w:hAnsi="Arial" w:cs="Arial"/>
          <w:noProof/>
          <w:highlight w:val="yellow"/>
        </w:rPr>
        <w:t> </w:t>
      </w:r>
      <w:r w:rsidRPr="00E868CA">
        <w:rPr>
          <w:rFonts w:ascii="Arial" w:hAnsi="Arial" w:cs="Arial"/>
          <w:noProof/>
          <w:highlight w:val="yellow"/>
        </w:rPr>
        <w:t> </w:t>
      </w:r>
      <w:r w:rsidRPr="00E868CA">
        <w:rPr>
          <w:rFonts w:ascii="Arial" w:hAnsi="Arial" w:cs="Arial"/>
          <w:noProof/>
          <w:highlight w:val="yellow"/>
        </w:rPr>
        <w:t> </w:t>
      </w:r>
      <w:r w:rsidRPr="00E868CA">
        <w:rPr>
          <w:rFonts w:ascii="Arial" w:hAnsi="Arial" w:cs="Arial"/>
          <w:noProof/>
          <w:highlight w:val="yellow"/>
        </w:rPr>
        <w:t> </w:t>
      </w:r>
      <w:r w:rsidRPr="00E868CA">
        <w:rPr>
          <w:rFonts w:ascii="Arial" w:hAnsi="Arial" w:cs="Arial"/>
          <w:noProof/>
          <w:highlight w:val="yellow"/>
        </w:rPr>
        <w:t> </w:t>
      </w:r>
      <w:r w:rsidRPr="00E868CA">
        <w:rPr>
          <w:rFonts w:ascii="Arial" w:hAnsi="Arial" w:cs="Arial"/>
          <w:highlight w:val="yellow"/>
        </w:rPr>
        <w:fldChar w:fldCharType="end"/>
      </w:r>
      <w:bookmarkEnd w:id="40"/>
    </w:p>
    <w:p w:rsidR="00E868CA" w:rsidRDefault="00E868CA" w:rsidP="00E868CA">
      <w:pPr>
        <w:pStyle w:val="Prosttext"/>
        <w:tabs>
          <w:tab w:val="left" w:pos="4820"/>
        </w:tabs>
        <w:spacing w:before="0"/>
        <w:rPr>
          <w:rFonts w:ascii="Arial" w:hAnsi="Arial" w:cs="Arial"/>
        </w:rPr>
      </w:pPr>
    </w:p>
    <w:p w:rsidR="00E868CA" w:rsidRDefault="00E868CA" w:rsidP="00E868CA">
      <w:pPr>
        <w:pStyle w:val="Prosttext"/>
        <w:tabs>
          <w:tab w:val="left" w:pos="4820"/>
        </w:tabs>
        <w:spacing w:before="0"/>
        <w:rPr>
          <w:rFonts w:ascii="Arial" w:hAnsi="Arial" w:cs="Arial"/>
        </w:rPr>
      </w:pPr>
    </w:p>
    <w:p w:rsidR="00E868CA" w:rsidRDefault="00E868CA" w:rsidP="00E868CA">
      <w:pPr>
        <w:pStyle w:val="Prosttext"/>
        <w:tabs>
          <w:tab w:val="left" w:pos="4820"/>
        </w:tabs>
        <w:spacing w:before="0"/>
        <w:rPr>
          <w:rFonts w:ascii="Arial" w:hAnsi="Arial" w:cs="Arial"/>
        </w:rPr>
      </w:pPr>
    </w:p>
    <w:p w:rsidR="00BF7BB4" w:rsidRPr="000C541F" w:rsidRDefault="00BF7BB4" w:rsidP="00E868CA">
      <w:pPr>
        <w:pStyle w:val="Prosttext"/>
        <w:tabs>
          <w:tab w:val="left" w:pos="4820"/>
        </w:tabs>
        <w:spacing w:before="0"/>
        <w:rPr>
          <w:rFonts w:ascii="Arial" w:hAnsi="Arial" w:cs="Arial"/>
        </w:rPr>
      </w:pPr>
      <w:r w:rsidRPr="000C541F">
        <w:rPr>
          <w:rFonts w:ascii="Arial" w:hAnsi="Arial" w:cs="Arial"/>
        </w:rPr>
        <w:t>………………………………………</w:t>
      </w:r>
      <w:r w:rsidRPr="000C541F">
        <w:rPr>
          <w:rFonts w:ascii="Arial" w:hAnsi="Arial" w:cs="Arial"/>
        </w:rPr>
        <w:tab/>
      </w:r>
    </w:p>
    <w:p w:rsidR="00BF7BB4" w:rsidRPr="000C541F" w:rsidRDefault="00BF7BB4" w:rsidP="00E868CA">
      <w:pPr>
        <w:pStyle w:val="Prosttext"/>
        <w:tabs>
          <w:tab w:val="left" w:pos="4820"/>
        </w:tabs>
        <w:spacing w:before="0"/>
        <w:rPr>
          <w:rFonts w:ascii="Arial" w:hAnsi="Arial" w:cs="Arial"/>
        </w:rPr>
      </w:pPr>
      <w:r w:rsidRPr="000C541F">
        <w:rPr>
          <w:rFonts w:ascii="Arial" w:hAnsi="Arial" w:cs="Arial"/>
        </w:rPr>
        <w:t xml:space="preserve">Ing. Ladislav Staněk </w:t>
      </w:r>
      <w:r w:rsidRPr="000C541F">
        <w:rPr>
          <w:rFonts w:ascii="Arial" w:hAnsi="Arial" w:cs="Arial"/>
        </w:rPr>
        <w:tab/>
      </w:r>
    </w:p>
    <w:p w:rsidR="00BF7BB4" w:rsidRPr="000C541F" w:rsidRDefault="00BF7BB4" w:rsidP="00E868CA">
      <w:pPr>
        <w:pStyle w:val="Prosttext"/>
        <w:tabs>
          <w:tab w:val="left" w:pos="4820"/>
        </w:tabs>
        <w:spacing w:before="0"/>
        <w:rPr>
          <w:rFonts w:ascii="Arial" w:hAnsi="Arial" w:cs="Arial"/>
        </w:rPr>
      </w:pPr>
      <w:r w:rsidRPr="000C541F">
        <w:rPr>
          <w:rFonts w:ascii="Arial" w:hAnsi="Arial" w:cs="Arial"/>
        </w:rPr>
        <w:t>člen představenstva</w:t>
      </w:r>
      <w:r w:rsidRPr="000C541F">
        <w:rPr>
          <w:rFonts w:ascii="Arial" w:hAnsi="Arial" w:cs="Arial"/>
        </w:rPr>
        <w:tab/>
      </w:r>
    </w:p>
    <w:p w:rsidR="00900610" w:rsidRPr="008442B9" w:rsidRDefault="00900610" w:rsidP="00E868CA">
      <w:pPr>
        <w:pStyle w:val="Prosttext"/>
        <w:tabs>
          <w:tab w:val="left" w:pos="4820"/>
        </w:tabs>
        <w:spacing w:before="0"/>
        <w:rPr>
          <w:rFonts w:ascii="Arial" w:hAnsi="Arial" w:cs="Arial"/>
        </w:rPr>
      </w:pPr>
    </w:p>
    <w:sectPr w:rsidR="00900610" w:rsidRPr="008442B9" w:rsidSect="008442B9">
      <w:headerReference w:type="default" r:id="rId13"/>
      <w:pgSz w:w="11906" w:h="16838"/>
      <w:pgMar w:top="1417" w:right="1417" w:bottom="1276"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66D8" w:rsidRDefault="00D466D8" w:rsidP="00514B8C">
      <w:r>
        <w:separator/>
      </w:r>
    </w:p>
  </w:endnote>
  <w:endnote w:type="continuationSeparator" w:id="0">
    <w:p w:rsidR="00D466D8" w:rsidRDefault="00D466D8" w:rsidP="00514B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20002A87" w:usb1="80000000" w:usb2="00000008" w:usb3="00000000" w:csb0="000001FF" w:csb1="00000000"/>
  </w:font>
  <w:font w:name="Trebuchet MS">
    <w:panose1 w:val="020B0603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61002A87" w:usb1="80000000" w:usb2="00000008"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66D8" w:rsidRDefault="00D466D8" w:rsidP="00514B8C">
      <w:r>
        <w:separator/>
      </w:r>
    </w:p>
  </w:footnote>
  <w:footnote w:type="continuationSeparator" w:id="0">
    <w:p w:rsidR="00D466D8" w:rsidRDefault="00D466D8" w:rsidP="00514B8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78B" w:rsidRDefault="0016478B">
    <w:pPr>
      <w:pStyle w:val="Zhlav"/>
      <w:rPr>
        <w:sz w:val="16"/>
        <w:szCs w:val="16"/>
      </w:rPr>
    </w:pPr>
    <w:r w:rsidRPr="0016478B">
      <w:rPr>
        <w:sz w:val="16"/>
        <w:szCs w:val="16"/>
      </w:rPr>
      <w:t>ČEPRO, a.s.</w:t>
    </w:r>
    <w:r w:rsidRPr="0016478B">
      <w:rPr>
        <w:sz w:val="16"/>
        <w:szCs w:val="16"/>
      </w:rPr>
      <w:tab/>
      <w:t>Kupní smlouva č. ........</w:t>
    </w:r>
    <w:r w:rsidRPr="0016478B">
      <w:rPr>
        <w:sz w:val="16"/>
        <w:szCs w:val="16"/>
      </w:rPr>
      <w:tab/>
      <w:t xml:space="preserve">Stránka </w:t>
    </w:r>
    <w:r w:rsidRPr="0016478B">
      <w:rPr>
        <w:sz w:val="16"/>
        <w:szCs w:val="16"/>
      </w:rPr>
      <w:fldChar w:fldCharType="begin"/>
    </w:r>
    <w:r w:rsidRPr="0016478B">
      <w:rPr>
        <w:sz w:val="16"/>
        <w:szCs w:val="16"/>
      </w:rPr>
      <w:instrText>PAGE  \* Arabic  \* MERGEFORMAT</w:instrText>
    </w:r>
    <w:r w:rsidRPr="0016478B">
      <w:rPr>
        <w:sz w:val="16"/>
        <w:szCs w:val="16"/>
      </w:rPr>
      <w:fldChar w:fldCharType="separate"/>
    </w:r>
    <w:r w:rsidR="0075423E">
      <w:rPr>
        <w:noProof/>
        <w:sz w:val="16"/>
        <w:szCs w:val="16"/>
      </w:rPr>
      <w:t>6</w:t>
    </w:r>
    <w:r w:rsidRPr="0016478B">
      <w:rPr>
        <w:sz w:val="16"/>
        <w:szCs w:val="16"/>
      </w:rPr>
      <w:fldChar w:fldCharType="end"/>
    </w:r>
    <w:r w:rsidRPr="0016478B">
      <w:rPr>
        <w:sz w:val="16"/>
        <w:szCs w:val="16"/>
      </w:rPr>
      <w:t xml:space="preserve"> z </w:t>
    </w:r>
    <w:r w:rsidRPr="0016478B">
      <w:rPr>
        <w:sz w:val="16"/>
        <w:szCs w:val="16"/>
      </w:rPr>
      <w:fldChar w:fldCharType="begin"/>
    </w:r>
    <w:r w:rsidRPr="0016478B">
      <w:rPr>
        <w:sz w:val="16"/>
        <w:szCs w:val="16"/>
      </w:rPr>
      <w:instrText>NUMPAGES  \* Arabic  \* MERGEFORMAT</w:instrText>
    </w:r>
    <w:r w:rsidRPr="0016478B">
      <w:rPr>
        <w:sz w:val="16"/>
        <w:szCs w:val="16"/>
      </w:rPr>
      <w:fldChar w:fldCharType="separate"/>
    </w:r>
    <w:r w:rsidR="0075423E">
      <w:rPr>
        <w:noProof/>
        <w:sz w:val="16"/>
        <w:szCs w:val="16"/>
      </w:rPr>
      <w:t>10</w:t>
    </w:r>
    <w:r w:rsidRPr="0016478B">
      <w:rPr>
        <w:sz w:val="16"/>
        <w:szCs w:val="16"/>
      </w:rPr>
      <w:fldChar w:fldCharType="end"/>
    </w:r>
  </w:p>
  <w:p w:rsidR="0016478B" w:rsidRPr="0016478B" w:rsidRDefault="00644BF9" w:rsidP="0016478B">
    <w:pPr>
      <w:pStyle w:val="Zhlav"/>
      <w:pBdr>
        <w:bottom w:val="single" w:sz="4" w:space="1" w:color="auto"/>
      </w:pBdr>
      <w:spacing w:before="0"/>
      <w:rPr>
        <w:sz w:val="16"/>
        <w:szCs w:val="16"/>
      </w:rPr>
    </w:pPr>
    <w:r>
      <w:rPr>
        <w:sz w:val="16"/>
        <w:szCs w:val="16"/>
      </w:rPr>
      <w:t>248</w:t>
    </w:r>
    <w:r w:rsidR="003D1F57">
      <w:rPr>
        <w:sz w:val="16"/>
        <w:szCs w:val="16"/>
      </w:rPr>
      <w:t>/14/OCN</w:t>
    </w:r>
    <w:r w:rsidR="0016478B">
      <w:rPr>
        <w:sz w:val="16"/>
        <w:szCs w:val="16"/>
      </w:rPr>
      <w:tab/>
    </w:r>
    <w:r>
      <w:rPr>
        <w:sz w:val="16"/>
        <w:szCs w:val="16"/>
      </w:rPr>
      <w:t>Potrubí DN 300 a DN 200, PN 63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84105"/>
    <w:multiLevelType w:val="hybridMultilevel"/>
    <w:tmpl w:val="1CDA40A6"/>
    <w:lvl w:ilvl="0" w:tplc="FFFFFFFF">
      <w:start w:val="1"/>
      <w:numFmt w:val="decimal"/>
      <w:lvlText w:val="%1."/>
      <w:lvlJc w:val="left"/>
      <w:pPr>
        <w:tabs>
          <w:tab w:val="num" w:pos="720"/>
        </w:tabs>
        <w:ind w:left="720" w:hanging="360"/>
      </w:pPr>
    </w:lvl>
    <w:lvl w:ilvl="1" w:tplc="995002E4">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nsid w:val="201C150A"/>
    <w:multiLevelType w:val="hybridMultilevel"/>
    <w:tmpl w:val="894A4CA0"/>
    <w:lvl w:ilvl="0" w:tplc="04050017">
      <w:start w:val="1"/>
      <w:numFmt w:val="lowerLetter"/>
      <w:lvlText w:val="%1)"/>
      <w:lvlJc w:val="left"/>
      <w:pPr>
        <w:ind w:left="765" w:hanging="360"/>
      </w:pPr>
      <w:rPr>
        <w:rFonts w:hint="default"/>
      </w:rPr>
    </w:lvl>
    <w:lvl w:ilvl="1" w:tplc="04050003">
      <w:start w:val="1"/>
      <w:numFmt w:val="bullet"/>
      <w:lvlText w:val="o"/>
      <w:lvlJc w:val="left"/>
      <w:pPr>
        <w:ind w:left="1485" w:hanging="360"/>
      </w:pPr>
      <w:rPr>
        <w:rFonts w:ascii="Courier New" w:hAnsi="Courier New" w:cs="Courier New" w:hint="default"/>
      </w:rPr>
    </w:lvl>
    <w:lvl w:ilvl="2" w:tplc="04050005" w:tentative="1">
      <w:start w:val="1"/>
      <w:numFmt w:val="bullet"/>
      <w:lvlText w:val=""/>
      <w:lvlJc w:val="left"/>
      <w:pPr>
        <w:ind w:left="2205" w:hanging="360"/>
      </w:pPr>
      <w:rPr>
        <w:rFonts w:ascii="Wingdings" w:hAnsi="Wingdings" w:hint="default"/>
      </w:rPr>
    </w:lvl>
    <w:lvl w:ilvl="3" w:tplc="04050001" w:tentative="1">
      <w:start w:val="1"/>
      <w:numFmt w:val="bullet"/>
      <w:lvlText w:val=""/>
      <w:lvlJc w:val="left"/>
      <w:pPr>
        <w:ind w:left="2925" w:hanging="360"/>
      </w:pPr>
      <w:rPr>
        <w:rFonts w:ascii="Symbol" w:hAnsi="Symbol" w:hint="default"/>
      </w:rPr>
    </w:lvl>
    <w:lvl w:ilvl="4" w:tplc="04050003" w:tentative="1">
      <w:start w:val="1"/>
      <w:numFmt w:val="bullet"/>
      <w:lvlText w:val="o"/>
      <w:lvlJc w:val="left"/>
      <w:pPr>
        <w:ind w:left="3645" w:hanging="360"/>
      </w:pPr>
      <w:rPr>
        <w:rFonts w:ascii="Courier New" w:hAnsi="Courier New" w:cs="Courier New" w:hint="default"/>
      </w:rPr>
    </w:lvl>
    <w:lvl w:ilvl="5" w:tplc="04050005" w:tentative="1">
      <w:start w:val="1"/>
      <w:numFmt w:val="bullet"/>
      <w:lvlText w:val=""/>
      <w:lvlJc w:val="left"/>
      <w:pPr>
        <w:ind w:left="4365" w:hanging="360"/>
      </w:pPr>
      <w:rPr>
        <w:rFonts w:ascii="Wingdings" w:hAnsi="Wingdings" w:hint="default"/>
      </w:rPr>
    </w:lvl>
    <w:lvl w:ilvl="6" w:tplc="04050001" w:tentative="1">
      <w:start w:val="1"/>
      <w:numFmt w:val="bullet"/>
      <w:lvlText w:val=""/>
      <w:lvlJc w:val="left"/>
      <w:pPr>
        <w:ind w:left="5085" w:hanging="360"/>
      </w:pPr>
      <w:rPr>
        <w:rFonts w:ascii="Symbol" w:hAnsi="Symbol" w:hint="default"/>
      </w:rPr>
    </w:lvl>
    <w:lvl w:ilvl="7" w:tplc="04050003" w:tentative="1">
      <w:start w:val="1"/>
      <w:numFmt w:val="bullet"/>
      <w:lvlText w:val="o"/>
      <w:lvlJc w:val="left"/>
      <w:pPr>
        <w:ind w:left="5805" w:hanging="360"/>
      </w:pPr>
      <w:rPr>
        <w:rFonts w:ascii="Courier New" w:hAnsi="Courier New" w:cs="Courier New" w:hint="default"/>
      </w:rPr>
    </w:lvl>
    <w:lvl w:ilvl="8" w:tplc="04050005" w:tentative="1">
      <w:start w:val="1"/>
      <w:numFmt w:val="bullet"/>
      <w:lvlText w:val=""/>
      <w:lvlJc w:val="left"/>
      <w:pPr>
        <w:ind w:left="6525" w:hanging="360"/>
      </w:pPr>
      <w:rPr>
        <w:rFonts w:ascii="Wingdings" w:hAnsi="Wingdings" w:hint="default"/>
      </w:rPr>
    </w:lvl>
  </w:abstractNum>
  <w:abstractNum w:abstractNumId="2">
    <w:nsid w:val="23B055AF"/>
    <w:multiLevelType w:val="hybridMultilevel"/>
    <w:tmpl w:val="65B43010"/>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nsid w:val="27453FBF"/>
    <w:multiLevelType w:val="hybridMultilevel"/>
    <w:tmpl w:val="C77C5E68"/>
    <w:lvl w:ilvl="0" w:tplc="FFFFFFFF">
      <w:start w:val="1"/>
      <w:numFmt w:val="bullet"/>
      <w:lvlText w:val="-"/>
      <w:lvlJc w:val="left"/>
      <w:pPr>
        <w:tabs>
          <w:tab w:val="num" w:pos="1080"/>
        </w:tabs>
        <w:ind w:left="1080" w:hanging="360"/>
      </w:pPr>
      <w:rPr>
        <w:rFonts w:ascii="Times New Roman" w:eastAsia="Times New Roman" w:hAnsi="Times New Roman" w:cs="Times New Roman" w:hint="default"/>
      </w:rPr>
    </w:lvl>
    <w:lvl w:ilvl="1" w:tplc="FFFFFFFF" w:tentative="1">
      <w:start w:val="1"/>
      <w:numFmt w:val="bullet"/>
      <w:lvlText w:val="o"/>
      <w:lvlJc w:val="left"/>
      <w:pPr>
        <w:tabs>
          <w:tab w:val="num" w:pos="1800"/>
        </w:tabs>
        <w:ind w:left="1800" w:hanging="360"/>
      </w:pPr>
      <w:rPr>
        <w:rFonts w:ascii="Courier New" w:hAnsi="Courier New" w:cs="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4">
    <w:nsid w:val="2D357F7F"/>
    <w:multiLevelType w:val="hybridMultilevel"/>
    <w:tmpl w:val="2CE4800C"/>
    <w:lvl w:ilvl="0" w:tplc="4B04606A">
      <w:start w:val="2"/>
      <w:numFmt w:val="bullet"/>
      <w:lvlText w:val="-"/>
      <w:lvlJc w:val="left"/>
      <w:pPr>
        <w:ind w:left="576" w:hanging="360"/>
      </w:pPr>
      <w:rPr>
        <w:rFonts w:ascii="Times New Roman" w:eastAsia="Times New Roman" w:hAnsi="Times New Roman" w:cs="Times New Roman" w:hint="default"/>
      </w:rPr>
    </w:lvl>
    <w:lvl w:ilvl="1" w:tplc="04050003" w:tentative="1">
      <w:start w:val="1"/>
      <w:numFmt w:val="bullet"/>
      <w:lvlText w:val="o"/>
      <w:lvlJc w:val="left"/>
      <w:pPr>
        <w:ind w:left="1296" w:hanging="360"/>
      </w:pPr>
      <w:rPr>
        <w:rFonts w:ascii="Courier New" w:hAnsi="Courier New" w:cs="Courier New" w:hint="default"/>
      </w:rPr>
    </w:lvl>
    <w:lvl w:ilvl="2" w:tplc="04050005" w:tentative="1">
      <w:start w:val="1"/>
      <w:numFmt w:val="bullet"/>
      <w:lvlText w:val=""/>
      <w:lvlJc w:val="left"/>
      <w:pPr>
        <w:ind w:left="2016" w:hanging="360"/>
      </w:pPr>
      <w:rPr>
        <w:rFonts w:ascii="Wingdings" w:hAnsi="Wingdings" w:hint="default"/>
      </w:rPr>
    </w:lvl>
    <w:lvl w:ilvl="3" w:tplc="04050001" w:tentative="1">
      <w:start w:val="1"/>
      <w:numFmt w:val="bullet"/>
      <w:lvlText w:val=""/>
      <w:lvlJc w:val="left"/>
      <w:pPr>
        <w:ind w:left="2736" w:hanging="360"/>
      </w:pPr>
      <w:rPr>
        <w:rFonts w:ascii="Symbol" w:hAnsi="Symbol" w:hint="default"/>
      </w:rPr>
    </w:lvl>
    <w:lvl w:ilvl="4" w:tplc="04050003" w:tentative="1">
      <w:start w:val="1"/>
      <w:numFmt w:val="bullet"/>
      <w:lvlText w:val="o"/>
      <w:lvlJc w:val="left"/>
      <w:pPr>
        <w:ind w:left="3456" w:hanging="360"/>
      </w:pPr>
      <w:rPr>
        <w:rFonts w:ascii="Courier New" w:hAnsi="Courier New" w:cs="Courier New" w:hint="default"/>
      </w:rPr>
    </w:lvl>
    <w:lvl w:ilvl="5" w:tplc="04050005" w:tentative="1">
      <w:start w:val="1"/>
      <w:numFmt w:val="bullet"/>
      <w:lvlText w:val=""/>
      <w:lvlJc w:val="left"/>
      <w:pPr>
        <w:ind w:left="4176" w:hanging="360"/>
      </w:pPr>
      <w:rPr>
        <w:rFonts w:ascii="Wingdings" w:hAnsi="Wingdings" w:hint="default"/>
      </w:rPr>
    </w:lvl>
    <w:lvl w:ilvl="6" w:tplc="04050001" w:tentative="1">
      <w:start w:val="1"/>
      <w:numFmt w:val="bullet"/>
      <w:lvlText w:val=""/>
      <w:lvlJc w:val="left"/>
      <w:pPr>
        <w:ind w:left="4896" w:hanging="360"/>
      </w:pPr>
      <w:rPr>
        <w:rFonts w:ascii="Symbol" w:hAnsi="Symbol" w:hint="default"/>
      </w:rPr>
    </w:lvl>
    <w:lvl w:ilvl="7" w:tplc="04050003" w:tentative="1">
      <w:start w:val="1"/>
      <w:numFmt w:val="bullet"/>
      <w:lvlText w:val="o"/>
      <w:lvlJc w:val="left"/>
      <w:pPr>
        <w:ind w:left="5616" w:hanging="360"/>
      </w:pPr>
      <w:rPr>
        <w:rFonts w:ascii="Courier New" w:hAnsi="Courier New" w:cs="Courier New" w:hint="default"/>
      </w:rPr>
    </w:lvl>
    <w:lvl w:ilvl="8" w:tplc="04050005" w:tentative="1">
      <w:start w:val="1"/>
      <w:numFmt w:val="bullet"/>
      <w:lvlText w:val=""/>
      <w:lvlJc w:val="left"/>
      <w:pPr>
        <w:ind w:left="6336" w:hanging="360"/>
      </w:pPr>
      <w:rPr>
        <w:rFonts w:ascii="Wingdings" w:hAnsi="Wingdings" w:hint="default"/>
      </w:rPr>
    </w:lvl>
  </w:abstractNum>
  <w:abstractNum w:abstractNumId="5">
    <w:nsid w:val="3398103C"/>
    <w:multiLevelType w:val="hybridMultilevel"/>
    <w:tmpl w:val="AB402DDC"/>
    <w:lvl w:ilvl="0" w:tplc="D3D2CAB8">
      <w:start w:val="3"/>
      <w:numFmt w:val="bullet"/>
      <w:lvlText w:val="-"/>
      <w:lvlJc w:val="left"/>
      <w:pPr>
        <w:tabs>
          <w:tab w:val="num" w:pos="1068"/>
        </w:tabs>
        <w:ind w:left="1068" w:hanging="360"/>
      </w:pPr>
      <w:rPr>
        <w:rFonts w:ascii="Times New Roman" w:eastAsia="Times New Roman" w:hAnsi="Times New Roman" w:cs="Times New Roman" w:hint="default"/>
      </w:rPr>
    </w:lvl>
    <w:lvl w:ilvl="1" w:tplc="04050003" w:tentative="1">
      <w:start w:val="1"/>
      <w:numFmt w:val="bullet"/>
      <w:lvlText w:val="o"/>
      <w:lvlJc w:val="left"/>
      <w:pPr>
        <w:tabs>
          <w:tab w:val="num" w:pos="1788"/>
        </w:tabs>
        <w:ind w:left="1788" w:hanging="360"/>
      </w:pPr>
      <w:rPr>
        <w:rFonts w:ascii="Courier New" w:hAnsi="Courier New" w:cs="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cs="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cs="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6">
    <w:nsid w:val="3E962F22"/>
    <w:multiLevelType w:val="hybridMultilevel"/>
    <w:tmpl w:val="56DCB954"/>
    <w:lvl w:ilvl="0" w:tplc="548627FE">
      <w:start w:val="1"/>
      <w:numFmt w:val="bullet"/>
      <w:pStyle w:val="09-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nsid w:val="458E18BF"/>
    <w:multiLevelType w:val="hybridMultilevel"/>
    <w:tmpl w:val="073CFC9C"/>
    <w:lvl w:ilvl="0" w:tplc="0405000F">
      <w:start w:val="1"/>
      <w:numFmt w:val="decimal"/>
      <w:lvlText w:val="%1."/>
      <w:lvlJc w:val="left"/>
      <w:pPr>
        <w:tabs>
          <w:tab w:val="num" w:pos="720"/>
        </w:tabs>
        <w:ind w:left="720" w:hanging="360"/>
      </w:pPr>
    </w:lvl>
    <w:lvl w:ilvl="1" w:tplc="04050019">
      <w:start w:val="1"/>
      <w:numFmt w:val="bullet"/>
      <w:lvlText w:val=""/>
      <w:lvlJc w:val="left"/>
      <w:pPr>
        <w:tabs>
          <w:tab w:val="num" w:pos="360"/>
        </w:tabs>
        <w:ind w:left="360" w:hanging="360"/>
      </w:pPr>
      <w:rPr>
        <w:rFonts w:ascii="Symbol" w:hAnsi="Symbol" w:hint="default"/>
      </w:rPr>
    </w:lvl>
    <w:lvl w:ilvl="2" w:tplc="0405001B">
      <w:start w:val="1"/>
      <w:numFmt w:val="lowerRoman"/>
      <w:lvlText w:val="%3."/>
      <w:lvlJc w:val="right"/>
      <w:pPr>
        <w:tabs>
          <w:tab w:val="num" w:pos="2160"/>
        </w:tabs>
        <w:ind w:left="2160" w:hanging="180"/>
      </w:pPr>
    </w:lvl>
    <w:lvl w:ilvl="3" w:tplc="0405000F">
      <w:start w:val="1"/>
      <w:numFmt w:val="lowerLetter"/>
      <w:lvlText w:val="%4."/>
      <w:lvlJc w:val="left"/>
      <w:pPr>
        <w:tabs>
          <w:tab w:val="num" w:pos="2880"/>
        </w:tabs>
        <w:ind w:left="2880" w:hanging="360"/>
      </w:pPr>
      <w:rPr>
        <w:rFonts w:hint="default"/>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nsid w:val="52E850FF"/>
    <w:multiLevelType w:val="multilevel"/>
    <w:tmpl w:val="E304B1CE"/>
    <w:lvl w:ilvl="0">
      <w:start w:val="1"/>
      <w:numFmt w:val="lowerLetter"/>
      <w:pStyle w:val="Odrky-psmena"/>
      <w:lvlText w:val="%1)"/>
      <w:lvlJc w:val="left"/>
      <w:pPr>
        <w:tabs>
          <w:tab w:val="num" w:pos="720"/>
        </w:tabs>
        <w:ind w:left="720" w:hanging="360"/>
      </w:pPr>
      <w:rPr>
        <w:rFonts w:hint="default"/>
      </w:rPr>
    </w:lvl>
    <w:lvl w:ilvl="1">
      <w:start w:val="1"/>
      <w:numFmt w:val="bullet"/>
      <w:lvlRestart w:val="0"/>
      <w:pStyle w:val="Odrky2rove"/>
      <w:lvlText w:val="•"/>
      <w:lvlJc w:val="left"/>
      <w:pPr>
        <w:tabs>
          <w:tab w:val="num" w:pos="1080"/>
        </w:tabs>
        <w:ind w:left="1080" w:hanging="360"/>
      </w:pPr>
      <w:rPr>
        <w:rFonts w:ascii="Arial" w:hAnsi="Arial" w:hint="default"/>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9">
    <w:nsid w:val="56B779F1"/>
    <w:multiLevelType w:val="hybridMultilevel"/>
    <w:tmpl w:val="41A84ACC"/>
    <w:lvl w:ilvl="0" w:tplc="1836533C">
      <w:start w:val="1"/>
      <w:numFmt w:val="lowerLetter"/>
      <w:pStyle w:val="06-PSM"/>
      <w:lvlText w:val="%1)"/>
      <w:lvlJc w:val="left"/>
      <w:pPr>
        <w:tabs>
          <w:tab w:val="num" w:pos="1070"/>
        </w:tabs>
        <w:ind w:left="1070" w:hanging="360"/>
      </w:pPr>
      <w:rPr>
        <w:rFonts w:hint="default"/>
        <w:color w:val="auto"/>
      </w:rPr>
    </w:lvl>
    <w:lvl w:ilvl="1" w:tplc="04050003" w:tentative="1">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10">
    <w:nsid w:val="6504202F"/>
    <w:multiLevelType w:val="multilevel"/>
    <w:tmpl w:val="3572D81A"/>
    <w:lvl w:ilvl="0">
      <w:start w:val="1"/>
      <w:numFmt w:val="ordinal"/>
      <w:pStyle w:val="01-L"/>
      <w:suff w:val="space"/>
      <w:lvlText w:val="Čl. %1"/>
      <w:lvlJc w:val="left"/>
      <w:pPr>
        <w:ind w:left="18" w:hanging="454"/>
      </w:pPr>
      <w:rPr>
        <w:rFonts w:hint="default"/>
      </w:rPr>
    </w:lvl>
    <w:lvl w:ilvl="1">
      <w:start w:val="1"/>
      <w:numFmt w:val="ordinal"/>
      <w:pStyle w:val="02-ODST-2"/>
      <w:lvlText w:val="%1%2"/>
      <w:lvlJc w:val="left"/>
      <w:pPr>
        <w:tabs>
          <w:tab w:val="num" w:pos="1080"/>
        </w:tabs>
        <w:ind w:left="567" w:hanging="567"/>
      </w:pPr>
      <w:rPr>
        <w:rFonts w:hint="default"/>
        <w:i w:val="0"/>
      </w:rPr>
    </w:lvl>
    <w:lvl w:ilvl="2">
      <w:start w:val="1"/>
      <w:numFmt w:val="ordinal"/>
      <w:pStyle w:val="05-ODST-3"/>
      <w:lvlText w:val="%1%2%3"/>
      <w:lvlJc w:val="left"/>
      <w:pPr>
        <w:tabs>
          <w:tab w:val="num" w:pos="1364"/>
        </w:tabs>
        <w:ind w:left="1134" w:hanging="850"/>
      </w:pPr>
      <w:rPr>
        <w:rFonts w:hint="default"/>
      </w:rPr>
    </w:lvl>
    <w:lvl w:ilvl="3">
      <w:start w:val="1"/>
      <w:numFmt w:val="ordinal"/>
      <w:pStyle w:val="10-ODST-3"/>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11">
    <w:nsid w:val="7B6071D4"/>
    <w:multiLevelType w:val="hybridMultilevel"/>
    <w:tmpl w:val="3760ABB8"/>
    <w:lvl w:ilvl="0" w:tplc="28943BB4">
      <w:start w:val="1"/>
      <w:numFmt w:val="bullet"/>
      <w:lvlText w:val=""/>
      <w:lvlJc w:val="left"/>
      <w:pPr>
        <w:tabs>
          <w:tab w:val="num" w:pos="1298"/>
        </w:tabs>
        <w:ind w:left="1298" w:hanging="360"/>
      </w:pPr>
      <w:rPr>
        <w:rFonts w:ascii="Symbol" w:hAnsi="Symbol" w:hint="default"/>
      </w:rPr>
    </w:lvl>
    <w:lvl w:ilvl="1" w:tplc="DCD6B198">
      <w:start w:val="1"/>
      <w:numFmt w:val="bullet"/>
      <w:lvlText w:val="o"/>
      <w:lvlJc w:val="left"/>
      <w:pPr>
        <w:tabs>
          <w:tab w:val="num" w:pos="2018"/>
        </w:tabs>
        <w:ind w:left="2018" w:hanging="360"/>
      </w:pPr>
      <w:rPr>
        <w:rFonts w:ascii="Courier New" w:hAnsi="Courier New" w:cs="Courier New" w:hint="default"/>
      </w:rPr>
    </w:lvl>
    <w:lvl w:ilvl="2" w:tplc="8ADECFD2" w:tentative="1">
      <w:start w:val="1"/>
      <w:numFmt w:val="bullet"/>
      <w:lvlText w:val=""/>
      <w:lvlJc w:val="left"/>
      <w:pPr>
        <w:tabs>
          <w:tab w:val="num" w:pos="2738"/>
        </w:tabs>
        <w:ind w:left="2738" w:hanging="360"/>
      </w:pPr>
      <w:rPr>
        <w:rFonts w:ascii="Wingdings" w:hAnsi="Wingdings" w:hint="default"/>
      </w:rPr>
    </w:lvl>
    <w:lvl w:ilvl="3" w:tplc="44668D9E" w:tentative="1">
      <w:start w:val="1"/>
      <w:numFmt w:val="bullet"/>
      <w:lvlText w:val=""/>
      <w:lvlJc w:val="left"/>
      <w:pPr>
        <w:tabs>
          <w:tab w:val="num" w:pos="3458"/>
        </w:tabs>
        <w:ind w:left="3458" w:hanging="360"/>
      </w:pPr>
      <w:rPr>
        <w:rFonts w:ascii="Symbol" w:hAnsi="Symbol" w:hint="default"/>
      </w:rPr>
    </w:lvl>
    <w:lvl w:ilvl="4" w:tplc="590A7078" w:tentative="1">
      <w:start w:val="1"/>
      <w:numFmt w:val="bullet"/>
      <w:lvlText w:val="o"/>
      <w:lvlJc w:val="left"/>
      <w:pPr>
        <w:tabs>
          <w:tab w:val="num" w:pos="4178"/>
        </w:tabs>
        <w:ind w:left="4178" w:hanging="360"/>
      </w:pPr>
      <w:rPr>
        <w:rFonts w:ascii="Courier New" w:hAnsi="Courier New" w:cs="Courier New" w:hint="default"/>
      </w:rPr>
    </w:lvl>
    <w:lvl w:ilvl="5" w:tplc="350C8C7A" w:tentative="1">
      <w:start w:val="1"/>
      <w:numFmt w:val="bullet"/>
      <w:lvlText w:val=""/>
      <w:lvlJc w:val="left"/>
      <w:pPr>
        <w:tabs>
          <w:tab w:val="num" w:pos="4898"/>
        </w:tabs>
        <w:ind w:left="4898" w:hanging="360"/>
      </w:pPr>
      <w:rPr>
        <w:rFonts w:ascii="Wingdings" w:hAnsi="Wingdings" w:hint="default"/>
      </w:rPr>
    </w:lvl>
    <w:lvl w:ilvl="6" w:tplc="86A0451E" w:tentative="1">
      <w:start w:val="1"/>
      <w:numFmt w:val="bullet"/>
      <w:lvlText w:val=""/>
      <w:lvlJc w:val="left"/>
      <w:pPr>
        <w:tabs>
          <w:tab w:val="num" w:pos="5618"/>
        </w:tabs>
        <w:ind w:left="5618" w:hanging="360"/>
      </w:pPr>
      <w:rPr>
        <w:rFonts w:ascii="Symbol" w:hAnsi="Symbol" w:hint="default"/>
      </w:rPr>
    </w:lvl>
    <w:lvl w:ilvl="7" w:tplc="F54E72B2" w:tentative="1">
      <w:start w:val="1"/>
      <w:numFmt w:val="bullet"/>
      <w:lvlText w:val="o"/>
      <w:lvlJc w:val="left"/>
      <w:pPr>
        <w:tabs>
          <w:tab w:val="num" w:pos="6338"/>
        </w:tabs>
        <w:ind w:left="6338" w:hanging="360"/>
      </w:pPr>
      <w:rPr>
        <w:rFonts w:ascii="Courier New" w:hAnsi="Courier New" w:cs="Courier New" w:hint="default"/>
      </w:rPr>
    </w:lvl>
    <w:lvl w:ilvl="8" w:tplc="B2AE32E2" w:tentative="1">
      <w:start w:val="1"/>
      <w:numFmt w:val="bullet"/>
      <w:lvlText w:val=""/>
      <w:lvlJc w:val="left"/>
      <w:pPr>
        <w:tabs>
          <w:tab w:val="num" w:pos="7058"/>
        </w:tabs>
        <w:ind w:left="7058" w:hanging="360"/>
      </w:pPr>
      <w:rPr>
        <w:rFonts w:ascii="Wingdings" w:hAnsi="Wingdings" w:hint="default"/>
      </w:rPr>
    </w:lvl>
  </w:abstractNum>
  <w:num w:numId="1">
    <w:abstractNumId w:val="0"/>
  </w:num>
  <w:num w:numId="2">
    <w:abstractNumId w:val="0"/>
    <w:lvlOverride w:ilvl="0">
      <w:lvl w:ilvl="0" w:tplc="FFFFFFFF">
        <w:start w:val="1"/>
        <w:numFmt w:val="decimal"/>
        <w:lvlText w:val="%1."/>
        <w:lvlJc w:val="left"/>
        <w:pPr>
          <w:tabs>
            <w:tab w:val="num" w:pos="284"/>
          </w:tabs>
          <w:ind w:left="720" w:hanging="720"/>
        </w:pPr>
        <w:rPr>
          <w:rFonts w:hint="default"/>
        </w:rPr>
      </w:lvl>
    </w:lvlOverride>
    <w:lvlOverride w:ilvl="1">
      <w:lvl w:ilvl="1" w:tplc="995002E4">
        <w:start w:val="1"/>
        <w:numFmt w:val="decimal"/>
        <w:lvlText w:val="%1.%2."/>
        <w:lvlJc w:val="left"/>
        <w:pPr>
          <w:tabs>
            <w:tab w:val="num" w:pos="720"/>
          </w:tabs>
          <w:ind w:left="720" w:hanging="720"/>
        </w:pPr>
        <w:rPr>
          <w:rFonts w:hint="default"/>
        </w:rPr>
      </w:lvl>
    </w:lvlOverride>
    <w:lvlOverride w:ilvl="2">
      <w:lvl w:ilvl="2" w:tplc="FFFFFFFF">
        <w:start w:val="1"/>
        <w:numFmt w:val="decimal"/>
        <w:lvlText w:val="%1.%2.%3."/>
        <w:lvlJc w:val="left"/>
        <w:pPr>
          <w:tabs>
            <w:tab w:val="num" w:pos="720"/>
          </w:tabs>
          <w:ind w:left="720" w:hanging="720"/>
        </w:pPr>
        <w:rPr>
          <w:rFonts w:ascii="Courier New" w:hAnsi="Courier New" w:hint="default"/>
        </w:rPr>
      </w:lvl>
    </w:lvlOverride>
    <w:lvlOverride w:ilvl="3">
      <w:lvl w:ilvl="3" w:tplc="FFFFFFFF">
        <w:start w:val="1"/>
        <w:numFmt w:val="decimal"/>
        <w:lvlText w:val="%1.%2.%3.%4."/>
        <w:lvlJc w:val="left"/>
        <w:pPr>
          <w:tabs>
            <w:tab w:val="num" w:pos="720"/>
          </w:tabs>
          <w:ind w:left="720" w:hanging="720"/>
        </w:pPr>
        <w:rPr>
          <w:rFonts w:hint="default"/>
        </w:rPr>
      </w:lvl>
    </w:lvlOverride>
    <w:lvlOverride w:ilvl="4">
      <w:lvl w:ilvl="4" w:tplc="FFFFFFFF">
        <w:start w:val="1"/>
        <w:numFmt w:val="decimal"/>
        <w:lvlText w:val="%1.%2.%3.%4.%5."/>
        <w:lvlJc w:val="left"/>
        <w:pPr>
          <w:tabs>
            <w:tab w:val="num" w:pos="1080"/>
          </w:tabs>
          <w:ind w:left="1080" w:hanging="1080"/>
        </w:pPr>
        <w:rPr>
          <w:rFonts w:hint="default"/>
        </w:rPr>
      </w:lvl>
    </w:lvlOverride>
    <w:lvlOverride w:ilvl="5">
      <w:lvl w:ilvl="5" w:tplc="FFFFFFFF">
        <w:start w:val="1"/>
        <w:numFmt w:val="decimal"/>
        <w:lvlText w:val="%1.%2.%3.%4.%5.%6."/>
        <w:lvlJc w:val="left"/>
        <w:pPr>
          <w:tabs>
            <w:tab w:val="num" w:pos="1080"/>
          </w:tabs>
          <w:ind w:left="1080" w:hanging="1080"/>
        </w:pPr>
        <w:rPr>
          <w:rFonts w:hint="default"/>
        </w:rPr>
      </w:lvl>
    </w:lvlOverride>
    <w:lvlOverride w:ilvl="6">
      <w:lvl w:ilvl="6" w:tplc="FFFFFFFF">
        <w:start w:val="1"/>
        <w:numFmt w:val="decimal"/>
        <w:lvlText w:val="%1.%2.%3.%4.%5.%6.%7."/>
        <w:lvlJc w:val="left"/>
        <w:pPr>
          <w:tabs>
            <w:tab w:val="num" w:pos="1440"/>
          </w:tabs>
          <w:ind w:left="1440" w:hanging="1440"/>
        </w:pPr>
        <w:rPr>
          <w:rFonts w:hint="default"/>
        </w:rPr>
      </w:lvl>
    </w:lvlOverride>
    <w:lvlOverride w:ilvl="7">
      <w:lvl w:ilvl="7" w:tplc="FFFFFFFF">
        <w:start w:val="1"/>
        <w:numFmt w:val="decimal"/>
        <w:lvlText w:val="%1.%2.%3.%4.%5.%6.%7.%8."/>
        <w:lvlJc w:val="left"/>
        <w:pPr>
          <w:tabs>
            <w:tab w:val="num" w:pos="1440"/>
          </w:tabs>
          <w:ind w:left="1440" w:hanging="1440"/>
        </w:pPr>
        <w:rPr>
          <w:rFonts w:hint="default"/>
        </w:rPr>
      </w:lvl>
    </w:lvlOverride>
    <w:lvlOverride w:ilvl="8">
      <w:lvl w:ilvl="8" w:tplc="FFFFFFFF">
        <w:start w:val="1"/>
        <w:numFmt w:val="decimal"/>
        <w:lvlText w:val="%1.%2.%3.%4.%5.%6.%7.%8.%9."/>
        <w:lvlJc w:val="left"/>
        <w:pPr>
          <w:tabs>
            <w:tab w:val="num" w:pos="1800"/>
          </w:tabs>
          <w:ind w:left="1800" w:hanging="1800"/>
        </w:pPr>
        <w:rPr>
          <w:rFonts w:hint="default"/>
        </w:rPr>
      </w:lvl>
    </w:lvlOverride>
  </w:num>
  <w:num w:numId="3">
    <w:abstractNumId w:val="0"/>
    <w:lvlOverride w:ilvl="0">
      <w:lvl w:ilvl="0" w:tplc="FFFFFFFF">
        <w:start w:val="1"/>
        <w:numFmt w:val="decimal"/>
        <w:lvlText w:val="%1."/>
        <w:lvlJc w:val="left"/>
        <w:pPr>
          <w:tabs>
            <w:tab w:val="num" w:pos="284"/>
          </w:tabs>
          <w:ind w:left="720" w:hanging="720"/>
        </w:pPr>
        <w:rPr>
          <w:rFonts w:ascii="Trebuchet MS" w:hAnsi="Trebuchet MS" w:hint="default"/>
          <w:b/>
          <w:i w:val="0"/>
        </w:rPr>
      </w:lvl>
    </w:lvlOverride>
    <w:lvlOverride w:ilvl="1">
      <w:lvl w:ilvl="1" w:tplc="995002E4">
        <w:start w:val="1"/>
        <w:numFmt w:val="decimal"/>
        <w:lvlText w:val="%1.%2."/>
        <w:lvlJc w:val="left"/>
        <w:pPr>
          <w:tabs>
            <w:tab w:val="num" w:pos="720"/>
          </w:tabs>
          <w:ind w:left="720" w:hanging="720"/>
        </w:pPr>
        <w:rPr>
          <w:rFonts w:ascii="Times New Roman" w:hAnsi="Times New Roman" w:cs="Times New Roman" w:hint="default"/>
          <w:b w:val="0"/>
          <w:i w:val="0"/>
        </w:rPr>
      </w:lvl>
    </w:lvlOverride>
    <w:lvlOverride w:ilvl="2">
      <w:lvl w:ilvl="2" w:tplc="FFFFFFFF">
        <w:start w:val="1"/>
        <w:numFmt w:val="decimal"/>
        <w:lvlText w:val="%1.%2.%3."/>
        <w:lvlJc w:val="left"/>
        <w:pPr>
          <w:tabs>
            <w:tab w:val="num" w:pos="720"/>
          </w:tabs>
          <w:ind w:left="720" w:hanging="720"/>
        </w:pPr>
        <w:rPr>
          <w:rFonts w:ascii="Trebuchet MS" w:hAnsi="Trebuchet MS" w:hint="default"/>
          <w:b w:val="0"/>
          <w:i w:val="0"/>
        </w:rPr>
      </w:lvl>
    </w:lvlOverride>
    <w:lvlOverride w:ilvl="3">
      <w:lvl w:ilvl="3" w:tplc="FFFFFFFF">
        <w:start w:val="1"/>
        <w:numFmt w:val="decimal"/>
        <w:lvlText w:val="%1.%2.%3.%4."/>
        <w:lvlJc w:val="left"/>
        <w:pPr>
          <w:tabs>
            <w:tab w:val="num" w:pos="720"/>
          </w:tabs>
          <w:ind w:left="720" w:hanging="720"/>
        </w:pPr>
        <w:rPr>
          <w:rFonts w:hint="default"/>
        </w:rPr>
      </w:lvl>
    </w:lvlOverride>
    <w:lvlOverride w:ilvl="4">
      <w:lvl w:ilvl="4" w:tplc="FFFFFFFF">
        <w:start w:val="1"/>
        <w:numFmt w:val="decimal"/>
        <w:lvlText w:val="%1.%2.%3.%4.%5."/>
        <w:lvlJc w:val="left"/>
        <w:pPr>
          <w:tabs>
            <w:tab w:val="num" w:pos="1080"/>
          </w:tabs>
          <w:ind w:left="1080" w:hanging="1080"/>
        </w:pPr>
        <w:rPr>
          <w:rFonts w:hint="default"/>
        </w:rPr>
      </w:lvl>
    </w:lvlOverride>
    <w:lvlOverride w:ilvl="5">
      <w:lvl w:ilvl="5" w:tplc="FFFFFFFF">
        <w:start w:val="1"/>
        <w:numFmt w:val="decimal"/>
        <w:lvlText w:val="%1.%2.%3.%4.%5.%6."/>
        <w:lvlJc w:val="left"/>
        <w:pPr>
          <w:tabs>
            <w:tab w:val="num" w:pos="1080"/>
          </w:tabs>
          <w:ind w:left="1080" w:hanging="1080"/>
        </w:pPr>
        <w:rPr>
          <w:rFonts w:hint="default"/>
        </w:rPr>
      </w:lvl>
    </w:lvlOverride>
    <w:lvlOverride w:ilvl="6">
      <w:lvl w:ilvl="6" w:tplc="FFFFFFFF">
        <w:start w:val="1"/>
        <w:numFmt w:val="decimal"/>
        <w:lvlText w:val="%1.%2.%3.%4.%5.%6.%7."/>
        <w:lvlJc w:val="left"/>
        <w:pPr>
          <w:tabs>
            <w:tab w:val="num" w:pos="1440"/>
          </w:tabs>
          <w:ind w:left="1440" w:hanging="1440"/>
        </w:pPr>
        <w:rPr>
          <w:rFonts w:hint="default"/>
        </w:rPr>
      </w:lvl>
    </w:lvlOverride>
    <w:lvlOverride w:ilvl="7">
      <w:lvl w:ilvl="7" w:tplc="FFFFFFFF">
        <w:start w:val="1"/>
        <w:numFmt w:val="decimal"/>
        <w:lvlText w:val="%1.%2.%3.%4.%5.%6.%7.%8."/>
        <w:lvlJc w:val="left"/>
        <w:pPr>
          <w:tabs>
            <w:tab w:val="num" w:pos="1440"/>
          </w:tabs>
          <w:ind w:left="1440" w:hanging="1440"/>
        </w:pPr>
        <w:rPr>
          <w:rFonts w:hint="default"/>
        </w:rPr>
      </w:lvl>
    </w:lvlOverride>
    <w:lvlOverride w:ilvl="8">
      <w:lvl w:ilvl="8" w:tplc="FFFFFFFF">
        <w:start w:val="1"/>
        <w:numFmt w:val="decimal"/>
        <w:lvlText w:val="%1.%2.%3.%4.%5.%6.%7.%8.%9."/>
        <w:lvlJc w:val="left"/>
        <w:pPr>
          <w:tabs>
            <w:tab w:val="num" w:pos="1800"/>
          </w:tabs>
          <w:ind w:left="1800" w:hanging="1800"/>
        </w:pPr>
        <w:rPr>
          <w:rFonts w:hint="default"/>
        </w:rPr>
      </w:lvl>
    </w:lvlOverride>
  </w:num>
  <w:num w:numId="4">
    <w:abstractNumId w:val="5"/>
  </w:num>
  <w:num w:numId="5">
    <w:abstractNumId w:val="3"/>
  </w:num>
  <w:num w:numId="6">
    <w:abstractNumId w:val="7"/>
  </w:num>
  <w:num w:numId="7">
    <w:abstractNumId w:val="11"/>
  </w:num>
  <w:num w:numId="8">
    <w:abstractNumId w:val="2"/>
  </w:num>
  <w:num w:numId="9">
    <w:abstractNumId w:val="4"/>
  </w:num>
  <w:num w:numId="10">
    <w:abstractNumId w:val="8"/>
  </w:num>
  <w:num w:numId="11">
    <w:abstractNumId w:val="6"/>
  </w:num>
  <w:num w:numId="12">
    <w:abstractNumId w:val="10"/>
  </w:num>
  <w:num w:numId="13">
    <w:abstractNumId w:val="10"/>
  </w:num>
  <w:num w:numId="14">
    <w:abstractNumId w:val="9"/>
  </w:num>
  <w:num w:numId="15">
    <w:abstractNumId w:val="10"/>
  </w:num>
  <w:num w:numId="16">
    <w:abstractNumId w:val="10"/>
  </w:num>
  <w:num w:numId="17">
    <w:abstractNumId w:val="6"/>
  </w:num>
  <w:num w:numId="18">
    <w:abstractNumId w:val="10"/>
  </w:num>
  <w:num w:numId="19">
    <w:abstractNumId w:val="10"/>
  </w:num>
  <w:num w:numId="20">
    <w:abstractNumId w:val="9"/>
  </w:num>
  <w:num w:numId="21">
    <w:abstractNumId w:val="10"/>
  </w:num>
  <w:num w:numId="22">
    <w:abstractNumId w:val="10"/>
  </w:num>
  <w:num w:numId="23">
    <w:abstractNumId w:val="9"/>
    <w:lvlOverride w:ilvl="0">
      <w:startOverride w:val="1"/>
    </w:lvlOverride>
  </w:num>
  <w:num w:numId="24">
    <w:abstractNumId w:val="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0"/>
  </w:num>
  <w:num w:numId="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4E12"/>
    <w:rsid w:val="00010A6E"/>
    <w:rsid w:val="0001787C"/>
    <w:rsid w:val="00017B08"/>
    <w:rsid w:val="00020DE7"/>
    <w:rsid w:val="00030248"/>
    <w:rsid w:val="00041A5A"/>
    <w:rsid w:val="0004387E"/>
    <w:rsid w:val="00055C80"/>
    <w:rsid w:val="00060073"/>
    <w:rsid w:val="000C541F"/>
    <w:rsid w:val="000C7846"/>
    <w:rsid w:val="000C7C76"/>
    <w:rsid w:val="000D1C5E"/>
    <w:rsid w:val="000F6927"/>
    <w:rsid w:val="00104A2A"/>
    <w:rsid w:val="0011686B"/>
    <w:rsid w:val="00117A7D"/>
    <w:rsid w:val="00120925"/>
    <w:rsid w:val="001215B4"/>
    <w:rsid w:val="00121F77"/>
    <w:rsid w:val="00125AA8"/>
    <w:rsid w:val="00126605"/>
    <w:rsid w:val="00127F5E"/>
    <w:rsid w:val="00132231"/>
    <w:rsid w:val="00141353"/>
    <w:rsid w:val="00146D23"/>
    <w:rsid w:val="0015131F"/>
    <w:rsid w:val="001553D1"/>
    <w:rsid w:val="00157CE6"/>
    <w:rsid w:val="0016478B"/>
    <w:rsid w:val="001721E9"/>
    <w:rsid w:val="001823B8"/>
    <w:rsid w:val="0019186E"/>
    <w:rsid w:val="00193197"/>
    <w:rsid w:val="00196B54"/>
    <w:rsid w:val="001A01A6"/>
    <w:rsid w:val="001B7A7F"/>
    <w:rsid w:val="001C7B11"/>
    <w:rsid w:val="001D7705"/>
    <w:rsid w:val="001E5618"/>
    <w:rsid w:val="00201357"/>
    <w:rsid w:val="00211830"/>
    <w:rsid w:val="00220DAE"/>
    <w:rsid w:val="002308FD"/>
    <w:rsid w:val="002314E0"/>
    <w:rsid w:val="0023540B"/>
    <w:rsid w:val="00237B0A"/>
    <w:rsid w:val="0024206D"/>
    <w:rsid w:val="00244B9D"/>
    <w:rsid w:val="00254101"/>
    <w:rsid w:val="00254F0A"/>
    <w:rsid w:val="002645DD"/>
    <w:rsid w:val="00264F49"/>
    <w:rsid w:val="00266752"/>
    <w:rsid w:val="00290CFE"/>
    <w:rsid w:val="002A53F7"/>
    <w:rsid w:val="002A6EE3"/>
    <w:rsid w:val="002B3B23"/>
    <w:rsid w:val="002B4F76"/>
    <w:rsid w:val="002B5633"/>
    <w:rsid w:val="002B7E38"/>
    <w:rsid w:val="002C6F21"/>
    <w:rsid w:val="002D2569"/>
    <w:rsid w:val="002D44E8"/>
    <w:rsid w:val="002E004B"/>
    <w:rsid w:val="002E4B06"/>
    <w:rsid w:val="002F36A7"/>
    <w:rsid w:val="00301136"/>
    <w:rsid w:val="003017B4"/>
    <w:rsid w:val="00306A22"/>
    <w:rsid w:val="00313369"/>
    <w:rsid w:val="003406F5"/>
    <w:rsid w:val="003442BB"/>
    <w:rsid w:val="00344FFE"/>
    <w:rsid w:val="00351A26"/>
    <w:rsid w:val="00356637"/>
    <w:rsid w:val="00362516"/>
    <w:rsid w:val="003733C1"/>
    <w:rsid w:val="0037569E"/>
    <w:rsid w:val="00382632"/>
    <w:rsid w:val="00390AF1"/>
    <w:rsid w:val="00393043"/>
    <w:rsid w:val="00393BA5"/>
    <w:rsid w:val="003A1D65"/>
    <w:rsid w:val="003B4026"/>
    <w:rsid w:val="003B5F75"/>
    <w:rsid w:val="003C38A1"/>
    <w:rsid w:val="003C3A03"/>
    <w:rsid w:val="003D1F57"/>
    <w:rsid w:val="003D27D2"/>
    <w:rsid w:val="003D3CED"/>
    <w:rsid w:val="003D473A"/>
    <w:rsid w:val="003E2035"/>
    <w:rsid w:val="003F6C60"/>
    <w:rsid w:val="00413BB3"/>
    <w:rsid w:val="00420E2F"/>
    <w:rsid w:val="00443368"/>
    <w:rsid w:val="00443679"/>
    <w:rsid w:val="00446BA8"/>
    <w:rsid w:val="004511DF"/>
    <w:rsid w:val="0046102C"/>
    <w:rsid w:val="004716CD"/>
    <w:rsid w:val="004719B5"/>
    <w:rsid w:val="00472AB8"/>
    <w:rsid w:val="00473A41"/>
    <w:rsid w:val="0048526D"/>
    <w:rsid w:val="00485347"/>
    <w:rsid w:val="0049641E"/>
    <w:rsid w:val="004B504B"/>
    <w:rsid w:val="004C5B84"/>
    <w:rsid w:val="004F5EE5"/>
    <w:rsid w:val="00500E42"/>
    <w:rsid w:val="00501C28"/>
    <w:rsid w:val="00503948"/>
    <w:rsid w:val="0051435F"/>
    <w:rsid w:val="00514B8C"/>
    <w:rsid w:val="00517533"/>
    <w:rsid w:val="00524906"/>
    <w:rsid w:val="005262FE"/>
    <w:rsid w:val="00526931"/>
    <w:rsid w:val="00530F16"/>
    <w:rsid w:val="005428A3"/>
    <w:rsid w:val="00546CFE"/>
    <w:rsid w:val="00551FD9"/>
    <w:rsid w:val="00565432"/>
    <w:rsid w:val="00567F46"/>
    <w:rsid w:val="0057229B"/>
    <w:rsid w:val="00580857"/>
    <w:rsid w:val="005D3FCB"/>
    <w:rsid w:val="005D7034"/>
    <w:rsid w:val="005E35BC"/>
    <w:rsid w:val="005F5FFF"/>
    <w:rsid w:val="006135D4"/>
    <w:rsid w:val="006139A6"/>
    <w:rsid w:val="00617812"/>
    <w:rsid w:val="00620AA4"/>
    <w:rsid w:val="0063049B"/>
    <w:rsid w:val="00644BF9"/>
    <w:rsid w:val="00645E00"/>
    <w:rsid w:val="00646737"/>
    <w:rsid w:val="00651983"/>
    <w:rsid w:val="0067519A"/>
    <w:rsid w:val="00675DD8"/>
    <w:rsid w:val="006B01A9"/>
    <w:rsid w:val="006B0748"/>
    <w:rsid w:val="006B73BE"/>
    <w:rsid w:val="006C14B8"/>
    <w:rsid w:val="006C36A3"/>
    <w:rsid w:val="006C5C18"/>
    <w:rsid w:val="006C6189"/>
    <w:rsid w:val="006D5682"/>
    <w:rsid w:val="006E1A8A"/>
    <w:rsid w:val="006E423A"/>
    <w:rsid w:val="006F6B1A"/>
    <w:rsid w:val="006F71D1"/>
    <w:rsid w:val="00714A55"/>
    <w:rsid w:val="007156B8"/>
    <w:rsid w:val="00725E57"/>
    <w:rsid w:val="007272A5"/>
    <w:rsid w:val="00734016"/>
    <w:rsid w:val="00737B70"/>
    <w:rsid w:val="00741CF0"/>
    <w:rsid w:val="00743B6F"/>
    <w:rsid w:val="00745972"/>
    <w:rsid w:val="00753DFA"/>
    <w:rsid w:val="0075423E"/>
    <w:rsid w:val="00765A6A"/>
    <w:rsid w:val="00770A24"/>
    <w:rsid w:val="0078670A"/>
    <w:rsid w:val="00790EC7"/>
    <w:rsid w:val="007947E1"/>
    <w:rsid w:val="00795680"/>
    <w:rsid w:val="007A4FE1"/>
    <w:rsid w:val="007B3F00"/>
    <w:rsid w:val="007C3617"/>
    <w:rsid w:val="007D1E4E"/>
    <w:rsid w:val="007D6AAB"/>
    <w:rsid w:val="007D6AF3"/>
    <w:rsid w:val="007E2BB4"/>
    <w:rsid w:val="007E369C"/>
    <w:rsid w:val="0080057A"/>
    <w:rsid w:val="00802D02"/>
    <w:rsid w:val="00806175"/>
    <w:rsid w:val="00810995"/>
    <w:rsid w:val="00810F85"/>
    <w:rsid w:val="00812205"/>
    <w:rsid w:val="00817F96"/>
    <w:rsid w:val="00834F3C"/>
    <w:rsid w:val="0083794C"/>
    <w:rsid w:val="008442B9"/>
    <w:rsid w:val="00854016"/>
    <w:rsid w:val="00856E2D"/>
    <w:rsid w:val="00862EFA"/>
    <w:rsid w:val="00870B75"/>
    <w:rsid w:val="00873F64"/>
    <w:rsid w:val="008809BF"/>
    <w:rsid w:val="00880A88"/>
    <w:rsid w:val="00881678"/>
    <w:rsid w:val="00883D6E"/>
    <w:rsid w:val="00895871"/>
    <w:rsid w:val="008A4FB5"/>
    <w:rsid w:val="008A5C2A"/>
    <w:rsid w:val="008B7DFA"/>
    <w:rsid w:val="008C19B8"/>
    <w:rsid w:val="008C29A9"/>
    <w:rsid w:val="00900610"/>
    <w:rsid w:val="00901FF5"/>
    <w:rsid w:val="00902724"/>
    <w:rsid w:val="00913FE1"/>
    <w:rsid w:val="009150C7"/>
    <w:rsid w:val="009255E7"/>
    <w:rsid w:val="00930564"/>
    <w:rsid w:val="00940929"/>
    <w:rsid w:val="0094306F"/>
    <w:rsid w:val="00952E4D"/>
    <w:rsid w:val="009669A4"/>
    <w:rsid w:val="00971C6B"/>
    <w:rsid w:val="0099089F"/>
    <w:rsid w:val="009B7FBB"/>
    <w:rsid w:val="009C24B3"/>
    <w:rsid w:val="009C343C"/>
    <w:rsid w:val="009C79AF"/>
    <w:rsid w:val="009D1C2B"/>
    <w:rsid w:val="009F201D"/>
    <w:rsid w:val="009F4E12"/>
    <w:rsid w:val="00A14F44"/>
    <w:rsid w:val="00A17690"/>
    <w:rsid w:val="00A50275"/>
    <w:rsid w:val="00A52110"/>
    <w:rsid w:val="00A556A4"/>
    <w:rsid w:val="00A57F00"/>
    <w:rsid w:val="00A91040"/>
    <w:rsid w:val="00AB0417"/>
    <w:rsid w:val="00AB1FC0"/>
    <w:rsid w:val="00AD1CEE"/>
    <w:rsid w:val="00AF0B5B"/>
    <w:rsid w:val="00B044BD"/>
    <w:rsid w:val="00B07CE2"/>
    <w:rsid w:val="00B07F15"/>
    <w:rsid w:val="00B126D1"/>
    <w:rsid w:val="00B205DB"/>
    <w:rsid w:val="00B2304E"/>
    <w:rsid w:val="00B253A9"/>
    <w:rsid w:val="00B310BA"/>
    <w:rsid w:val="00B32D40"/>
    <w:rsid w:val="00B43E24"/>
    <w:rsid w:val="00B46250"/>
    <w:rsid w:val="00B47C00"/>
    <w:rsid w:val="00B63DC8"/>
    <w:rsid w:val="00B6599B"/>
    <w:rsid w:val="00B67A0B"/>
    <w:rsid w:val="00B7160F"/>
    <w:rsid w:val="00B760F5"/>
    <w:rsid w:val="00B8015A"/>
    <w:rsid w:val="00B83ADE"/>
    <w:rsid w:val="00B84237"/>
    <w:rsid w:val="00B918D5"/>
    <w:rsid w:val="00BA4160"/>
    <w:rsid w:val="00BA6B9A"/>
    <w:rsid w:val="00BC53EC"/>
    <w:rsid w:val="00BE23F7"/>
    <w:rsid w:val="00BF6299"/>
    <w:rsid w:val="00BF7AB5"/>
    <w:rsid w:val="00BF7BB4"/>
    <w:rsid w:val="00C06489"/>
    <w:rsid w:val="00C06AD0"/>
    <w:rsid w:val="00C24082"/>
    <w:rsid w:val="00C3309E"/>
    <w:rsid w:val="00C52CDA"/>
    <w:rsid w:val="00C558C3"/>
    <w:rsid w:val="00C64F00"/>
    <w:rsid w:val="00C8297C"/>
    <w:rsid w:val="00C86717"/>
    <w:rsid w:val="00C96955"/>
    <w:rsid w:val="00CA641F"/>
    <w:rsid w:val="00CB0095"/>
    <w:rsid w:val="00CB065D"/>
    <w:rsid w:val="00CC3610"/>
    <w:rsid w:val="00CD0195"/>
    <w:rsid w:val="00CD1C1F"/>
    <w:rsid w:val="00CE0DD1"/>
    <w:rsid w:val="00CE2522"/>
    <w:rsid w:val="00CE5518"/>
    <w:rsid w:val="00CE5C52"/>
    <w:rsid w:val="00CF4366"/>
    <w:rsid w:val="00D01A8A"/>
    <w:rsid w:val="00D0415F"/>
    <w:rsid w:val="00D11668"/>
    <w:rsid w:val="00D17BBA"/>
    <w:rsid w:val="00D23D7F"/>
    <w:rsid w:val="00D43011"/>
    <w:rsid w:val="00D4403C"/>
    <w:rsid w:val="00D466D8"/>
    <w:rsid w:val="00D468A0"/>
    <w:rsid w:val="00D52D73"/>
    <w:rsid w:val="00D75B13"/>
    <w:rsid w:val="00D766AF"/>
    <w:rsid w:val="00D95207"/>
    <w:rsid w:val="00DA6FE1"/>
    <w:rsid w:val="00DA76EE"/>
    <w:rsid w:val="00DC5151"/>
    <w:rsid w:val="00DD65E6"/>
    <w:rsid w:val="00DD76D1"/>
    <w:rsid w:val="00DE3F34"/>
    <w:rsid w:val="00E155B6"/>
    <w:rsid w:val="00E37F60"/>
    <w:rsid w:val="00E452E9"/>
    <w:rsid w:val="00E45996"/>
    <w:rsid w:val="00E50007"/>
    <w:rsid w:val="00E57C1E"/>
    <w:rsid w:val="00E631A4"/>
    <w:rsid w:val="00E70B8C"/>
    <w:rsid w:val="00E7600D"/>
    <w:rsid w:val="00E84F7C"/>
    <w:rsid w:val="00E868CA"/>
    <w:rsid w:val="00EA1828"/>
    <w:rsid w:val="00EC159B"/>
    <w:rsid w:val="00EC485C"/>
    <w:rsid w:val="00EC6AB7"/>
    <w:rsid w:val="00ED6FB9"/>
    <w:rsid w:val="00EE0C8F"/>
    <w:rsid w:val="00EE5DD3"/>
    <w:rsid w:val="00EE7327"/>
    <w:rsid w:val="00EE7498"/>
    <w:rsid w:val="00EF130E"/>
    <w:rsid w:val="00EF1C52"/>
    <w:rsid w:val="00F06564"/>
    <w:rsid w:val="00F20B57"/>
    <w:rsid w:val="00F2474B"/>
    <w:rsid w:val="00F26208"/>
    <w:rsid w:val="00F442C4"/>
    <w:rsid w:val="00F73EAC"/>
    <w:rsid w:val="00F916E0"/>
    <w:rsid w:val="00FA0787"/>
    <w:rsid w:val="00FA28D4"/>
    <w:rsid w:val="00FB1749"/>
    <w:rsid w:val="00FC31A2"/>
    <w:rsid w:val="00FC4EA2"/>
    <w:rsid w:val="00FC564B"/>
    <w:rsid w:val="00FE39F5"/>
    <w:rsid w:val="00FE4004"/>
    <w:rsid w:val="00FF34C5"/>
    <w:rsid w:val="00FF60C2"/>
    <w:rsid w:val="00FF700A"/>
    <w:rsid w:val="00FF720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caption" w:semiHidden="1" w:uiPriority="35" w:unhideWhenUsed="1"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ln">
    <w:name w:val="Normal"/>
    <w:aliases w:val="02-NORM-01,06-NORM-01,01-nor1"/>
    <w:qFormat/>
    <w:rsid w:val="002314E0"/>
    <w:pPr>
      <w:spacing w:before="120"/>
      <w:jc w:val="both"/>
    </w:pPr>
  </w:style>
  <w:style w:type="paragraph" w:styleId="Nadpis1">
    <w:name w:val="heading 1"/>
    <w:basedOn w:val="Normln"/>
    <w:next w:val="Normln"/>
    <w:link w:val="Nadpis1Char"/>
    <w:qFormat/>
    <w:rsid w:val="00146D23"/>
    <w:pPr>
      <w:tabs>
        <w:tab w:val="num" w:pos="360"/>
      </w:tabs>
      <w:overflowPunct w:val="0"/>
      <w:autoSpaceDE w:val="0"/>
      <w:autoSpaceDN w:val="0"/>
      <w:adjustRightInd w:val="0"/>
      <w:spacing w:before="360"/>
      <w:ind w:left="360" w:hanging="360"/>
      <w:jc w:val="center"/>
      <w:textAlignment w:val="baseline"/>
      <w:outlineLvl w:val="0"/>
    </w:pPr>
    <w:rPr>
      <w:rFonts w:eastAsia="Calibri"/>
      <w:b/>
      <w:bCs/>
      <w:sz w:val="28"/>
      <w:szCs w:val="28"/>
    </w:rPr>
  </w:style>
  <w:style w:type="paragraph" w:styleId="Nadpis3">
    <w:name w:val="heading 3"/>
    <w:basedOn w:val="Normln"/>
    <w:next w:val="Normln"/>
    <w:link w:val="Nadpis3Char"/>
    <w:uiPriority w:val="9"/>
    <w:semiHidden/>
    <w:unhideWhenUsed/>
    <w:qFormat/>
    <w:rsid w:val="002314E0"/>
    <w:pPr>
      <w:keepNext/>
      <w:keepLines/>
      <w:spacing w:before="200"/>
      <w:outlineLvl w:val="2"/>
    </w:pPr>
    <w:rPr>
      <w:rFonts w:ascii="Cambria" w:hAnsi="Cambria"/>
      <w:b/>
      <w:bCs/>
      <w:color w:val="4F81BD"/>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Prosttext">
    <w:name w:val="Plain Text"/>
    <w:basedOn w:val="Normln"/>
    <w:link w:val="ProsttextChar"/>
    <w:rsid w:val="009F4E12"/>
    <w:rPr>
      <w:rFonts w:ascii="Courier New" w:hAnsi="Courier New"/>
    </w:rPr>
  </w:style>
  <w:style w:type="character" w:styleId="Hypertextovodkaz">
    <w:name w:val="Hyperlink"/>
    <w:rsid w:val="009F4E12"/>
    <w:rPr>
      <w:color w:val="0000FF"/>
      <w:u w:val="single"/>
    </w:rPr>
  </w:style>
  <w:style w:type="character" w:styleId="Odkaznakoment">
    <w:name w:val="annotation reference"/>
    <w:semiHidden/>
    <w:rsid w:val="009F4E12"/>
    <w:rPr>
      <w:sz w:val="16"/>
      <w:szCs w:val="16"/>
    </w:rPr>
  </w:style>
  <w:style w:type="paragraph" w:styleId="Textkomente">
    <w:name w:val="annotation text"/>
    <w:basedOn w:val="Normln"/>
    <w:link w:val="TextkomenteChar"/>
    <w:semiHidden/>
    <w:rsid w:val="009F4E12"/>
  </w:style>
  <w:style w:type="character" w:customStyle="1" w:styleId="item">
    <w:name w:val="item"/>
    <w:basedOn w:val="Standardnpsmoodstavce"/>
    <w:rsid w:val="009F4E12"/>
  </w:style>
  <w:style w:type="paragraph" w:styleId="Textbubliny">
    <w:name w:val="Balloon Text"/>
    <w:basedOn w:val="Normln"/>
    <w:semiHidden/>
    <w:rsid w:val="009F4E12"/>
    <w:rPr>
      <w:rFonts w:ascii="Tahoma" w:hAnsi="Tahoma" w:cs="Tahoma"/>
      <w:sz w:val="16"/>
      <w:szCs w:val="16"/>
    </w:rPr>
  </w:style>
  <w:style w:type="paragraph" w:customStyle="1" w:styleId="Odstavec2">
    <w:name w:val="Odstavec 2"/>
    <w:basedOn w:val="Normln"/>
    <w:rsid w:val="00BF7BB4"/>
    <w:pPr>
      <w:tabs>
        <w:tab w:val="num" w:pos="360"/>
      </w:tabs>
      <w:overflowPunct w:val="0"/>
      <w:autoSpaceDE w:val="0"/>
      <w:autoSpaceDN w:val="0"/>
      <w:adjustRightInd w:val="0"/>
      <w:textAlignment w:val="baseline"/>
    </w:pPr>
    <w:rPr>
      <w:sz w:val="24"/>
      <w:szCs w:val="24"/>
    </w:rPr>
  </w:style>
  <w:style w:type="paragraph" w:styleId="Zpat">
    <w:name w:val="footer"/>
    <w:basedOn w:val="Normln"/>
    <w:rsid w:val="00BF7BB4"/>
    <w:pPr>
      <w:tabs>
        <w:tab w:val="center" w:pos="4536"/>
        <w:tab w:val="right" w:pos="9072"/>
      </w:tabs>
    </w:pPr>
  </w:style>
  <w:style w:type="paragraph" w:customStyle="1" w:styleId="Prosttext1">
    <w:name w:val="Prostý text1"/>
    <w:basedOn w:val="Normln"/>
    <w:rsid w:val="00BF7BB4"/>
    <w:pPr>
      <w:suppressAutoHyphens/>
    </w:pPr>
    <w:rPr>
      <w:rFonts w:ascii="Courier New" w:hAnsi="Courier New"/>
      <w:lang w:eastAsia="ar-SA"/>
    </w:rPr>
  </w:style>
  <w:style w:type="character" w:customStyle="1" w:styleId="ProsttextChar">
    <w:name w:val="Prostý text Char"/>
    <w:link w:val="Prosttext"/>
    <w:rsid w:val="00B6599B"/>
    <w:rPr>
      <w:rFonts w:ascii="Courier New" w:hAnsi="Courier New"/>
    </w:rPr>
  </w:style>
  <w:style w:type="character" w:customStyle="1" w:styleId="TextkomenteChar">
    <w:name w:val="Text komentáře Char"/>
    <w:basedOn w:val="Standardnpsmoodstavce"/>
    <w:link w:val="Textkomente"/>
    <w:semiHidden/>
    <w:rsid w:val="00B6599B"/>
  </w:style>
  <w:style w:type="paragraph" w:customStyle="1" w:styleId="Odstavec3">
    <w:name w:val="Odstavec 3"/>
    <w:basedOn w:val="Normln"/>
    <w:rsid w:val="0015131F"/>
    <w:pPr>
      <w:tabs>
        <w:tab w:val="num" w:pos="720"/>
      </w:tabs>
      <w:overflowPunct w:val="0"/>
      <w:autoSpaceDE w:val="0"/>
      <w:autoSpaceDN w:val="0"/>
      <w:adjustRightInd w:val="0"/>
      <w:ind w:left="504" w:hanging="504"/>
      <w:textAlignment w:val="baseline"/>
    </w:pPr>
    <w:rPr>
      <w:sz w:val="24"/>
      <w:szCs w:val="24"/>
    </w:rPr>
  </w:style>
  <w:style w:type="paragraph" w:styleId="Pedmtkomente">
    <w:name w:val="annotation subject"/>
    <w:basedOn w:val="Textkomente"/>
    <w:next w:val="Textkomente"/>
    <w:link w:val="PedmtkomenteChar"/>
    <w:rsid w:val="002C6F21"/>
    <w:rPr>
      <w:b/>
      <w:bCs/>
    </w:rPr>
  </w:style>
  <w:style w:type="character" w:customStyle="1" w:styleId="PedmtkomenteChar">
    <w:name w:val="Předmět komentáře Char"/>
    <w:link w:val="Pedmtkomente"/>
    <w:rsid w:val="002C6F21"/>
    <w:rPr>
      <w:b/>
      <w:bCs/>
    </w:rPr>
  </w:style>
  <w:style w:type="paragraph" w:styleId="Zhlav">
    <w:name w:val="header"/>
    <w:basedOn w:val="Normln"/>
    <w:link w:val="ZhlavChar"/>
    <w:rsid w:val="00514B8C"/>
    <w:pPr>
      <w:tabs>
        <w:tab w:val="center" w:pos="4536"/>
        <w:tab w:val="right" w:pos="9072"/>
      </w:tabs>
    </w:pPr>
  </w:style>
  <w:style w:type="character" w:customStyle="1" w:styleId="ZhlavChar">
    <w:name w:val="Záhlaví Char"/>
    <w:basedOn w:val="Standardnpsmoodstavce"/>
    <w:link w:val="Zhlav"/>
    <w:uiPriority w:val="99"/>
    <w:rsid w:val="00514B8C"/>
  </w:style>
  <w:style w:type="character" w:customStyle="1" w:styleId="Nadpis1Char">
    <w:name w:val="Nadpis 1 Char"/>
    <w:link w:val="Nadpis1"/>
    <w:rsid w:val="00146D23"/>
    <w:rPr>
      <w:rFonts w:eastAsia="Calibri"/>
      <w:b/>
      <w:bCs/>
      <w:sz w:val="28"/>
      <w:szCs w:val="28"/>
    </w:rPr>
  </w:style>
  <w:style w:type="paragraph" w:customStyle="1" w:styleId="Odrky-psmena">
    <w:name w:val="Odrážky - písmena"/>
    <w:basedOn w:val="Normln"/>
    <w:link w:val="Odrky-psmenaCharChar"/>
    <w:rsid w:val="004511DF"/>
    <w:pPr>
      <w:numPr>
        <w:numId w:val="10"/>
      </w:numPr>
    </w:pPr>
  </w:style>
  <w:style w:type="paragraph" w:customStyle="1" w:styleId="Odrky2rove">
    <w:name w:val="Odrážky 2 úroveň"/>
    <w:basedOn w:val="Normln"/>
    <w:rsid w:val="004511DF"/>
    <w:pPr>
      <w:numPr>
        <w:ilvl w:val="1"/>
        <w:numId w:val="10"/>
      </w:numPr>
    </w:pPr>
  </w:style>
  <w:style w:type="character" w:customStyle="1" w:styleId="Odrky-psmenaCharChar">
    <w:name w:val="Odrážky - písmena Char Char"/>
    <w:link w:val="Odrky-psmena"/>
    <w:rsid w:val="004511DF"/>
    <w:rPr>
      <w:rFonts w:ascii="Arial" w:hAnsi="Arial"/>
    </w:rPr>
  </w:style>
  <w:style w:type="paragraph" w:customStyle="1" w:styleId="09-BODY">
    <w:name w:val="09-BODY"/>
    <w:basedOn w:val="Normln"/>
    <w:qFormat/>
    <w:rsid w:val="002314E0"/>
    <w:pPr>
      <w:numPr>
        <w:numId w:val="17"/>
      </w:numPr>
    </w:pPr>
  </w:style>
  <w:style w:type="paragraph" w:customStyle="1" w:styleId="02-ODST-2">
    <w:name w:val="02-ODST-2"/>
    <w:basedOn w:val="Normln"/>
    <w:qFormat/>
    <w:rsid w:val="002314E0"/>
    <w:pPr>
      <w:numPr>
        <w:ilvl w:val="1"/>
        <w:numId w:val="22"/>
      </w:numPr>
      <w:tabs>
        <w:tab w:val="left" w:pos="567"/>
      </w:tabs>
    </w:pPr>
  </w:style>
  <w:style w:type="paragraph" w:customStyle="1" w:styleId="01-L">
    <w:name w:val="01-ČL."/>
    <w:basedOn w:val="Normln"/>
    <w:next w:val="Normln"/>
    <w:qFormat/>
    <w:rsid w:val="002314E0"/>
    <w:pPr>
      <w:numPr>
        <w:numId w:val="22"/>
      </w:numPr>
      <w:spacing w:before="600"/>
      <w:jc w:val="center"/>
    </w:pPr>
    <w:rPr>
      <w:b/>
      <w:bCs/>
      <w:sz w:val="24"/>
    </w:rPr>
  </w:style>
  <w:style w:type="paragraph" w:customStyle="1" w:styleId="08-norP">
    <w:name w:val="08-norP"/>
    <w:basedOn w:val="Normln"/>
    <w:link w:val="08-norPChar"/>
    <w:qFormat/>
    <w:rsid w:val="002314E0"/>
    <w:pPr>
      <w:ind w:left="1418"/>
    </w:pPr>
  </w:style>
  <w:style w:type="character" w:customStyle="1" w:styleId="08-norPChar">
    <w:name w:val="08-norP Char"/>
    <w:link w:val="08-norP"/>
    <w:rsid w:val="002314E0"/>
  </w:style>
  <w:style w:type="paragraph" w:customStyle="1" w:styleId="06-PSM">
    <w:name w:val="06-PÍSM"/>
    <w:basedOn w:val="Normln"/>
    <w:qFormat/>
    <w:rsid w:val="002314E0"/>
    <w:pPr>
      <w:numPr>
        <w:numId w:val="20"/>
      </w:numPr>
    </w:pPr>
  </w:style>
  <w:style w:type="paragraph" w:customStyle="1" w:styleId="05-ODST-3">
    <w:name w:val="05-ODST-3"/>
    <w:basedOn w:val="02-ODST-2"/>
    <w:qFormat/>
    <w:rsid w:val="002314E0"/>
    <w:pPr>
      <w:numPr>
        <w:ilvl w:val="2"/>
      </w:numPr>
      <w:tabs>
        <w:tab w:val="clear" w:pos="567"/>
        <w:tab w:val="left" w:pos="1134"/>
      </w:tabs>
    </w:pPr>
  </w:style>
  <w:style w:type="paragraph" w:customStyle="1" w:styleId="10-ODST-3">
    <w:name w:val="10-ODST-3"/>
    <w:basedOn w:val="05-ODST-3"/>
    <w:qFormat/>
    <w:rsid w:val="002314E0"/>
    <w:pPr>
      <w:numPr>
        <w:ilvl w:val="3"/>
      </w:numPr>
      <w:tabs>
        <w:tab w:val="left" w:pos="1701"/>
      </w:tabs>
    </w:pPr>
  </w:style>
  <w:style w:type="paragraph" w:customStyle="1" w:styleId="06-norm3">
    <w:name w:val="06-norm3"/>
    <w:basedOn w:val="Normln"/>
    <w:link w:val="06-norm3Char"/>
    <w:qFormat/>
    <w:rsid w:val="002314E0"/>
    <w:pPr>
      <w:ind w:left="1134"/>
    </w:pPr>
  </w:style>
  <w:style w:type="character" w:customStyle="1" w:styleId="06-norm3Char">
    <w:name w:val="06-norm3 Char"/>
    <w:link w:val="06-norm3"/>
    <w:rsid w:val="002314E0"/>
  </w:style>
  <w:style w:type="paragraph" w:customStyle="1" w:styleId="03-nor2">
    <w:name w:val="03-nor2"/>
    <w:basedOn w:val="Normln"/>
    <w:link w:val="03-nor2Char"/>
    <w:qFormat/>
    <w:rsid w:val="002314E0"/>
    <w:pPr>
      <w:ind w:left="567"/>
    </w:pPr>
  </w:style>
  <w:style w:type="character" w:customStyle="1" w:styleId="03-nor2Char">
    <w:name w:val="03-nor2 Char"/>
    <w:link w:val="03-nor2"/>
    <w:rsid w:val="002314E0"/>
  </w:style>
  <w:style w:type="character" w:customStyle="1" w:styleId="Nadpis3Char">
    <w:name w:val="Nadpis 3 Char"/>
    <w:link w:val="Nadpis3"/>
    <w:uiPriority w:val="9"/>
    <w:semiHidden/>
    <w:rsid w:val="002314E0"/>
    <w:rPr>
      <w:rFonts w:ascii="Cambria" w:hAnsi="Cambria"/>
      <w:b/>
      <w:bCs/>
      <w:color w:val="4F81BD"/>
    </w:rPr>
  </w:style>
  <w:style w:type="paragraph" w:customStyle="1" w:styleId="Odstavec20">
    <w:name w:val="Odstavec2"/>
    <w:basedOn w:val="Normln"/>
    <w:qFormat/>
    <w:rsid w:val="000C7846"/>
    <w:pPr>
      <w:tabs>
        <w:tab w:val="left" w:pos="567"/>
        <w:tab w:val="num" w:pos="1080"/>
      </w:tabs>
      <w:spacing w:before="0" w:after="120"/>
      <w:ind w:left="567" w:hanging="567"/>
    </w:pPr>
  </w:style>
  <w:style w:type="paragraph" w:customStyle="1" w:styleId="Odstavec30">
    <w:name w:val="Odstavec3"/>
    <w:basedOn w:val="Odstavec20"/>
    <w:qFormat/>
    <w:rsid w:val="000C7846"/>
    <w:pPr>
      <w:tabs>
        <w:tab w:val="clear" w:pos="567"/>
        <w:tab w:val="clear" w:pos="1080"/>
        <w:tab w:val="left" w:pos="1134"/>
        <w:tab w:val="num" w:pos="1364"/>
      </w:tabs>
      <w:ind w:left="1134" w:hanging="850"/>
    </w:pPr>
  </w:style>
  <w:style w:type="paragraph" w:customStyle="1" w:styleId="lnek">
    <w:name w:val="Článek"/>
    <w:basedOn w:val="Normln"/>
    <w:next w:val="Normln"/>
    <w:qFormat/>
    <w:rsid w:val="000C7846"/>
    <w:pPr>
      <w:spacing w:before="600" w:after="120"/>
      <w:ind w:left="1164" w:hanging="454"/>
      <w:jc w:val="center"/>
    </w:pPr>
    <w:rPr>
      <w:b/>
      <w:bCs/>
      <w:sz w:val="24"/>
    </w:rPr>
  </w:style>
  <w:style w:type="paragraph" w:customStyle="1" w:styleId="Odstavec4">
    <w:name w:val="Odstavec4"/>
    <w:basedOn w:val="Odstavec30"/>
    <w:qFormat/>
    <w:rsid w:val="000C7846"/>
    <w:pPr>
      <w:tabs>
        <w:tab w:val="clear" w:pos="1364"/>
        <w:tab w:val="left" w:pos="1701"/>
        <w:tab w:val="num" w:pos="2007"/>
      </w:tabs>
      <w:ind w:left="1701" w:hanging="1134"/>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caption" w:semiHidden="1" w:uiPriority="35" w:unhideWhenUsed="1"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ln">
    <w:name w:val="Normal"/>
    <w:aliases w:val="02-NORM-01,06-NORM-01,01-nor1"/>
    <w:qFormat/>
    <w:rsid w:val="002314E0"/>
    <w:pPr>
      <w:spacing w:before="120"/>
      <w:jc w:val="both"/>
    </w:pPr>
  </w:style>
  <w:style w:type="paragraph" w:styleId="Nadpis1">
    <w:name w:val="heading 1"/>
    <w:basedOn w:val="Normln"/>
    <w:next w:val="Normln"/>
    <w:link w:val="Nadpis1Char"/>
    <w:qFormat/>
    <w:rsid w:val="00146D23"/>
    <w:pPr>
      <w:tabs>
        <w:tab w:val="num" w:pos="360"/>
      </w:tabs>
      <w:overflowPunct w:val="0"/>
      <w:autoSpaceDE w:val="0"/>
      <w:autoSpaceDN w:val="0"/>
      <w:adjustRightInd w:val="0"/>
      <w:spacing w:before="360"/>
      <w:ind w:left="360" w:hanging="360"/>
      <w:jc w:val="center"/>
      <w:textAlignment w:val="baseline"/>
      <w:outlineLvl w:val="0"/>
    </w:pPr>
    <w:rPr>
      <w:rFonts w:eastAsia="Calibri"/>
      <w:b/>
      <w:bCs/>
      <w:sz w:val="28"/>
      <w:szCs w:val="28"/>
    </w:rPr>
  </w:style>
  <w:style w:type="paragraph" w:styleId="Nadpis3">
    <w:name w:val="heading 3"/>
    <w:basedOn w:val="Normln"/>
    <w:next w:val="Normln"/>
    <w:link w:val="Nadpis3Char"/>
    <w:uiPriority w:val="9"/>
    <w:semiHidden/>
    <w:unhideWhenUsed/>
    <w:qFormat/>
    <w:rsid w:val="002314E0"/>
    <w:pPr>
      <w:keepNext/>
      <w:keepLines/>
      <w:spacing w:before="200"/>
      <w:outlineLvl w:val="2"/>
    </w:pPr>
    <w:rPr>
      <w:rFonts w:ascii="Cambria" w:hAnsi="Cambria"/>
      <w:b/>
      <w:bCs/>
      <w:color w:val="4F81BD"/>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Prosttext">
    <w:name w:val="Plain Text"/>
    <w:basedOn w:val="Normln"/>
    <w:link w:val="ProsttextChar"/>
    <w:rsid w:val="009F4E12"/>
    <w:rPr>
      <w:rFonts w:ascii="Courier New" w:hAnsi="Courier New"/>
    </w:rPr>
  </w:style>
  <w:style w:type="character" w:styleId="Hypertextovodkaz">
    <w:name w:val="Hyperlink"/>
    <w:rsid w:val="009F4E12"/>
    <w:rPr>
      <w:color w:val="0000FF"/>
      <w:u w:val="single"/>
    </w:rPr>
  </w:style>
  <w:style w:type="character" w:styleId="Odkaznakoment">
    <w:name w:val="annotation reference"/>
    <w:semiHidden/>
    <w:rsid w:val="009F4E12"/>
    <w:rPr>
      <w:sz w:val="16"/>
      <w:szCs w:val="16"/>
    </w:rPr>
  </w:style>
  <w:style w:type="paragraph" w:styleId="Textkomente">
    <w:name w:val="annotation text"/>
    <w:basedOn w:val="Normln"/>
    <w:link w:val="TextkomenteChar"/>
    <w:semiHidden/>
    <w:rsid w:val="009F4E12"/>
  </w:style>
  <w:style w:type="character" w:customStyle="1" w:styleId="item">
    <w:name w:val="item"/>
    <w:basedOn w:val="Standardnpsmoodstavce"/>
    <w:rsid w:val="009F4E12"/>
  </w:style>
  <w:style w:type="paragraph" w:styleId="Textbubliny">
    <w:name w:val="Balloon Text"/>
    <w:basedOn w:val="Normln"/>
    <w:semiHidden/>
    <w:rsid w:val="009F4E12"/>
    <w:rPr>
      <w:rFonts w:ascii="Tahoma" w:hAnsi="Tahoma" w:cs="Tahoma"/>
      <w:sz w:val="16"/>
      <w:szCs w:val="16"/>
    </w:rPr>
  </w:style>
  <w:style w:type="paragraph" w:customStyle="1" w:styleId="Odstavec2">
    <w:name w:val="Odstavec 2"/>
    <w:basedOn w:val="Normln"/>
    <w:rsid w:val="00BF7BB4"/>
    <w:pPr>
      <w:tabs>
        <w:tab w:val="num" w:pos="360"/>
      </w:tabs>
      <w:overflowPunct w:val="0"/>
      <w:autoSpaceDE w:val="0"/>
      <w:autoSpaceDN w:val="0"/>
      <w:adjustRightInd w:val="0"/>
      <w:textAlignment w:val="baseline"/>
    </w:pPr>
    <w:rPr>
      <w:sz w:val="24"/>
      <w:szCs w:val="24"/>
    </w:rPr>
  </w:style>
  <w:style w:type="paragraph" w:styleId="Zpat">
    <w:name w:val="footer"/>
    <w:basedOn w:val="Normln"/>
    <w:rsid w:val="00BF7BB4"/>
    <w:pPr>
      <w:tabs>
        <w:tab w:val="center" w:pos="4536"/>
        <w:tab w:val="right" w:pos="9072"/>
      </w:tabs>
    </w:pPr>
  </w:style>
  <w:style w:type="paragraph" w:customStyle="1" w:styleId="Prosttext1">
    <w:name w:val="Prostý text1"/>
    <w:basedOn w:val="Normln"/>
    <w:rsid w:val="00BF7BB4"/>
    <w:pPr>
      <w:suppressAutoHyphens/>
    </w:pPr>
    <w:rPr>
      <w:rFonts w:ascii="Courier New" w:hAnsi="Courier New"/>
      <w:lang w:eastAsia="ar-SA"/>
    </w:rPr>
  </w:style>
  <w:style w:type="character" w:customStyle="1" w:styleId="ProsttextChar">
    <w:name w:val="Prostý text Char"/>
    <w:link w:val="Prosttext"/>
    <w:rsid w:val="00B6599B"/>
    <w:rPr>
      <w:rFonts w:ascii="Courier New" w:hAnsi="Courier New"/>
    </w:rPr>
  </w:style>
  <w:style w:type="character" w:customStyle="1" w:styleId="TextkomenteChar">
    <w:name w:val="Text komentáře Char"/>
    <w:basedOn w:val="Standardnpsmoodstavce"/>
    <w:link w:val="Textkomente"/>
    <w:semiHidden/>
    <w:rsid w:val="00B6599B"/>
  </w:style>
  <w:style w:type="paragraph" w:customStyle="1" w:styleId="Odstavec3">
    <w:name w:val="Odstavec 3"/>
    <w:basedOn w:val="Normln"/>
    <w:rsid w:val="0015131F"/>
    <w:pPr>
      <w:tabs>
        <w:tab w:val="num" w:pos="720"/>
      </w:tabs>
      <w:overflowPunct w:val="0"/>
      <w:autoSpaceDE w:val="0"/>
      <w:autoSpaceDN w:val="0"/>
      <w:adjustRightInd w:val="0"/>
      <w:ind w:left="504" w:hanging="504"/>
      <w:textAlignment w:val="baseline"/>
    </w:pPr>
    <w:rPr>
      <w:sz w:val="24"/>
      <w:szCs w:val="24"/>
    </w:rPr>
  </w:style>
  <w:style w:type="paragraph" w:styleId="Pedmtkomente">
    <w:name w:val="annotation subject"/>
    <w:basedOn w:val="Textkomente"/>
    <w:next w:val="Textkomente"/>
    <w:link w:val="PedmtkomenteChar"/>
    <w:rsid w:val="002C6F21"/>
    <w:rPr>
      <w:b/>
      <w:bCs/>
    </w:rPr>
  </w:style>
  <w:style w:type="character" w:customStyle="1" w:styleId="PedmtkomenteChar">
    <w:name w:val="Předmět komentáře Char"/>
    <w:link w:val="Pedmtkomente"/>
    <w:rsid w:val="002C6F21"/>
    <w:rPr>
      <w:b/>
      <w:bCs/>
    </w:rPr>
  </w:style>
  <w:style w:type="paragraph" w:styleId="Zhlav">
    <w:name w:val="header"/>
    <w:basedOn w:val="Normln"/>
    <w:link w:val="ZhlavChar"/>
    <w:rsid w:val="00514B8C"/>
    <w:pPr>
      <w:tabs>
        <w:tab w:val="center" w:pos="4536"/>
        <w:tab w:val="right" w:pos="9072"/>
      </w:tabs>
    </w:pPr>
  </w:style>
  <w:style w:type="character" w:customStyle="1" w:styleId="ZhlavChar">
    <w:name w:val="Záhlaví Char"/>
    <w:basedOn w:val="Standardnpsmoodstavce"/>
    <w:link w:val="Zhlav"/>
    <w:uiPriority w:val="99"/>
    <w:rsid w:val="00514B8C"/>
  </w:style>
  <w:style w:type="character" w:customStyle="1" w:styleId="Nadpis1Char">
    <w:name w:val="Nadpis 1 Char"/>
    <w:link w:val="Nadpis1"/>
    <w:rsid w:val="00146D23"/>
    <w:rPr>
      <w:rFonts w:eastAsia="Calibri"/>
      <w:b/>
      <w:bCs/>
      <w:sz w:val="28"/>
      <w:szCs w:val="28"/>
    </w:rPr>
  </w:style>
  <w:style w:type="paragraph" w:customStyle="1" w:styleId="Odrky-psmena">
    <w:name w:val="Odrážky - písmena"/>
    <w:basedOn w:val="Normln"/>
    <w:link w:val="Odrky-psmenaCharChar"/>
    <w:rsid w:val="004511DF"/>
    <w:pPr>
      <w:numPr>
        <w:numId w:val="10"/>
      </w:numPr>
    </w:pPr>
  </w:style>
  <w:style w:type="paragraph" w:customStyle="1" w:styleId="Odrky2rove">
    <w:name w:val="Odrážky 2 úroveň"/>
    <w:basedOn w:val="Normln"/>
    <w:rsid w:val="004511DF"/>
    <w:pPr>
      <w:numPr>
        <w:ilvl w:val="1"/>
        <w:numId w:val="10"/>
      </w:numPr>
    </w:pPr>
  </w:style>
  <w:style w:type="character" w:customStyle="1" w:styleId="Odrky-psmenaCharChar">
    <w:name w:val="Odrážky - písmena Char Char"/>
    <w:link w:val="Odrky-psmena"/>
    <w:rsid w:val="004511DF"/>
    <w:rPr>
      <w:rFonts w:ascii="Arial" w:hAnsi="Arial"/>
    </w:rPr>
  </w:style>
  <w:style w:type="paragraph" w:customStyle="1" w:styleId="09-BODY">
    <w:name w:val="09-BODY"/>
    <w:basedOn w:val="Normln"/>
    <w:qFormat/>
    <w:rsid w:val="002314E0"/>
    <w:pPr>
      <w:numPr>
        <w:numId w:val="17"/>
      </w:numPr>
    </w:pPr>
  </w:style>
  <w:style w:type="paragraph" w:customStyle="1" w:styleId="02-ODST-2">
    <w:name w:val="02-ODST-2"/>
    <w:basedOn w:val="Normln"/>
    <w:qFormat/>
    <w:rsid w:val="002314E0"/>
    <w:pPr>
      <w:numPr>
        <w:ilvl w:val="1"/>
        <w:numId w:val="22"/>
      </w:numPr>
      <w:tabs>
        <w:tab w:val="left" w:pos="567"/>
      </w:tabs>
    </w:pPr>
  </w:style>
  <w:style w:type="paragraph" w:customStyle="1" w:styleId="01-L">
    <w:name w:val="01-ČL."/>
    <w:basedOn w:val="Normln"/>
    <w:next w:val="Normln"/>
    <w:qFormat/>
    <w:rsid w:val="002314E0"/>
    <w:pPr>
      <w:numPr>
        <w:numId w:val="22"/>
      </w:numPr>
      <w:spacing w:before="600"/>
      <w:jc w:val="center"/>
    </w:pPr>
    <w:rPr>
      <w:b/>
      <w:bCs/>
      <w:sz w:val="24"/>
    </w:rPr>
  </w:style>
  <w:style w:type="paragraph" w:customStyle="1" w:styleId="08-norP">
    <w:name w:val="08-norP"/>
    <w:basedOn w:val="Normln"/>
    <w:link w:val="08-norPChar"/>
    <w:qFormat/>
    <w:rsid w:val="002314E0"/>
    <w:pPr>
      <w:ind w:left="1418"/>
    </w:pPr>
  </w:style>
  <w:style w:type="character" w:customStyle="1" w:styleId="08-norPChar">
    <w:name w:val="08-norP Char"/>
    <w:link w:val="08-norP"/>
    <w:rsid w:val="002314E0"/>
  </w:style>
  <w:style w:type="paragraph" w:customStyle="1" w:styleId="06-PSM">
    <w:name w:val="06-PÍSM"/>
    <w:basedOn w:val="Normln"/>
    <w:qFormat/>
    <w:rsid w:val="002314E0"/>
    <w:pPr>
      <w:numPr>
        <w:numId w:val="20"/>
      </w:numPr>
    </w:pPr>
  </w:style>
  <w:style w:type="paragraph" w:customStyle="1" w:styleId="05-ODST-3">
    <w:name w:val="05-ODST-3"/>
    <w:basedOn w:val="02-ODST-2"/>
    <w:qFormat/>
    <w:rsid w:val="002314E0"/>
    <w:pPr>
      <w:numPr>
        <w:ilvl w:val="2"/>
      </w:numPr>
      <w:tabs>
        <w:tab w:val="clear" w:pos="567"/>
        <w:tab w:val="left" w:pos="1134"/>
      </w:tabs>
    </w:pPr>
  </w:style>
  <w:style w:type="paragraph" w:customStyle="1" w:styleId="10-ODST-3">
    <w:name w:val="10-ODST-3"/>
    <w:basedOn w:val="05-ODST-3"/>
    <w:qFormat/>
    <w:rsid w:val="002314E0"/>
    <w:pPr>
      <w:numPr>
        <w:ilvl w:val="3"/>
      </w:numPr>
      <w:tabs>
        <w:tab w:val="left" w:pos="1701"/>
      </w:tabs>
    </w:pPr>
  </w:style>
  <w:style w:type="paragraph" w:customStyle="1" w:styleId="06-norm3">
    <w:name w:val="06-norm3"/>
    <w:basedOn w:val="Normln"/>
    <w:link w:val="06-norm3Char"/>
    <w:qFormat/>
    <w:rsid w:val="002314E0"/>
    <w:pPr>
      <w:ind w:left="1134"/>
    </w:pPr>
  </w:style>
  <w:style w:type="character" w:customStyle="1" w:styleId="06-norm3Char">
    <w:name w:val="06-norm3 Char"/>
    <w:link w:val="06-norm3"/>
    <w:rsid w:val="002314E0"/>
  </w:style>
  <w:style w:type="paragraph" w:customStyle="1" w:styleId="03-nor2">
    <w:name w:val="03-nor2"/>
    <w:basedOn w:val="Normln"/>
    <w:link w:val="03-nor2Char"/>
    <w:qFormat/>
    <w:rsid w:val="002314E0"/>
    <w:pPr>
      <w:ind w:left="567"/>
    </w:pPr>
  </w:style>
  <w:style w:type="character" w:customStyle="1" w:styleId="03-nor2Char">
    <w:name w:val="03-nor2 Char"/>
    <w:link w:val="03-nor2"/>
    <w:rsid w:val="002314E0"/>
  </w:style>
  <w:style w:type="character" w:customStyle="1" w:styleId="Nadpis3Char">
    <w:name w:val="Nadpis 3 Char"/>
    <w:link w:val="Nadpis3"/>
    <w:uiPriority w:val="9"/>
    <w:semiHidden/>
    <w:rsid w:val="002314E0"/>
    <w:rPr>
      <w:rFonts w:ascii="Cambria" w:hAnsi="Cambria"/>
      <w:b/>
      <w:bCs/>
      <w:color w:val="4F81BD"/>
    </w:rPr>
  </w:style>
  <w:style w:type="paragraph" w:customStyle="1" w:styleId="Odstavec20">
    <w:name w:val="Odstavec2"/>
    <w:basedOn w:val="Normln"/>
    <w:qFormat/>
    <w:rsid w:val="000C7846"/>
    <w:pPr>
      <w:tabs>
        <w:tab w:val="left" w:pos="567"/>
        <w:tab w:val="num" w:pos="1080"/>
      </w:tabs>
      <w:spacing w:before="0" w:after="120"/>
      <w:ind w:left="567" w:hanging="567"/>
    </w:pPr>
  </w:style>
  <w:style w:type="paragraph" w:customStyle="1" w:styleId="Odstavec30">
    <w:name w:val="Odstavec3"/>
    <w:basedOn w:val="Odstavec20"/>
    <w:qFormat/>
    <w:rsid w:val="000C7846"/>
    <w:pPr>
      <w:tabs>
        <w:tab w:val="clear" w:pos="567"/>
        <w:tab w:val="clear" w:pos="1080"/>
        <w:tab w:val="left" w:pos="1134"/>
        <w:tab w:val="num" w:pos="1364"/>
      </w:tabs>
      <w:ind w:left="1134" w:hanging="850"/>
    </w:pPr>
  </w:style>
  <w:style w:type="paragraph" w:customStyle="1" w:styleId="lnek">
    <w:name w:val="Článek"/>
    <w:basedOn w:val="Normln"/>
    <w:next w:val="Normln"/>
    <w:qFormat/>
    <w:rsid w:val="000C7846"/>
    <w:pPr>
      <w:spacing w:before="600" w:after="120"/>
      <w:ind w:left="1164" w:hanging="454"/>
      <w:jc w:val="center"/>
    </w:pPr>
    <w:rPr>
      <w:b/>
      <w:bCs/>
      <w:sz w:val="24"/>
    </w:rPr>
  </w:style>
  <w:style w:type="paragraph" w:customStyle="1" w:styleId="Odstavec4">
    <w:name w:val="Odstavec4"/>
    <w:basedOn w:val="Odstavec30"/>
    <w:qFormat/>
    <w:rsid w:val="000C7846"/>
    <w:pPr>
      <w:tabs>
        <w:tab w:val="clear" w:pos="1364"/>
        <w:tab w:val="left" w:pos="1701"/>
        <w:tab w:val="num" w:pos="2007"/>
      </w:tabs>
      <w:ind w:left="1701" w:hanging="113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ceproas.cz/public/data/eticky_kodex-final.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cepro_DF@ceproas.cz"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package" Target="embeddings/Microsoft_Excel_Worksheet1.xlsx"/><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968CDF-3473-4927-9B14-510E33C79F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10</Pages>
  <Words>4882</Words>
  <Characters>28809</Characters>
  <Application>Microsoft Office Word</Application>
  <DocSecurity>0</DocSecurity>
  <Lines>240</Lines>
  <Paragraphs>67</Paragraphs>
  <ScaleCrop>false</ScaleCrop>
  <HeadingPairs>
    <vt:vector size="2" baseType="variant">
      <vt:variant>
        <vt:lpstr>Název</vt:lpstr>
      </vt:variant>
      <vt:variant>
        <vt:i4>1</vt:i4>
      </vt:variant>
    </vt:vector>
  </HeadingPairs>
  <TitlesOfParts>
    <vt:vector size="1" baseType="lpstr">
      <vt:lpstr>Kupní smlouva</vt:lpstr>
    </vt:vector>
  </TitlesOfParts>
  <Company>Čepro a.s.</Company>
  <LinksUpToDate>false</LinksUpToDate>
  <CharactersWithSpaces>33624</CharactersWithSpaces>
  <SharedDoc>false</SharedDoc>
  <HLinks>
    <vt:vector size="6" baseType="variant">
      <vt:variant>
        <vt:i4>1572872</vt:i4>
      </vt:variant>
      <vt:variant>
        <vt:i4>66</vt:i4>
      </vt:variant>
      <vt:variant>
        <vt:i4>0</vt:i4>
      </vt:variant>
      <vt:variant>
        <vt:i4>5</vt:i4>
      </vt:variant>
      <vt:variant>
        <vt:lpwstr>mailto:cepro_DF@ceproas.cz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creator>Adéla Urbánková</dc:creator>
  <cp:lastModifiedBy>Trnka Milan</cp:lastModifiedBy>
  <cp:revision>8</cp:revision>
  <cp:lastPrinted>2015-01-07T08:08:00Z</cp:lastPrinted>
  <dcterms:created xsi:type="dcterms:W3CDTF">2015-01-06T11:41:00Z</dcterms:created>
  <dcterms:modified xsi:type="dcterms:W3CDTF">2015-01-09T06:05:00Z</dcterms:modified>
</cp:coreProperties>
</file>